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3" w:rsidRDefault="00F76A83" w:rsidP="00F76A83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right="329"/>
        <w:contextualSpacing/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სწავლების </w:t>
      </w:r>
      <w:r>
        <w:rPr>
          <w:rFonts w:ascii="Sylfaen" w:eastAsia="Sylfaen" w:hAnsi="Sylfaen"/>
        </w:rPr>
        <w:t xml:space="preserve">II </w:t>
      </w:r>
      <w:r>
        <w:rPr>
          <w:rFonts w:ascii="Sylfaen" w:eastAsia="Sylfaen" w:hAnsi="Sylfaen"/>
          <w:lang w:val="ka-GE"/>
        </w:rPr>
        <w:t>ეტაპის მონაწილეთა სია</w:t>
      </w:r>
      <w:r>
        <w:rPr>
          <w:rFonts w:ascii="Sylfaen" w:eastAsia="Sylfaen" w:hAnsi="Sylfaen"/>
          <w:lang w:val="ka-GE"/>
        </w:rPr>
        <w:t xml:space="preserve"> (5-9 ივლისი)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21654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ბიჩელაშვილი ნანა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ალიბეგაშვილი ოთარი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ქიტიაშვილი მარინე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ჩიტიშვილი ინგა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დავითაშვილი ვენერა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რაზმაძე მარინა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სოზიაშვილი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ვარდოშვილი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სულთანიშვილი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ბაინდურაშვილი თამარი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დარახველიძე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შარიქაძე სოფიო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ბაიაძე ელზე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ნიპარიშვილი მარინა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გოგოლაძე ნინა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ბესტავაშვილი ნანული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მამაცაშვილი მარინა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ბერიაშვილი ქეთევან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ნინოშვილი ნინო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გაბაშვილი კობა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ბუდაღაშვილი ნელი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შამანაური ეთერი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სუხაშვილი ნოდარ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ჯანგირაშვილი ზეინაბ</w:t>
      </w:r>
    </w:p>
    <w:p w:rsidR="00F76A83" w:rsidRDefault="00F76A83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ეგნატაშვილი ზაზა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562687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562687"/>
    <w:rsid w:val="006B701E"/>
    <w:rsid w:val="007E12E0"/>
    <w:rsid w:val="00A27568"/>
    <w:rsid w:val="00A460C0"/>
    <w:rsid w:val="00D21654"/>
    <w:rsid w:val="00D377C9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</cp:revision>
  <dcterms:created xsi:type="dcterms:W3CDTF">2014-07-03T10:48:00Z</dcterms:created>
  <dcterms:modified xsi:type="dcterms:W3CDTF">2014-07-03T14:09:00Z</dcterms:modified>
</cp:coreProperties>
</file>