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257" w:rsidRDefault="00205257" w:rsidP="00205257">
      <w:pPr>
        <w:spacing w:after="0"/>
        <w:jc w:val="right"/>
        <w:rPr>
          <w:rFonts w:ascii="Sylfaen" w:hAnsi="Sylfaen"/>
          <w:b/>
          <w:i/>
          <w:u w:val="single"/>
          <w:lang w:val="ka-GE"/>
        </w:rPr>
      </w:pPr>
      <w:r>
        <w:rPr>
          <w:rFonts w:ascii="Sylfaen" w:hAnsi="Sylfaen"/>
          <w:b/>
          <w:i/>
          <w:u w:val="single"/>
          <w:lang w:val="ka-GE"/>
        </w:rPr>
        <w:t>პროექტი</w:t>
      </w:r>
    </w:p>
    <w:p w:rsidR="00205257" w:rsidRDefault="00205257" w:rsidP="00205257">
      <w:pPr>
        <w:spacing w:after="0"/>
        <w:jc w:val="center"/>
        <w:rPr>
          <w:rFonts w:ascii="Sylfaen" w:hAnsi="Sylfaen"/>
          <w:b/>
          <w:lang w:val="ka-GE"/>
        </w:rPr>
      </w:pPr>
    </w:p>
    <w:p w:rsidR="00205257" w:rsidRDefault="00205257" w:rsidP="00205257">
      <w:pPr>
        <w:spacing w:after="0"/>
        <w:jc w:val="center"/>
        <w:rPr>
          <w:rFonts w:ascii="Sylfaen" w:hAnsi="Sylfaen"/>
          <w:b/>
          <w:lang w:val="ka-GE"/>
        </w:rPr>
      </w:pPr>
      <w:r>
        <w:rPr>
          <w:rFonts w:ascii="Sylfaen" w:hAnsi="Sylfaen"/>
          <w:b/>
          <w:lang w:val="ka-GE"/>
        </w:rPr>
        <w:t>საქართველოს კანონი</w:t>
      </w:r>
    </w:p>
    <w:p w:rsidR="00205257" w:rsidRDefault="00205257" w:rsidP="00205257">
      <w:pPr>
        <w:spacing w:after="0"/>
        <w:jc w:val="center"/>
        <w:rPr>
          <w:rFonts w:ascii="Sylfaen" w:hAnsi="Sylfaen"/>
          <w:b/>
          <w:lang w:val="ka-GE"/>
        </w:rPr>
      </w:pPr>
    </w:p>
    <w:p w:rsidR="00205257" w:rsidRDefault="00205257" w:rsidP="00205257">
      <w:pPr>
        <w:spacing w:after="0"/>
        <w:jc w:val="center"/>
        <w:rPr>
          <w:rFonts w:ascii="Sylfaen" w:hAnsi="Sylfaen"/>
          <w:b/>
          <w:lang w:val="ka-GE"/>
        </w:rPr>
      </w:pPr>
      <w:r>
        <w:rPr>
          <w:rFonts w:ascii="Sylfaen" w:hAnsi="Sylfaen"/>
          <w:b/>
          <w:lang w:val="ka-GE"/>
        </w:rPr>
        <w:t>„პერსონალურ მონაცემთა დაცვის შესახებ“ საქართველოს კანონში ცვლილების შეტანის თაობაზე</w:t>
      </w:r>
    </w:p>
    <w:p w:rsidR="00205257" w:rsidRDefault="00205257" w:rsidP="00205257">
      <w:pPr>
        <w:spacing w:after="0"/>
        <w:jc w:val="both"/>
        <w:rPr>
          <w:rFonts w:ascii="Sylfaen" w:hAnsi="Sylfaen"/>
          <w:b/>
          <w:lang w:val="ka-GE"/>
        </w:rPr>
      </w:pPr>
    </w:p>
    <w:p w:rsidR="00205257" w:rsidRDefault="00205257" w:rsidP="00205257">
      <w:pPr>
        <w:spacing w:after="0"/>
        <w:jc w:val="both"/>
        <w:rPr>
          <w:rFonts w:ascii="Sylfaen" w:hAnsi="Sylfaen"/>
          <w:b/>
          <w:lang w:val="ka-GE"/>
        </w:rPr>
      </w:pPr>
      <w:r>
        <w:rPr>
          <w:rFonts w:ascii="Sylfaen" w:hAnsi="Sylfaen"/>
          <w:b/>
          <w:lang w:val="ka-GE"/>
        </w:rPr>
        <w:t xml:space="preserve">მუხლი 1. </w:t>
      </w:r>
      <w:r>
        <w:rPr>
          <w:rFonts w:ascii="Sylfaen" w:hAnsi="Sylfaen"/>
          <w:lang w:val="ka-GE"/>
        </w:rPr>
        <w:t>„პერსონალურ მონაცემთა დაცვის შესახებ“ საქართველოს კანონში (</w:t>
      </w:r>
      <w:hyperlink r:id="rId8" w:history="1">
        <w:r>
          <w:rPr>
            <w:rStyle w:val="Hyperlink"/>
            <w:rFonts w:ascii="Sylfaen" w:hAnsi="Sylfaen"/>
            <w:lang w:val="ka-GE"/>
          </w:rPr>
          <w:t>www.matsne.gov.ge</w:t>
        </w:r>
      </w:hyperlink>
      <w:r>
        <w:rPr>
          <w:rFonts w:ascii="Sylfaen" w:hAnsi="Sylfaen"/>
          <w:lang w:val="ka-GE"/>
        </w:rPr>
        <w:t xml:space="preserve">, </w:t>
      </w:r>
      <w:r w:rsidR="009074F0">
        <w:rPr>
          <w:rFonts w:ascii="Sylfaen" w:hAnsi="Sylfaen"/>
          <w:lang w:val="ka-GE"/>
        </w:rPr>
        <w:t>16/01/2012</w:t>
      </w:r>
      <w:r w:rsidR="009074F0">
        <w:rPr>
          <w:rFonts w:ascii="Sylfaen" w:hAnsi="Sylfaen"/>
        </w:rPr>
        <w:t xml:space="preserve"> </w:t>
      </w:r>
      <w:r>
        <w:rPr>
          <w:rFonts w:ascii="Sylfaen" w:hAnsi="Sylfaen"/>
          <w:lang w:val="ka-GE"/>
        </w:rPr>
        <w:t>საქართველოს საკანონმდებლო მაცნე, სარეგისტრაციო კოდი: 0101</w:t>
      </w:r>
      <w:r w:rsidR="009074F0">
        <w:rPr>
          <w:rFonts w:ascii="Sylfaen" w:hAnsi="Sylfaen"/>
          <w:lang w:val="ka-GE"/>
        </w:rPr>
        <w:t>00000.05.001.016606</w:t>
      </w:r>
      <w:r>
        <w:rPr>
          <w:rFonts w:ascii="Sylfaen" w:hAnsi="Sylfaen"/>
          <w:lang w:val="ka-GE"/>
        </w:rPr>
        <w:t xml:space="preserve">) შეტანილ იქნეს შემდეგი </w:t>
      </w:r>
      <w:r w:rsidR="009074F0">
        <w:rPr>
          <w:rFonts w:ascii="Sylfaen" w:hAnsi="Sylfaen"/>
          <w:lang w:val="ka-GE"/>
        </w:rPr>
        <w:t>ცვლილება</w:t>
      </w:r>
      <w:r>
        <w:rPr>
          <w:rFonts w:ascii="Sylfaen" w:hAnsi="Sylfaen"/>
          <w:lang w:val="ka-GE"/>
        </w:rPr>
        <w:t>:</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 xml:space="preserve">1. მე–2 მუხლის: </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ა) „ბ“ქვეპუნქტი ჩამოყალიბდეს შემდეგი რედაქციით:</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 xml:space="preserve">„ბ) განსაკუთრებული კატეგორიის მონაცემი - </w:t>
      </w:r>
      <w:r>
        <w:rPr>
          <w:rFonts w:ascii="Sylfaen" w:hAnsi="Sylfaen" w:cs="Sylfaen"/>
        </w:rPr>
        <w:t>მონაცემი</w:t>
      </w:r>
      <w:r>
        <w:t xml:space="preserve">, </w:t>
      </w:r>
      <w:r>
        <w:rPr>
          <w:rFonts w:ascii="Sylfaen" w:hAnsi="Sylfaen" w:cs="Sylfaen"/>
        </w:rPr>
        <w:t>რომელიც</w:t>
      </w:r>
      <w:r>
        <w:t xml:space="preserve"> </w:t>
      </w:r>
      <w:r>
        <w:rPr>
          <w:rFonts w:ascii="Sylfaen" w:hAnsi="Sylfaen" w:cs="Sylfaen"/>
        </w:rPr>
        <w:t>დაკავშირებულია</w:t>
      </w:r>
      <w:r>
        <w:t xml:space="preserve"> </w:t>
      </w:r>
      <w:r>
        <w:rPr>
          <w:rFonts w:ascii="Sylfaen" w:hAnsi="Sylfaen" w:cs="Sylfaen"/>
        </w:rPr>
        <w:t>პირის</w:t>
      </w:r>
      <w:r>
        <w:t xml:space="preserve"> </w:t>
      </w:r>
      <w:r>
        <w:rPr>
          <w:rFonts w:ascii="Sylfaen" w:hAnsi="Sylfaen" w:cs="Sylfaen"/>
        </w:rPr>
        <w:t>რასობრივ</w:t>
      </w:r>
      <w:r>
        <w:t xml:space="preserve"> </w:t>
      </w:r>
      <w:r>
        <w:rPr>
          <w:rFonts w:ascii="Sylfaen" w:hAnsi="Sylfaen" w:cs="Sylfaen"/>
        </w:rPr>
        <w:t>ან</w:t>
      </w:r>
      <w:r>
        <w:t xml:space="preserve"> </w:t>
      </w:r>
      <w:r>
        <w:rPr>
          <w:rFonts w:ascii="Sylfaen" w:hAnsi="Sylfaen" w:cs="Sylfaen"/>
        </w:rPr>
        <w:t>ეთნიკურ</w:t>
      </w:r>
      <w:r>
        <w:t xml:space="preserve"> </w:t>
      </w:r>
      <w:r>
        <w:rPr>
          <w:rFonts w:ascii="Sylfaen" w:hAnsi="Sylfaen" w:cs="Sylfaen"/>
        </w:rPr>
        <w:t>კუთვნილებასთან</w:t>
      </w:r>
      <w:r>
        <w:rPr>
          <w:rFonts w:ascii="Sylfaen" w:hAnsi="Sylfaen"/>
        </w:rPr>
        <w:t>,</w:t>
      </w:r>
      <w:r>
        <w:t xml:space="preserve"> </w:t>
      </w:r>
      <w:r>
        <w:rPr>
          <w:rFonts w:ascii="Sylfaen" w:hAnsi="Sylfaen" w:cs="Sylfaen"/>
        </w:rPr>
        <w:t>პოლიტიკურ</w:t>
      </w:r>
      <w:r>
        <w:t xml:space="preserve"> </w:t>
      </w:r>
      <w:r>
        <w:rPr>
          <w:rFonts w:ascii="Sylfaen" w:hAnsi="Sylfaen" w:cs="Sylfaen"/>
        </w:rPr>
        <w:t>შეხედულებებთან</w:t>
      </w:r>
      <w:r>
        <w:t xml:space="preserve">, </w:t>
      </w:r>
      <w:r>
        <w:rPr>
          <w:rFonts w:ascii="Sylfaen" w:hAnsi="Sylfaen" w:cs="Sylfaen"/>
        </w:rPr>
        <w:t>რელიგიურ</w:t>
      </w:r>
      <w:r>
        <w:t xml:space="preserve"> </w:t>
      </w:r>
      <w:r>
        <w:rPr>
          <w:rFonts w:ascii="Sylfaen" w:hAnsi="Sylfaen" w:cs="Sylfaen"/>
        </w:rPr>
        <w:t>ან</w:t>
      </w:r>
      <w:r>
        <w:t xml:space="preserve"> </w:t>
      </w:r>
      <w:r>
        <w:rPr>
          <w:rFonts w:ascii="Sylfaen" w:hAnsi="Sylfaen" w:cs="Sylfaen"/>
        </w:rPr>
        <w:t>ფილოსოფიურ</w:t>
      </w:r>
      <w:r>
        <w:t xml:space="preserve"> </w:t>
      </w:r>
      <w:r>
        <w:rPr>
          <w:rFonts w:ascii="Sylfaen" w:hAnsi="Sylfaen" w:cs="Sylfaen"/>
        </w:rPr>
        <w:t>მრწამსთან</w:t>
      </w:r>
      <w:r>
        <w:t xml:space="preserve">, </w:t>
      </w:r>
      <w:r>
        <w:rPr>
          <w:rFonts w:ascii="Sylfaen" w:hAnsi="Sylfaen" w:cs="Sylfaen"/>
        </w:rPr>
        <w:t>პროფესიულ</w:t>
      </w:r>
      <w:r>
        <w:t xml:space="preserve"> </w:t>
      </w:r>
      <w:r>
        <w:rPr>
          <w:rFonts w:ascii="Sylfaen" w:hAnsi="Sylfaen" w:cs="Sylfaen"/>
        </w:rPr>
        <w:t>კავშირში</w:t>
      </w:r>
      <w:r>
        <w:t xml:space="preserve"> </w:t>
      </w:r>
      <w:r>
        <w:rPr>
          <w:rFonts w:ascii="Sylfaen" w:hAnsi="Sylfaen" w:cs="Sylfaen"/>
        </w:rPr>
        <w:t>გაწევრებასთან</w:t>
      </w:r>
      <w:r>
        <w:t xml:space="preserve">, </w:t>
      </w:r>
      <w:r>
        <w:rPr>
          <w:rFonts w:ascii="Sylfaen" w:hAnsi="Sylfaen" w:cs="Sylfaen"/>
        </w:rPr>
        <w:t>ჯანმრთელობის</w:t>
      </w:r>
      <w:r>
        <w:t xml:space="preserve"> </w:t>
      </w:r>
      <w:r>
        <w:rPr>
          <w:rFonts w:ascii="Sylfaen" w:hAnsi="Sylfaen" w:cs="Sylfaen"/>
        </w:rPr>
        <w:t>მდგომარეობასთან</w:t>
      </w:r>
      <w:r>
        <w:t xml:space="preserve">, </w:t>
      </w:r>
      <w:r>
        <w:rPr>
          <w:rFonts w:ascii="Sylfaen" w:hAnsi="Sylfaen" w:cs="Sylfaen"/>
        </w:rPr>
        <w:t>სქესობრივ</w:t>
      </w:r>
      <w:r>
        <w:t xml:space="preserve"> </w:t>
      </w:r>
      <w:r>
        <w:rPr>
          <w:rFonts w:ascii="Sylfaen" w:hAnsi="Sylfaen" w:cs="Sylfaen"/>
        </w:rPr>
        <w:t>ცხოვრებასთან</w:t>
      </w:r>
      <w:r>
        <w:t xml:space="preserve">, </w:t>
      </w:r>
      <w:r>
        <w:rPr>
          <w:rFonts w:ascii="Sylfaen" w:hAnsi="Sylfaen" w:cs="Sylfaen"/>
        </w:rPr>
        <w:t>ნასამართლობასთან</w:t>
      </w:r>
      <w:r>
        <w:t xml:space="preserve">, </w:t>
      </w:r>
      <w:r>
        <w:rPr>
          <w:rFonts w:ascii="Sylfaen" w:hAnsi="Sylfaen" w:cs="Sylfaen"/>
        </w:rPr>
        <w:t>ადმინისტრაციულ</w:t>
      </w:r>
      <w:r>
        <w:t xml:space="preserve"> </w:t>
      </w:r>
      <w:r>
        <w:rPr>
          <w:rFonts w:ascii="Sylfaen" w:hAnsi="Sylfaen" w:cs="Sylfaen"/>
        </w:rPr>
        <w:t>პატიმრობასთან</w:t>
      </w:r>
      <w:r>
        <w:t xml:space="preserve">, </w:t>
      </w:r>
      <w:r>
        <w:rPr>
          <w:rFonts w:ascii="Sylfaen" w:hAnsi="Sylfaen" w:cs="Sylfaen"/>
        </w:rPr>
        <w:t>პირისთვის</w:t>
      </w:r>
      <w:r>
        <w:t xml:space="preserve"> </w:t>
      </w:r>
      <w:r>
        <w:rPr>
          <w:rFonts w:ascii="Sylfaen" w:hAnsi="Sylfaen" w:cs="Sylfaen"/>
        </w:rPr>
        <w:t>აღკვეთის</w:t>
      </w:r>
      <w:r>
        <w:t xml:space="preserve"> </w:t>
      </w:r>
      <w:r>
        <w:rPr>
          <w:rFonts w:ascii="Sylfaen" w:hAnsi="Sylfaen" w:cs="Sylfaen"/>
        </w:rPr>
        <w:t>ღონისძიების</w:t>
      </w:r>
      <w:r>
        <w:t xml:space="preserve"> </w:t>
      </w:r>
      <w:r>
        <w:rPr>
          <w:rFonts w:ascii="Sylfaen" w:hAnsi="Sylfaen" w:cs="Sylfaen"/>
        </w:rPr>
        <w:t>შეფარდებასთან</w:t>
      </w:r>
      <w:r>
        <w:t xml:space="preserve">, </w:t>
      </w:r>
      <w:r>
        <w:rPr>
          <w:rFonts w:ascii="Sylfaen" w:hAnsi="Sylfaen" w:cs="Sylfaen"/>
        </w:rPr>
        <w:t>პირთან</w:t>
      </w:r>
      <w:r>
        <w:t xml:space="preserve"> </w:t>
      </w:r>
      <w:r>
        <w:rPr>
          <w:rFonts w:ascii="Sylfaen" w:hAnsi="Sylfaen" w:cs="Sylfaen"/>
        </w:rPr>
        <w:t>საპროცესო</w:t>
      </w:r>
      <w:r>
        <w:t xml:space="preserve"> </w:t>
      </w:r>
      <w:r>
        <w:rPr>
          <w:rFonts w:ascii="Sylfaen" w:hAnsi="Sylfaen" w:cs="Sylfaen"/>
        </w:rPr>
        <w:t>შეთანხმების</w:t>
      </w:r>
      <w:r>
        <w:t xml:space="preserve"> </w:t>
      </w:r>
      <w:r>
        <w:rPr>
          <w:rFonts w:ascii="Sylfaen" w:hAnsi="Sylfaen" w:cs="Sylfaen"/>
        </w:rPr>
        <w:t>დადებასთან</w:t>
      </w:r>
      <w:r>
        <w:t xml:space="preserve">, </w:t>
      </w:r>
      <w:r>
        <w:rPr>
          <w:rFonts w:ascii="Sylfaen" w:hAnsi="Sylfaen" w:cs="Sylfaen"/>
        </w:rPr>
        <w:t>განრიდებასთან</w:t>
      </w:r>
      <w:r>
        <w:t xml:space="preserve">, </w:t>
      </w:r>
      <w:r>
        <w:rPr>
          <w:rFonts w:ascii="Sylfaen" w:hAnsi="Sylfaen" w:cs="Sylfaen"/>
        </w:rPr>
        <w:t>დანაშაულის</w:t>
      </w:r>
      <w:r>
        <w:t xml:space="preserve"> </w:t>
      </w:r>
      <w:r>
        <w:rPr>
          <w:rFonts w:ascii="Sylfaen" w:hAnsi="Sylfaen" w:cs="Sylfaen"/>
        </w:rPr>
        <w:t>მსხვერპლად</w:t>
      </w:r>
      <w:r>
        <w:t xml:space="preserve"> </w:t>
      </w:r>
      <w:r>
        <w:rPr>
          <w:rFonts w:ascii="Sylfaen" w:hAnsi="Sylfaen" w:cs="Sylfaen"/>
        </w:rPr>
        <w:t>აღიარებასთან</w:t>
      </w:r>
      <w:r>
        <w:t xml:space="preserve"> </w:t>
      </w:r>
      <w:r>
        <w:rPr>
          <w:rFonts w:ascii="Sylfaen" w:hAnsi="Sylfaen" w:cs="Sylfaen"/>
        </w:rPr>
        <w:t>ან</w:t>
      </w:r>
      <w:r>
        <w:t xml:space="preserve"> </w:t>
      </w:r>
      <w:r>
        <w:rPr>
          <w:rFonts w:ascii="Sylfaen" w:hAnsi="Sylfaen" w:cs="Sylfaen"/>
        </w:rPr>
        <w:t>დაზარალებულად</w:t>
      </w:r>
      <w:r>
        <w:t xml:space="preserve"> </w:t>
      </w:r>
      <w:r>
        <w:rPr>
          <w:rFonts w:ascii="Sylfaen" w:hAnsi="Sylfaen" w:cs="Sylfaen"/>
        </w:rPr>
        <w:t>ცნობასთან</w:t>
      </w:r>
      <w:r>
        <w:t xml:space="preserve">, </w:t>
      </w:r>
      <w:r>
        <w:rPr>
          <w:rFonts w:ascii="Sylfaen" w:hAnsi="Sylfaen" w:cs="Sylfaen"/>
        </w:rPr>
        <w:t>აგრეთვე</w:t>
      </w:r>
      <w:r>
        <w:rPr>
          <w:rFonts w:ascii="Sylfaen" w:hAnsi="Sylfaen" w:cs="Sylfaen"/>
          <w:lang w:val="ka-GE"/>
        </w:rPr>
        <w:t xml:space="preserve"> </w:t>
      </w:r>
      <w:r>
        <w:rPr>
          <w:rFonts w:ascii="Sylfaen" w:hAnsi="Sylfaen" w:cs="Sylfaen"/>
        </w:rPr>
        <w:t>გენეტიკური</w:t>
      </w:r>
      <w:r>
        <w:t xml:space="preserve"> </w:t>
      </w:r>
      <w:r>
        <w:rPr>
          <w:rFonts w:ascii="Sylfaen" w:hAnsi="Sylfaen"/>
          <w:lang w:val="ka-GE"/>
        </w:rPr>
        <w:t>და</w:t>
      </w:r>
      <w:r>
        <w:rPr>
          <w:lang w:val="ka-GE"/>
        </w:rPr>
        <w:t xml:space="preserve"> </w:t>
      </w:r>
      <w:r>
        <w:rPr>
          <w:rFonts w:ascii="Sylfaen" w:hAnsi="Sylfaen" w:cs="Sylfaen"/>
        </w:rPr>
        <w:t>ბიომეტრიული</w:t>
      </w:r>
      <w:r>
        <w:t xml:space="preserve"> </w:t>
      </w:r>
      <w:r>
        <w:rPr>
          <w:rFonts w:ascii="Sylfaen" w:hAnsi="Sylfaen" w:cs="Sylfaen"/>
        </w:rPr>
        <w:t>მონაცემები</w:t>
      </w:r>
      <w:r>
        <w:t>;</w:t>
      </w:r>
      <w:r>
        <w:rPr>
          <w:rFonts w:ascii="Sylfaen" w:hAnsi="Sylfaen"/>
          <w:lang w:val="ka-GE"/>
        </w:rPr>
        <w:t>“.</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ბ) „დ“ ქვეპუნქტი ჩამოყალიბდეს შემდეგი რედაქციით:</w:t>
      </w:r>
    </w:p>
    <w:p w:rsidR="00205257" w:rsidRPr="00B92389"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rPr>
      </w:pPr>
      <w:r>
        <w:rPr>
          <w:rFonts w:ascii="Sylfaen" w:hAnsi="Sylfaen"/>
          <w:lang w:val="ka-GE"/>
        </w:rPr>
        <w:t>„დ</w:t>
      </w:r>
      <w:r>
        <w:rPr>
          <w:rFonts w:ascii="Sylfaen" w:hAnsi="Sylfaen"/>
        </w:rPr>
        <w:t>)</w:t>
      </w:r>
      <w:r>
        <w:rPr>
          <w:rFonts w:ascii="Sylfaen" w:hAnsi="Sylfaen"/>
          <w:lang w:val="ka-GE"/>
        </w:rPr>
        <w:t xml:space="preserve"> მონაცემთა დამუშავება – მონაცემთა მიმართ შესრულებული ნებისმიერი მოქმედება ან მოქმედებათა ერთობლიობა, კერძოდ, შეგროვება, ჩაწერა, ფოტოზე აღბეჭდვა, აუდიოჩაწერა, ვიდეოჩაწერა, ორგანიზება, შენახვა, შეცვლა, აღდგენა, გამოთხოვა, გამოყენება, ან გამჟღავნება მონაცემთა გადაცემის, გავრცელების ან სხვაგვარად ხელმისაწვდომად გახდომის გზით, დაჯგუფება ან კომბინაცია, დაბლოკვა, წაშლა ან განადგურება</w:t>
      </w:r>
      <w:r w:rsidR="00B92389">
        <w:rPr>
          <w:rFonts w:ascii="Sylfaen" w:hAnsi="Sylfaen"/>
        </w:rPr>
        <w:t>.”.</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გ) „ე“ და „ე</w:t>
      </w:r>
      <w:r>
        <w:rPr>
          <w:rFonts w:ascii="Sylfaen" w:hAnsi="Sylfaen"/>
          <w:b/>
          <w:vertAlign w:val="superscript"/>
          <w:lang w:val="ka-GE"/>
        </w:rPr>
        <w:t>1</w:t>
      </w:r>
      <w:r>
        <w:rPr>
          <w:rFonts w:ascii="Sylfaen" w:hAnsi="Sylfaen"/>
          <w:b/>
          <w:lang w:val="ka-GE"/>
        </w:rPr>
        <w:t>“ პუნქტები ამოღებულ იქნეს.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დ) დაემატოს „ყ“ ქვეპუნქტი შემდეგი რედაქციით:</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„ყ) ინდივიდუალური ადმინისტრაციულ-სამართლებრივი აქტი - ამ კანონის მიზნებისათვის პერსონალურ მონაცემთა დაცვის ინსპექტორის მიერ გამოცემული ინდივიდუალური აქტი, რომელიც აწესებს, ცვლის, წყვეტს ან ადასტურებს პირის ან პირთა შეზღუდული წრის უფლებებსა და მოვალეობებს.“.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2. მე-3 მუხლის: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ა)</w:t>
      </w:r>
      <w:r>
        <w:rPr>
          <w:rFonts w:ascii="Sylfaen" w:hAnsi="Sylfaen"/>
          <w:lang w:val="ka-GE"/>
        </w:rPr>
        <w:t xml:space="preserve"> </w:t>
      </w:r>
      <w:r>
        <w:rPr>
          <w:rFonts w:ascii="Sylfaen" w:hAnsi="Sylfaen"/>
          <w:b/>
          <w:lang w:val="ka-GE"/>
        </w:rPr>
        <w:t>პირველი პუნქტი ჩამოყალიბდეს შემდეგი რედაქციით:</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lastRenderedPageBreak/>
        <w:t>„1.</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კანონის</w:t>
      </w:r>
      <w:r>
        <w:rPr>
          <w:lang w:val="ka-GE"/>
        </w:rPr>
        <w:t xml:space="preserve"> </w:t>
      </w:r>
      <w:r>
        <w:rPr>
          <w:rFonts w:ascii="Sylfaen" w:hAnsi="Sylfaen" w:cs="Sylfaen"/>
          <w:lang w:val="ka-GE"/>
        </w:rPr>
        <w:t>მოქმედება</w:t>
      </w:r>
      <w:r>
        <w:rPr>
          <w:lang w:val="ka-GE"/>
        </w:rPr>
        <w:t xml:space="preserve"> </w:t>
      </w:r>
      <w:r>
        <w:rPr>
          <w:rFonts w:ascii="Sylfaen" w:hAnsi="Sylfaen" w:cs="Sylfaen"/>
          <w:lang w:val="ka-GE"/>
        </w:rPr>
        <w:t>ვრცელდება</w:t>
      </w:r>
      <w:r>
        <w:rPr>
          <w:lang w:val="ka-GE"/>
        </w:rPr>
        <w:t xml:space="preserve"> </w:t>
      </w:r>
      <w:r>
        <w:rPr>
          <w:rFonts w:ascii="Sylfaen" w:hAnsi="Sylfaen" w:cs="Sylfaen"/>
          <w:lang w:val="ka-GE"/>
        </w:rPr>
        <w:t>საქართველოს</w:t>
      </w:r>
      <w:r>
        <w:rPr>
          <w:lang w:val="ka-GE"/>
        </w:rPr>
        <w:t xml:space="preserve"> </w:t>
      </w:r>
      <w:r w:rsidR="0085094C">
        <w:rPr>
          <w:rFonts w:ascii="Sylfaen" w:hAnsi="Sylfaen" w:cs="Sylfaen"/>
          <w:lang w:val="ka-GE"/>
        </w:rPr>
        <w:t>იურისდიქციის ფარგლებში</w:t>
      </w:r>
      <w:r>
        <w:rPr>
          <w:lang w:val="ka-GE"/>
        </w:rPr>
        <w:t xml:space="preserve"> </w:t>
      </w:r>
      <w:r>
        <w:rPr>
          <w:rFonts w:ascii="Sylfaen" w:hAnsi="Sylfaen" w:cs="Sylfaen"/>
          <w:lang w:val="ka-GE"/>
        </w:rPr>
        <w:t>მონაცემთა</w:t>
      </w:r>
      <w:r>
        <w:rPr>
          <w:lang w:val="ka-GE"/>
        </w:rPr>
        <w:t xml:space="preserve"> </w:t>
      </w:r>
      <w:r>
        <w:rPr>
          <w:rFonts w:ascii="Sylfaen" w:hAnsi="Sylfaen" w:cs="Sylfaen"/>
          <w:lang w:val="ka-GE"/>
        </w:rPr>
        <w:t>დამუშავებაზე.</w:t>
      </w:r>
      <w:r>
        <w:rPr>
          <w:lang w:val="ka-GE"/>
        </w:rPr>
        <w:t>”.</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ბ) 1</w:t>
      </w:r>
      <w:r>
        <w:rPr>
          <w:rFonts w:ascii="Sylfaen" w:hAnsi="Sylfaen"/>
          <w:b/>
          <w:vertAlign w:val="superscript"/>
          <w:lang w:val="ka-GE"/>
        </w:rPr>
        <w:t>1</w:t>
      </w:r>
      <w:r w:rsidR="009074F0">
        <w:rPr>
          <w:rFonts w:ascii="Sylfaen" w:hAnsi="Sylfaen"/>
          <w:b/>
          <w:lang w:val="ka-GE"/>
        </w:rPr>
        <w:t xml:space="preserve"> </w:t>
      </w:r>
      <w:r>
        <w:rPr>
          <w:rFonts w:ascii="Sylfaen" w:hAnsi="Sylfaen"/>
          <w:b/>
          <w:lang w:val="ka-GE"/>
        </w:rPr>
        <w:t xml:space="preserve"> პუნქტი ამოღებულ იქნას.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9E4901"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 xml:space="preserve">გ) </w:t>
      </w:r>
      <w:r w:rsidR="009E4901">
        <w:rPr>
          <w:rFonts w:ascii="Sylfaen" w:hAnsi="Sylfaen"/>
          <w:b/>
          <w:lang w:val="ka-GE"/>
        </w:rPr>
        <w:t>მე-2 პუნქტის „ა“ ქვეპუნქტი ამოღებულ იქნას.</w:t>
      </w:r>
    </w:p>
    <w:p w:rsidR="008D4716" w:rsidRDefault="008D4716"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8D4716" w:rsidRDefault="008D4716"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 xml:space="preserve">დ) მე-2 პუნქტის „ბ“ ქვეპუნქტი </w:t>
      </w:r>
      <w:r w:rsidR="00BB42DF">
        <w:rPr>
          <w:rFonts w:ascii="Sylfaen" w:hAnsi="Sylfaen"/>
          <w:b/>
          <w:lang w:val="ka-GE"/>
        </w:rPr>
        <w:t>ჩამოყალიბდეს</w:t>
      </w:r>
      <w:r w:rsidR="009E5CB8">
        <w:rPr>
          <w:rFonts w:ascii="Sylfaen" w:hAnsi="Sylfaen"/>
          <w:b/>
        </w:rPr>
        <w:t xml:space="preserve"> </w:t>
      </w:r>
      <w:r w:rsidR="009E5CB8">
        <w:rPr>
          <w:rFonts w:ascii="Sylfaen" w:hAnsi="Sylfaen"/>
          <w:b/>
          <w:lang w:val="ka-GE"/>
        </w:rPr>
        <w:t>შემდეგი რედაქციით:</w:t>
      </w:r>
    </w:p>
    <w:p w:rsidR="009E5CB8" w:rsidRPr="009C1418" w:rsidRDefault="009E5CB8" w:rsidP="009E5CB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lang w:val="ka-GE"/>
        </w:rPr>
      </w:pPr>
      <w:r w:rsidRPr="009C1418">
        <w:rPr>
          <w:rFonts w:ascii="Sylfaen" w:hAnsi="Sylfaen"/>
          <w:lang w:val="ka-GE"/>
        </w:rPr>
        <w:t>„</w:t>
      </w:r>
      <w:r w:rsidRPr="009C1418">
        <w:rPr>
          <w:rFonts w:ascii="Sylfaen" w:hAnsi="Sylfaen" w:cs="Sylfaen"/>
        </w:rPr>
        <w:t xml:space="preserve">ბ) მონაცემთა იმ დამმუშავებლის საქმიანობაზე, რომელიც </w:t>
      </w:r>
      <w:r w:rsidRPr="009C1418">
        <w:rPr>
          <w:rFonts w:ascii="Sylfaen" w:hAnsi="Sylfaen" w:cs="Sylfaen"/>
          <w:lang w:val="ka-GE"/>
        </w:rPr>
        <w:t>არ მოქმედებს საქართველოს იურისდიქციის ფარგლებში</w:t>
      </w:r>
      <w:r w:rsidRPr="009C1418">
        <w:rPr>
          <w:rFonts w:ascii="Sylfaen" w:hAnsi="Sylfaen" w:cs="Sylfaen"/>
        </w:rPr>
        <w:t xml:space="preserve">, მაგრამ მონაცემთა დამუშავებისათვის იყენებს საქართველოში არსებულ ტექნიკურ საშუალებებს, გარდა იმ შემთხვევისა, როდესაც ეს ტექნიკური საშუალებები გამოიყენება მხოლოდ მონაცემთა ტრანზიტისათვის. </w:t>
      </w:r>
      <w:proofErr w:type="gramStart"/>
      <w:r w:rsidRPr="009C1418">
        <w:rPr>
          <w:rFonts w:ascii="Sylfaen" w:hAnsi="Sylfaen" w:cs="Sylfaen"/>
        </w:rPr>
        <w:t>ასეთ</w:t>
      </w:r>
      <w:proofErr w:type="gramEnd"/>
      <w:r w:rsidRPr="009C1418">
        <w:rPr>
          <w:rFonts w:ascii="Sylfaen" w:hAnsi="Sylfaen" w:cs="Sylfaen"/>
        </w:rPr>
        <w:t xml:space="preserve"> შემთხვევაში მონაცემთა დამმუშავებელმა უნდა დანიშნოს/განსაზღვროს საქართველოში რეგისტრირებული წარმომადგენელი.</w:t>
      </w:r>
      <w:r w:rsidRPr="009C1418">
        <w:rPr>
          <w:rFonts w:ascii="Sylfaen" w:hAnsi="Sylfaen" w:cs="Sylfaen"/>
          <w:lang w:val="ka-GE"/>
        </w:rPr>
        <w:t>“.</w:t>
      </w:r>
    </w:p>
    <w:p w:rsidR="009E4901" w:rsidRDefault="009E4901"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205257" w:rsidRPr="003E425C" w:rsidRDefault="00A93A91"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ე</w:t>
      </w:r>
      <w:r w:rsidR="009E4901">
        <w:rPr>
          <w:rFonts w:ascii="Sylfaen" w:hAnsi="Sylfaen"/>
          <w:b/>
          <w:lang w:val="ka-GE"/>
        </w:rPr>
        <w:t xml:space="preserve">) </w:t>
      </w:r>
      <w:r w:rsidR="00205257">
        <w:rPr>
          <w:rFonts w:ascii="Sylfaen" w:hAnsi="Sylfaen"/>
          <w:b/>
          <w:lang w:val="ka-GE"/>
        </w:rPr>
        <w:t xml:space="preserve">მე-3 პუნქტის „ბ“ </w:t>
      </w:r>
      <w:r w:rsidR="00CD394F">
        <w:rPr>
          <w:rFonts w:ascii="Sylfaen" w:hAnsi="Sylfaen"/>
          <w:b/>
          <w:lang w:val="ka-GE"/>
        </w:rPr>
        <w:t>ქვეპუნქტ</w:t>
      </w:r>
      <w:r w:rsidR="00205257">
        <w:rPr>
          <w:rFonts w:ascii="Sylfaen" w:hAnsi="Sylfaen"/>
          <w:b/>
          <w:lang w:val="ka-GE"/>
        </w:rPr>
        <w:t>ი ჩამოყალიბდეს შემდეგი რედაქციით:</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 xml:space="preserve">„ბ) მართლმსაჯულების განხორციელების მიზნით მონაცემთა დამუშავებაზე, </w:t>
      </w:r>
      <w:r>
        <w:rPr>
          <w:rFonts w:ascii="Sylfaen" w:hAnsi="Sylfaen" w:cs="Sylfaen"/>
          <w:lang w:val="ka-GE"/>
        </w:rPr>
        <w:t>რასაც შეუძლია</w:t>
      </w:r>
      <w:r>
        <w:rPr>
          <w:lang w:val="ka-GE"/>
        </w:rPr>
        <w:t xml:space="preserve"> </w:t>
      </w:r>
      <w:r>
        <w:rPr>
          <w:rFonts w:ascii="Sylfaen" w:hAnsi="Sylfaen" w:cs="Sylfaen"/>
          <w:lang w:val="ka-GE"/>
        </w:rPr>
        <w:t>ზეგავლენა მოახდინოს</w:t>
      </w:r>
      <w:r>
        <w:rPr>
          <w:lang w:val="ka-GE"/>
        </w:rPr>
        <w:t xml:space="preserve"> </w:t>
      </w:r>
      <w:r w:rsidR="00A87E2B">
        <w:rPr>
          <w:rFonts w:ascii="Sylfaen" w:hAnsi="Sylfaen" w:cs="Sylfaen"/>
          <w:lang w:val="ka-GE"/>
        </w:rPr>
        <w:t>სასამართლოს</w:t>
      </w:r>
      <w:r>
        <w:rPr>
          <w:lang w:val="ka-GE"/>
        </w:rPr>
        <w:t xml:space="preserve"> </w:t>
      </w:r>
      <w:r>
        <w:rPr>
          <w:rFonts w:ascii="Sylfaen" w:hAnsi="Sylfaen" w:cs="Sylfaen"/>
          <w:lang w:val="ka-GE"/>
        </w:rPr>
        <w:t>დამოუკიდებლობაზე</w:t>
      </w:r>
      <w:r>
        <w:rPr>
          <w:lang w:val="ka-GE"/>
        </w:rPr>
        <w:t>.</w:t>
      </w:r>
      <w:r>
        <w:rPr>
          <w:rFonts w:ascii="Sylfaen" w:hAnsi="Sylfaen"/>
          <w:lang w:val="ka-GE"/>
        </w:rPr>
        <w:t>“.</w:t>
      </w:r>
    </w:p>
    <w:p w:rsidR="000027C1" w:rsidRDefault="000027C1"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0027C1" w:rsidRDefault="000027C1"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0027C1">
        <w:rPr>
          <w:rFonts w:ascii="Sylfaen" w:hAnsi="Sylfaen"/>
          <w:b/>
          <w:lang w:val="ka-GE"/>
        </w:rPr>
        <w:t>ვ)</w:t>
      </w:r>
      <w:r>
        <w:rPr>
          <w:rFonts w:ascii="Sylfaen" w:hAnsi="Sylfaen"/>
          <w:lang w:val="ka-GE"/>
        </w:rPr>
        <w:t xml:space="preserve"> </w:t>
      </w:r>
      <w:r>
        <w:rPr>
          <w:rFonts w:ascii="Sylfaen" w:hAnsi="Sylfaen"/>
          <w:b/>
          <w:lang w:val="ka-GE"/>
        </w:rPr>
        <w:t>მე-3 პუნქტის „გ“ ქვეპუნქტი ჩამოყალიბდეს შემდეგი რედაქციით:</w:t>
      </w:r>
    </w:p>
    <w:p w:rsidR="000027C1" w:rsidRPr="00025097" w:rsidRDefault="000027C1" w:rsidP="00025097">
      <w:pPr>
        <w:spacing w:after="0"/>
        <w:jc w:val="both"/>
        <w:rPr>
          <w:rFonts w:ascii="Sylfaen" w:hAnsi="Sylfaen"/>
          <w:color w:val="FF0000"/>
          <w:lang w:val="ka-GE"/>
        </w:rPr>
      </w:pPr>
      <w:r>
        <w:rPr>
          <w:rFonts w:ascii="Sylfaen" w:hAnsi="Sylfaen"/>
          <w:lang w:val="ka-GE"/>
        </w:rPr>
        <w:t>„</w:t>
      </w:r>
      <w:r w:rsidRPr="000027C1">
        <w:rPr>
          <w:rFonts w:ascii="Sylfaen" w:hAnsi="Sylfaen"/>
          <w:lang w:val="ka-GE"/>
        </w:rPr>
        <w:t>გ) სახელმწიფო უსაფრთხოების (მათ შორის, ეკონომიკური უსაფრთხოების)</w:t>
      </w:r>
      <w:r>
        <w:rPr>
          <w:rFonts w:ascii="Sylfaen" w:hAnsi="Sylfaen"/>
          <w:lang w:val="ka-GE"/>
        </w:rPr>
        <w:t>, თავდაცვის, სადაზვერვო და კონტრდაზვერვითი საქმიანობი მიზნებისათვის მონაცემთა დამუშავებაზე</w:t>
      </w:r>
      <w:r w:rsidR="00A87E2B">
        <w:rPr>
          <w:rFonts w:ascii="Sylfaen" w:hAnsi="Sylfaen"/>
          <w:lang w:val="ka-GE"/>
        </w:rPr>
        <w:t xml:space="preserve">, გარდა </w:t>
      </w:r>
      <w:r w:rsidR="00025097">
        <w:rPr>
          <w:rFonts w:ascii="Sylfaen" w:hAnsi="Sylfaen"/>
          <w:lang w:val="ka-GE"/>
        </w:rPr>
        <w:t>საქართველოს სისხლის სამართლის საპროცესო კოდექსის 136-138</w:t>
      </w:r>
      <w:r w:rsidR="00A42C04">
        <w:rPr>
          <w:rFonts w:ascii="Sylfaen" w:hAnsi="Sylfaen"/>
          <w:lang w:val="ka-GE"/>
        </w:rPr>
        <w:t>-ე</w:t>
      </w:r>
      <w:r w:rsidR="00025097">
        <w:rPr>
          <w:rFonts w:ascii="Sylfaen" w:hAnsi="Sylfaen"/>
          <w:lang w:val="ka-GE"/>
        </w:rPr>
        <w:t xml:space="preserve"> და 143</w:t>
      </w:r>
      <w:r w:rsidR="00025097" w:rsidRPr="00025097">
        <w:rPr>
          <w:rFonts w:ascii="Sylfaen" w:hAnsi="Sylfaen"/>
          <w:vertAlign w:val="superscript"/>
          <w:lang w:val="ka-GE"/>
        </w:rPr>
        <w:t>1</w:t>
      </w:r>
      <w:r w:rsidR="00025097">
        <w:rPr>
          <w:rFonts w:ascii="Sylfaen" w:hAnsi="Sylfaen"/>
          <w:vertAlign w:val="superscript"/>
          <w:lang w:val="ka-GE"/>
        </w:rPr>
        <w:t>-</w:t>
      </w:r>
      <w:r w:rsidR="00025097">
        <w:rPr>
          <w:rFonts w:ascii="Sylfaen" w:hAnsi="Sylfaen"/>
          <w:lang w:val="ka-GE"/>
        </w:rPr>
        <w:t>-ე მუხლებით გათვალისწინებული საგამოძიებო მოქმედებების დროს მონაცემთა დამუშავებისა.</w:t>
      </w:r>
      <w:r w:rsidR="009C3E91">
        <w:rPr>
          <w:rFonts w:ascii="Sylfaen" w:hAnsi="Sylfaen"/>
          <w:lang w:val="ka-GE"/>
        </w:rPr>
        <w:t>“.</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205257" w:rsidRDefault="000027C1"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b/>
          <w:lang w:val="ka-GE"/>
        </w:rPr>
        <w:t>ზ</w:t>
      </w:r>
      <w:r w:rsidR="00205257">
        <w:rPr>
          <w:rFonts w:ascii="Sylfaen" w:hAnsi="Sylfaen"/>
          <w:b/>
          <w:lang w:val="ka-GE"/>
        </w:rPr>
        <w:t>) მე–3 პუნქტის „დ“ ქვეპუნქტი ამოღებულ იქნას.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205257" w:rsidRDefault="000027C1"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თ</w:t>
      </w:r>
      <w:r w:rsidR="00205257">
        <w:rPr>
          <w:rFonts w:ascii="Sylfaen" w:hAnsi="Sylfaen"/>
          <w:b/>
          <w:lang w:val="ka-GE"/>
        </w:rPr>
        <w:t>) მე-6 და მე-7 პუნქტები ამოღებულ იქნას.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3. მე-4 მუხლის: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rPr>
      </w:pPr>
      <w:r>
        <w:rPr>
          <w:rFonts w:ascii="Sylfaen" w:hAnsi="Sylfaen"/>
          <w:b/>
          <w:lang w:val="ka-GE"/>
        </w:rPr>
        <w:t>ა) „ბ“ ქვეპუნქტი ჩამოყალიბდეს შემდეგი რედაქციით:</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„ბ) მონაცემები შეიძლება დამუშავდეს მხოლოდ კონკრეტული, მკაფიოდ განსაზღვრული, კანონიერი მიზნისათვის. დაუშვებელია მონაცემთა შემდგომი დამუშავება სხვა, თავდაპირველ მიზანთან შეუთავსებელი მიზნით, გარდა იმ შემთხვევისა, როდესაც შემდგომი დამუშავება ემსახურება ისტორიულ, სტატისტიკურ და სამეცნიერო მიზნებს.“.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ბ) „გ“ ქვეპუნტი</w:t>
      </w:r>
      <w:r w:rsidR="00717FA5">
        <w:rPr>
          <w:rFonts w:ascii="Sylfaen" w:hAnsi="Sylfaen"/>
          <w:b/>
          <w:lang w:val="ka-GE"/>
        </w:rPr>
        <w:t xml:space="preserve"> ჩამოყალიბდეს შემდეგი რედაქციით:</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lastRenderedPageBreak/>
        <w:t>„გ) მონაცემები შეიძლება დამუშავდეს მხოლოდ იმ მოცულობით, რომელიც აუცილებელია შესაბამისი კანონიერი მიზნის მისაღწევად. მონაცემები უნდა იყოს იმ მიზნის ადეკვატური და პროპორციული, რომლის მისაღწევადაც მუშავდება ისინი. მონაცემთა დამუშავებისას დაცული უნდა იყოს სამართლიანი ბალანსი საჯარო და კერძო ინტერესს და ადამიანის ძირითად უფლებებსა და თავისუფლებებს შორის.“.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205257" w:rsidRDefault="0019730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rPr>
        <w:t>4</w:t>
      </w:r>
      <w:r w:rsidR="00205257">
        <w:rPr>
          <w:rFonts w:ascii="Sylfaen" w:hAnsi="Sylfaen"/>
          <w:b/>
          <w:lang w:val="ka-GE"/>
        </w:rPr>
        <w:t>. მე-6 მუხლის მე-2 პუნქტს დაემატოს „ვ“</w:t>
      </w:r>
      <w:r w:rsidR="00E36FC3">
        <w:rPr>
          <w:rFonts w:ascii="Sylfaen" w:hAnsi="Sylfaen"/>
          <w:b/>
          <w:lang w:val="ka-GE"/>
        </w:rPr>
        <w:t xml:space="preserve">, </w:t>
      </w:r>
      <w:r w:rsidR="00205257">
        <w:rPr>
          <w:rFonts w:ascii="Sylfaen" w:hAnsi="Sylfaen"/>
          <w:b/>
          <w:lang w:val="ka-GE"/>
        </w:rPr>
        <w:t>„ზ“</w:t>
      </w:r>
      <w:r w:rsidR="00E36FC3">
        <w:rPr>
          <w:rFonts w:ascii="Sylfaen" w:hAnsi="Sylfaen"/>
          <w:b/>
          <w:lang w:val="ka-GE"/>
        </w:rPr>
        <w:t xml:space="preserve">, </w:t>
      </w:r>
      <w:r w:rsidR="000E4215">
        <w:rPr>
          <w:rFonts w:ascii="Sylfaen" w:hAnsi="Sylfaen"/>
          <w:b/>
          <w:lang w:val="ka-GE"/>
        </w:rPr>
        <w:t>„თ“</w:t>
      </w:r>
      <w:r w:rsidR="00E36FC3">
        <w:rPr>
          <w:rFonts w:ascii="Sylfaen" w:hAnsi="Sylfaen"/>
          <w:b/>
          <w:lang w:val="ka-GE"/>
        </w:rPr>
        <w:t xml:space="preserve"> და „ი“ </w:t>
      </w:r>
      <w:r w:rsidR="00205257">
        <w:rPr>
          <w:rFonts w:ascii="Sylfaen" w:hAnsi="Sylfaen"/>
          <w:b/>
          <w:lang w:val="ka-GE"/>
        </w:rPr>
        <w:t>ქვეპუნქტები შემდეგი რედაქციით:</w:t>
      </w:r>
    </w:p>
    <w:p w:rsidR="00522382" w:rsidRDefault="00522382" w:rsidP="00522382">
      <w:pPr>
        <w:spacing w:after="0"/>
        <w:jc w:val="both"/>
        <w:rPr>
          <w:rFonts w:ascii="Sylfaen" w:hAnsi="Sylfaen"/>
          <w:color w:val="FF0000"/>
          <w:lang w:val="ka-GE"/>
        </w:rPr>
      </w:pPr>
      <w:r>
        <w:rPr>
          <w:rFonts w:ascii="Sylfaen" w:hAnsi="Sylfaen"/>
          <w:lang w:val="ka-GE"/>
        </w:rPr>
        <w:t>„</w:t>
      </w:r>
      <w:r w:rsidR="00205257">
        <w:rPr>
          <w:rFonts w:ascii="Sylfaen" w:hAnsi="Sylfaen"/>
          <w:lang w:val="ka-GE"/>
        </w:rPr>
        <w:t>ვ</w:t>
      </w:r>
      <w:r>
        <w:rPr>
          <w:rFonts w:ascii="Sylfaen" w:hAnsi="Sylfaen"/>
          <w:lang w:val="ka-GE"/>
        </w:rPr>
        <w:t xml:space="preserve">) </w:t>
      </w:r>
      <w:r w:rsidR="00205257">
        <w:rPr>
          <w:rFonts w:ascii="Sylfaen" w:hAnsi="Sylfaen"/>
          <w:lang w:val="ka-GE"/>
        </w:rPr>
        <w:t xml:space="preserve">მონაცემთა დამუშავება აუცილებელია საზოგადოებრივი უსაფრთხოების, </w:t>
      </w:r>
      <w:r w:rsidR="00CB1423">
        <w:rPr>
          <w:rFonts w:ascii="Sylfaen" w:hAnsi="Sylfaen"/>
          <w:lang w:val="ka-GE"/>
        </w:rPr>
        <w:t xml:space="preserve">მართლწესრიგის დაცვის, </w:t>
      </w:r>
      <w:r w:rsidR="00205257">
        <w:rPr>
          <w:rFonts w:ascii="Sylfaen" w:hAnsi="Sylfaen"/>
          <w:lang w:val="ka-GE"/>
        </w:rPr>
        <w:t>ოპერატიულ-სამძებრო ღონისძიებებისა და დანაშაულის გამოძ</w:t>
      </w:r>
      <w:r w:rsidR="00CB1423">
        <w:rPr>
          <w:rFonts w:ascii="Sylfaen" w:hAnsi="Sylfaen"/>
          <w:lang w:val="ka-GE"/>
        </w:rPr>
        <w:t>ი</w:t>
      </w:r>
      <w:r w:rsidR="00205257">
        <w:rPr>
          <w:rFonts w:ascii="Sylfaen" w:hAnsi="Sylfaen"/>
          <w:lang w:val="ka-GE"/>
        </w:rPr>
        <w:t>ებისთვის, თუ საკითხი პირდაპირ და სპეციალურად რეგულირდება საქართველოს სისხლის სამართლის საპროცესო კოდექსით</w:t>
      </w:r>
      <w:r w:rsidR="00964D6A">
        <w:rPr>
          <w:rFonts w:ascii="Sylfaen" w:hAnsi="Sylfaen"/>
          <w:lang w:val="ka-GE"/>
        </w:rPr>
        <w:t>,</w:t>
      </w:r>
      <w:r w:rsidR="00205257">
        <w:rPr>
          <w:rFonts w:ascii="Sylfaen" w:hAnsi="Sylfaen"/>
          <w:lang w:val="ka-GE"/>
        </w:rPr>
        <w:t xml:space="preserve"> „ოპერატიულ-სამძებრო საქმიანობის შესახებ“ საქართველოს კანონით</w:t>
      </w:r>
      <w:r w:rsidR="00964D6A">
        <w:rPr>
          <w:rFonts w:ascii="Sylfaen" w:hAnsi="Sylfaen"/>
          <w:lang w:val="ka-GE"/>
        </w:rPr>
        <w:t xml:space="preserve"> ან სხვა სპეციალური კანონით</w:t>
      </w:r>
      <w:r>
        <w:rPr>
          <w:rFonts w:ascii="Sylfaen" w:hAnsi="Sylfaen"/>
          <w:lang w:val="ka-GE"/>
        </w:rPr>
        <w:t>;</w:t>
      </w:r>
    </w:p>
    <w:p w:rsidR="001C1962" w:rsidRPr="00522382" w:rsidRDefault="00205257" w:rsidP="00522382">
      <w:pPr>
        <w:spacing w:after="0"/>
        <w:jc w:val="both"/>
        <w:rPr>
          <w:rFonts w:ascii="Sylfaen" w:hAnsi="Sylfaen"/>
          <w:color w:val="FF0000"/>
        </w:rPr>
      </w:pPr>
      <w:r>
        <w:rPr>
          <w:rFonts w:ascii="Sylfaen" w:hAnsi="Sylfaen"/>
          <w:lang w:val="ka-GE"/>
        </w:rPr>
        <w:t>ზ)</w:t>
      </w:r>
      <w:r w:rsidR="000C7DF2">
        <w:rPr>
          <w:rFonts w:ascii="Sylfaen" w:hAnsi="Sylfaen"/>
          <w:lang w:val="ka-GE"/>
        </w:rPr>
        <w:t xml:space="preserve"> ბიომეტრიული მონაცემების დამუშავება აუცილებელია საქართველოს ორგანული კანონით „საქართველოს საარჩევნო კოდექსით“ გათვალისწინებული ბიომეტრული რეგისტრაციის მიზნებისათვის;</w:t>
      </w:r>
    </w:p>
    <w:p w:rsidR="000C7DF2" w:rsidRDefault="001C1962" w:rsidP="0052238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 xml:space="preserve">თ) </w:t>
      </w:r>
      <w:r w:rsidR="000C7DF2">
        <w:rPr>
          <w:rFonts w:ascii="Sylfaen" w:hAnsi="Sylfaen"/>
          <w:lang w:val="ka-GE"/>
        </w:rPr>
        <w:t>მონაცემთა დამუშავება აუცილებელია „ოფიციალური სტატისტიკის შესახებ“ საქართველოს კანონით გათვალისწინებული მოსახლეობის საყოველთაო აღწერისათვის</w:t>
      </w:r>
      <w:r w:rsidR="00401920">
        <w:rPr>
          <w:rFonts w:ascii="Sylfaen" w:hAnsi="Sylfaen"/>
          <w:lang w:val="ka-GE"/>
        </w:rPr>
        <w:t>;</w:t>
      </w:r>
    </w:p>
    <w:p w:rsidR="000C7DF2" w:rsidRDefault="000C7DF2" w:rsidP="0052238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 xml:space="preserve">ი) </w:t>
      </w:r>
      <w:r w:rsidR="000E4215">
        <w:rPr>
          <w:rFonts w:ascii="Sylfaen" w:hAnsi="Sylfaen"/>
          <w:lang w:val="ka-GE"/>
        </w:rPr>
        <w:t xml:space="preserve">კანონმდებლობით განსაზღვრული მიზნით </w:t>
      </w:r>
      <w:r w:rsidR="001C1962">
        <w:rPr>
          <w:rFonts w:ascii="Sylfaen" w:hAnsi="Sylfaen"/>
          <w:lang w:val="ka-GE"/>
        </w:rPr>
        <w:t>მონაცემთა დამუშავება აუცილებელია ეროვნული საარქივო ფონდის</w:t>
      </w:r>
      <w:r w:rsidR="000E4215">
        <w:rPr>
          <w:rFonts w:ascii="Sylfaen" w:hAnsi="Sylfaen"/>
          <w:lang w:val="ka-GE"/>
        </w:rPr>
        <w:t>ა და</w:t>
      </w:r>
      <w:r w:rsidR="001C1962">
        <w:rPr>
          <w:rFonts w:ascii="Sylfaen" w:hAnsi="Sylfaen"/>
          <w:lang w:val="ka-GE"/>
        </w:rPr>
        <w:t xml:space="preserve"> საქართველოს ეროვნული </w:t>
      </w:r>
      <w:r w:rsidR="000E4215">
        <w:rPr>
          <w:rFonts w:ascii="Sylfaen" w:hAnsi="Sylfaen"/>
          <w:lang w:val="ka-GE"/>
        </w:rPr>
        <w:t>არქივის, ასევე</w:t>
      </w:r>
      <w:r w:rsidR="001C1962">
        <w:rPr>
          <w:rFonts w:ascii="Sylfaen" w:hAnsi="Sylfaen"/>
          <w:lang w:val="ka-GE"/>
        </w:rPr>
        <w:t xml:space="preserve"> საქართველოს შინაგან საქმეთა სამინისტროს არქივის</w:t>
      </w:r>
      <w:r w:rsidR="000E4215">
        <w:rPr>
          <w:rFonts w:ascii="Sylfaen" w:hAnsi="Sylfaen"/>
          <w:lang w:val="ka-GE"/>
        </w:rPr>
        <w:t xml:space="preserve"> მიერ</w:t>
      </w:r>
      <w:r w:rsidR="002E6AA8">
        <w:rPr>
          <w:rFonts w:ascii="Sylfaen" w:hAnsi="Sylfaen"/>
          <w:lang w:val="ka-GE"/>
        </w:rPr>
        <w:t>.</w:t>
      </w:r>
      <w:r w:rsidR="00401920">
        <w:rPr>
          <w:rFonts w:ascii="Sylfaen" w:hAnsi="Sylfaen"/>
          <w:lang w:val="ka-GE"/>
        </w:rPr>
        <w:t>“.</w:t>
      </w:r>
    </w:p>
    <w:p w:rsidR="00D174F8" w:rsidRDefault="00D174F8"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53411D" w:rsidRPr="00051FBB" w:rsidRDefault="007D7729"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051FBB">
        <w:rPr>
          <w:rFonts w:ascii="Sylfaen" w:hAnsi="Sylfaen"/>
          <w:b/>
          <w:lang w:val="ka-GE"/>
        </w:rPr>
        <w:t xml:space="preserve">5. </w:t>
      </w:r>
      <w:r w:rsidR="00D174F8" w:rsidRPr="00051FBB">
        <w:rPr>
          <w:rFonts w:ascii="Sylfaen" w:hAnsi="Sylfaen"/>
          <w:b/>
          <w:lang w:val="ka-GE"/>
        </w:rPr>
        <w:t>მე-12 მუხლის</w:t>
      </w:r>
      <w:r w:rsidR="0053411D" w:rsidRPr="00051FBB">
        <w:rPr>
          <w:rFonts w:ascii="Sylfaen" w:hAnsi="Sylfaen"/>
          <w:b/>
          <w:lang w:val="ka-GE"/>
        </w:rPr>
        <w:t>:</w:t>
      </w:r>
    </w:p>
    <w:p w:rsidR="00D174F8" w:rsidRPr="00CC5D7B" w:rsidRDefault="0053411D"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CC5D7B">
        <w:rPr>
          <w:rFonts w:ascii="Sylfaen" w:hAnsi="Sylfaen"/>
          <w:b/>
          <w:lang w:val="ka-GE"/>
        </w:rPr>
        <w:t xml:space="preserve">ა) </w:t>
      </w:r>
      <w:r w:rsidR="00E62E2C" w:rsidRPr="00CC5D7B">
        <w:rPr>
          <w:rFonts w:ascii="Sylfaen" w:hAnsi="Sylfaen"/>
          <w:b/>
          <w:lang w:val="ka-GE"/>
        </w:rPr>
        <w:t>მე-2 პუნქტი</w:t>
      </w:r>
      <w:r w:rsidRPr="00CC5D7B">
        <w:rPr>
          <w:rFonts w:ascii="Sylfaen" w:hAnsi="Sylfaen"/>
          <w:b/>
          <w:lang w:val="ka-GE"/>
        </w:rPr>
        <w:t xml:space="preserve"> ჩამოყალიბდეს შემდეგი რედაქციით:</w:t>
      </w:r>
    </w:p>
    <w:p w:rsidR="00205257" w:rsidRDefault="005F409E"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w:t>
      </w:r>
      <w:r w:rsidR="00E62E2C" w:rsidRPr="00E62E2C">
        <w:rPr>
          <w:rFonts w:ascii="Sylfaen" w:hAnsi="Sylfaen"/>
          <w:lang w:val="ka-GE"/>
        </w:rPr>
        <w:t xml:space="preserve">2. ვიდეოთვალთვალის სისტემის მეშვეობით შესაძლებელია შენობის </w:t>
      </w:r>
      <w:r w:rsidR="0053411D">
        <w:rPr>
          <w:rFonts w:ascii="Sylfaen" w:hAnsi="Sylfaen"/>
          <w:lang w:val="ka-GE"/>
        </w:rPr>
        <w:t xml:space="preserve">შიდა და </w:t>
      </w:r>
      <w:r w:rsidR="00E62E2C" w:rsidRPr="00E62E2C">
        <w:rPr>
          <w:rFonts w:ascii="Sylfaen" w:hAnsi="Sylfaen"/>
          <w:lang w:val="ka-GE"/>
        </w:rPr>
        <w:t xml:space="preserve">გარე </w:t>
      </w:r>
      <w:r w:rsidR="0053411D">
        <w:rPr>
          <w:rFonts w:ascii="Sylfaen" w:hAnsi="Sylfaen"/>
          <w:lang w:val="ka-GE"/>
        </w:rPr>
        <w:t xml:space="preserve">პერიმეტრის </w:t>
      </w:r>
      <w:r w:rsidR="00E62E2C" w:rsidRPr="00E62E2C">
        <w:rPr>
          <w:rFonts w:ascii="Sylfaen" w:hAnsi="Sylfaen"/>
          <w:lang w:val="ka-GE"/>
        </w:rPr>
        <w:t>მონიტორინგის განხორციელება</w:t>
      </w:r>
      <w:r w:rsidR="00CC5D7B">
        <w:rPr>
          <w:rFonts w:ascii="Sylfaen" w:hAnsi="Sylfaen"/>
          <w:lang w:val="ka-GE"/>
        </w:rPr>
        <w:t xml:space="preserve">. </w:t>
      </w:r>
      <w:r w:rsidR="00E62E2C" w:rsidRPr="00E62E2C">
        <w:rPr>
          <w:rFonts w:ascii="Sylfaen" w:hAnsi="Sylfaen"/>
          <w:lang w:val="ka-GE"/>
        </w:rPr>
        <w:t>მონაცემთა დამმუშავებელი ვალდებულია თვალსაჩინო ადგილას განათავსოს შესაბამისი გამაფრთხილებელი ნიშანი. ამ შემთხვევაში მონაცემთა სუბიექტი მის შესახებ მონაცემთა დამუშავების თაობაზე ინფორმირებულად ითვლება.</w:t>
      </w:r>
      <w:r>
        <w:rPr>
          <w:rFonts w:ascii="Sylfaen" w:hAnsi="Sylfaen"/>
          <w:lang w:val="ka-GE"/>
        </w:rPr>
        <w:t>“</w:t>
      </w:r>
      <w:r w:rsidR="009750B2">
        <w:rPr>
          <w:rFonts w:ascii="Sylfaen" w:hAnsi="Sylfaen"/>
          <w:lang w:val="ka-GE"/>
        </w:rPr>
        <w:t>.</w:t>
      </w:r>
    </w:p>
    <w:p w:rsidR="00CC5D7B" w:rsidRPr="00CC5D7B" w:rsidRDefault="00CC5D7B"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53411D" w:rsidRPr="00CC5D7B" w:rsidRDefault="0053411D"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CC5D7B">
        <w:rPr>
          <w:rFonts w:ascii="Sylfaen" w:hAnsi="Sylfaen"/>
          <w:b/>
          <w:lang w:val="ka-GE"/>
        </w:rPr>
        <w:t xml:space="preserve">ბ) ამოღებულ იქნას მე-3 </w:t>
      </w:r>
      <w:r w:rsidR="00E15CE0" w:rsidRPr="00CC5D7B">
        <w:rPr>
          <w:rFonts w:ascii="Sylfaen" w:hAnsi="Sylfaen"/>
          <w:b/>
          <w:lang w:val="ka-GE"/>
        </w:rPr>
        <w:t>პუნქტი</w:t>
      </w:r>
      <w:r w:rsidR="009750B2" w:rsidRPr="00CC5D7B">
        <w:rPr>
          <w:rFonts w:ascii="Sylfaen" w:hAnsi="Sylfaen"/>
          <w:b/>
          <w:lang w:val="ka-GE"/>
        </w:rPr>
        <w:t>.</w:t>
      </w:r>
    </w:p>
    <w:p w:rsidR="00CC5D7B" w:rsidRPr="00CC5D7B" w:rsidRDefault="00CC5D7B"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53411D" w:rsidRPr="00CC5D7B" w:rsidRDefault="0053411D" w:rsidP="0053411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CC5D7B">
        <w:rPr>
          <w:rFonts w:ascii="Sylfaen" w:hAnsi="Sylfaen"/>
          <w:b/>
          <w:lang w:val="ka-GE"/>
        </w:rPr>
        <w:t xml:space="preserve">გ) ამოღებულ იქნას მე-5 </w:t>
      </w:r>
      <w:r w:rsidR="00E15CE0" w:rsidRPr="00CC5D7B">
        <w:rPr>
          <w:rFonts w:ascii="Sylfaen" w:hAnsi="Sylfaen"/>
          <w:b/>
          <w:lang w:val="ka-GE"/>
        </w:rPr>
        <w:t>პუნქტი.</w:t>
      </w:r>
    </w:p>
    <w:p w:rsidR="0053411D" w:rsidRDefault="0053411D"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FF0000"/>
          <w:lang w:val="ka-GE"/>
        </w:rPr>
      </w:pPr>
    </w:p>
    <w:p w:rsidR="00205257" w:rsidRDefault="007D7729"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6</w:t>
      </w:r>
      <w:r w:rsidR="00205257">
        <w:rPr>
          <w:rFonts w:ascii="Sylfaen" w:hAnsi="Sylfaen"/>
          <w:b/>
          <w:lang w:val="ka-GE"/>
        </w:rPr>
        <w:t>. მე-15 მუხლის: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ა) პირველი პუნქტის „დ“ ქვპუნქტს დაემატოს „ე“ და „ვ“ ქვეპუნქტები შემდეგი რედაქციით</w:t>
      </w:r>
      <w:r w:rsidR="00012E59">
        <w:rPr>
          <w:rFonts w:ascii="Sylfaen" w:hAnsi="Sylfaen"/>
          <w:b/>
          <w:lang w:val="ka-GE"/>
        </w:rPr>
        <w:t>:</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 xml:space="preserve">„ე) მონაცემთა მიმღებისა </w:t>
      </w:r>
      <w:r w:rsidR="004C36B3">
        <w:rPr>
          <w:rFonts w:ascii="Sylfaen" w:hAnsi="Sylfaen"/>
          <w:lang w:val="ka-GE"/>
        </w:rPr>
        <w:t>და</w:t>
      </w:r>
      <w:r>
        <w:rPr>
          <w:rFonts w:ascii="Sylfaen" w:hAnsi="Sylfaen"/>
          <w:lang w:val="ka-GE"/>
        </w:rPr>
        <w:t xml:space="preserve"> მისი კატეგორიის შესახებ (ასეთის არსებობის შემთხვევაში</w:t>
      </w:r>
      <w:r w:rsidR="004C36B3">
        <w:rPr>
          <w:rFonts w:ascii="Sylfaen" w:hAnsi="Sylfaen"/>
          <w:lang w:val="ka-GE"/>
        </w:rPr>
        <w:t>);</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ვ) ამ კანონის მე-4 თავით გათვალისწინებული მონაცემთა სუბიექტის უფლებების რეალიზების მექანიზმების შესახებ.“.</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lastRenderedPageBreak/>
        <w:t>ბ) მე-3 პუნქტს დაემატოს 3</w:t>
      </w:r>
      <w:r>
        <w:rPr>
          <w:rFonts w:ascii="Sylfaen" w:hAnsi="Sylfaen"/>
          <w:b/>
          <w:vertAlign w:val="superscript"/>
        </w:rPr>
        <w:t>1</w:t>
      </w:r>
      <w:r>
        <w:rPr>
          <w:rFonts w:ascii="Sylfaen" w:hAnsi="Sylfaen"/>
          <w:b/>
          <w:vertAlign w:val="superscript"/>
          <w:lang w:val="ka-GE"/>
        </w:rPr>
        <w:t xml:space="preserve"> </w:t>
      </w:r>
      <w:r>
        <w:rPr>
          <w:rFonts w:ascii="Sylfaen" w:hAnsi="Sylfaen"/>
          <w:b/>
          <w:lang w:val="ka-GE"/>
        </w:rPr>
        <w:t>პუნქტი შემდეგი რედაქციით:</w:t>
      </w:r>
    </w:p>
    <w:p w:rsidR="007011CA"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„3</w:t>
      </w:r>
      <w:r>
        <w:rPr>
          <w:rFonts w:ascii="Sylfaen" w:hAnsi="Sylfaen"/>
          <w:vertAlign w:val="superscript"/>
        </w:rPr>
        <w:t>1</w:t>
      </w:r>
      <w:r w:rsidR="007F3F24">
        <w:rPr>
          <w:rFonts w:ascii="Sylfaen" w:hAnsi="Sylfaen"/>
        </w:rPr>
        <w:t>.</w:t>
      </w:r>
      <w:r>
        <w:rPr>
          <w:rFonts w:ascii="Sylfaen" w:hAnsi="Sylfaen"/>
          <w:lang w:val="ka-GE"/>
        </w:rPr>
        <w:t xml:space="preserve"> თუ მონაცემთა შეგროვება არ ხორციელდება უშუალოდ მონაცემთა სუბიექტისაგან, მონაცემთა დამმუშავებელი ან უფლებამოსილი პირი თავისუფლდება სუბიექტისათვის ამ მუხლის პირველი პუნქტით გათვალისწინებული ინფორმაციის მიწოდების ვალდებულებისაგან</w:t>
      </w:r>
      <w:r w:rsidR="007011CA">
        <w:rPr>
          <w:rFonts w:ascii="Sylfaen" w:hAnsi="Sylfaen"/>
          <w:lang w:val="ka-GE"/>
        </w:rPr>
        <w:t>, როდესაც:</w:t>
      </w:r>
      <w:r>
        <w:rPr>
          <w:rFonts w:ascii="Sylfaen" w:hAnsi="Sylfaen"/>
          <w:lang w:val="ka-GE"/>
        </w:rPr>
        <w:t xml:space="preserve"> </w:t>
      </w:r>
    </w:p>
    <w:p w:rsidR="007011CA" w:rsidRDefault="007011CA"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 xml:space="preserve">ა) </w:t>
      </w:r>
      <w:r w:rsidR="00205257">
        <w:rPr>
          <w:rFonts w:ascii="Sylfaen" w:hAnsi="Sylfaen"/>
          <w:lang w:val="ka-GE"/>
        </w:rPr>
        <w:t>დამუშავება პირდაპირ არის გათვალისწინებული კანონით</w:t>
      </w:r>
      <w:r>
        <w:rPr>
          <w:rFonts w:ascii="Sylfaen" w:hAnsi="Sylfaen"/>
          <w:lang w:val="ka-GE"/>
        </w:rPr>
        <w:t>;</w:t>
      </w:r>
    </w:p>
    <w:p w:rsidR="007011CA" w:rsidRDefault="007011CA"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ბ) მონაცემები, კანონის თანახმად, საჯაროა;</w:t>
      </w:r>
    </w:p>
    <w:p w:rsidR="00205257" w:rsidRDefault="007011CA"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 xml:space="preserve">გ) </w:t>
      </w:r>
      <w:r w:rsidR="00205257">
        <w:rPr>
          <w:rFonts w:ascii="Sylfaen" w:hAnsi="Sylfaen"/>
          <w:lang w:val="ka-GE"/>
        </w:rPr>
        <w:t>ინფორმაციის მიწოდება ობიექტურად შეუძლებელია.“.</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205257" w:rsidRPr="00294F86" w:rsidRDefault="006E5A6B"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7</w:t>
      </w:r>
      <w:r w:rsidR="00205257">
        <w:rPr>
          <w:rFonts w:ascii="Sylfaen" w:hAnsi="Sylfaen"/>
          <w:b/>
          <w:lang w:val="ka-GE"/>
        </w:rPr>
        <w:t>.  მე-20 მუხლს დაემატოს 20</w:t>
      </w:r>
      <w:r w:rsidR="00205257">
        <w:rPr>
          <w:rFonts w:ascii="Sylfaen" w:hAnsi="Sylfaen"/>
          <w:b/>
          <w:vertAlign w:val="superscript"/>
          <w:lang w:val="ka-GE"/>
        </w:rPr>
        <w:t>1</w:t>
      </w:r>
      <w:r w:rsidR="00205257">
        <w:rPr>
          <w:rFonts w:ascii="Sylfaen" w:hAnsi="Sylfaen"/>
          <w:b/>
          <w:lang w:val="ka-GE"/>
        </w:rPr>
        <w:t xml:space="preserve"> მუხლი შემდეგი რედაქციით:</w:t>
      </w:r>
    </w:p>
    <w:p w:rsidR="00205257" w:rsidRDefault="00B56C78" w:rsidP="00205257">
      <w:pPr>
        <w:pStyle w:val="PlainText"/>
        <w:rPr>
          <w:rFonts w:ascii="Sylfaen" w:hAnsi="Sylfaen"/>
          <w:b/>
          <w:lang w:val="ka-GE"/>
        </w:rPr>
      </w:pPr>
      <w:r>
        <w:rPr>
          <w:rFonts w:ascii="Sylfaen" w:hAnsi="Sylfaen"/>
          <w:b/>
          <w:lang w:val="ka-GE"/>
        </w:rPr>
        <w:t>„</w:t>
      </w:r>
      <w:r w:rsidR="00205257">
        <w:rPr>
          <w:rFonts w:ascii="Sylfaen" w:hAnsi="Sylfaen"/>
          <w:b/>
          <w:lang w:val="ka-GE"/>
        </w:rPr>
        <w:t>მუხლი 20</w:t>
      </w:r>
      <w:r w:rsidR="00205257">
        <w:rPr>
          <w:rFonts w:ascii="Sylfaen" w:hAnsi="Sylfaen"/>
          <w:b/>
          <w:vertAlign w:val="superscript"/>
          <w:lang w:val="ka-GE"/>
        </w:rPr>
        <w:t>1</w:t>
      </w:r>
      <w:r w:rsidR="00205257">
        <w:rPr>
          <w:rFonts w:ascii="Sylfaen" w:hAnsi="Sylfaen"/>
          <w:b/>
          <w:lang w:val="ka-GE"/>
        </w:rPr>
        <w:t>. რისკების შეფასება</w:t>
      </w:r>
    </w:p>
    <w:p w:rsidR="00205257" w:rsidRDefault="00205257" w:rsidP="00205257">
      <w:pPr>
        <w:pStyle w:val="PlainText"/>
        <w:jc w:val="both"/>
        <w:rPr>
          <w:rFonts w:ascii="Sylfaen" w:hAnsi="Sylfaen"/>
          <w:lang w:val="ka-GE"/>
        </w:rPr>
      </w:pPr>
      <w:r>
        <w:rPr>
          <w:rFonts w:ascii="Sylfaen" w:hAnsi="Sylfaen"/>
        </w:rPr>
        <w:t xml:space="preserve">1. </w:t>
      </w:r>
      <w:r>
        <w:rPr>
          <w:rFonts w:ascii="Sylfaen" w:hAnsi="Sylfaen" w:cs="Sylfaen"/>
        </w:rPr>
        <w:t>მონაცემთა</w:t>
      </w:r>
      <w:r>
        <w:rPr>
          <w:rFonts w:ascii="Sylfaen" w:hAnsi="Sylfaen"/>
        </w:rPr>
        <w:t xml:space="preserve"> </w:t>
      </w:r>
      <w:r>
        <w:rPr>
          <w:rFonts w:ascii="Sylfaen" w:hAnsi="Sylfaen" w:cs="Sylfaen"/>
        </w:rPr>
        <w:t>დამმუშავებელი</w:t>
      </w:r>
      <w:r>
        <w:rPr>
          <w:rFonts w:ascii="Sylfaen" w:hAnsi="Sylfaen"/>
        </w:rPr>
        <w:t xml:space="preserve"> </w:t>
      </w:r>
      <w:r>
        <w:rPr>
          <w:rFonts w:ascii="Sylfaen" w:hAnsi="Sylfaen" w:cs="Sylfaen"/>
        </w:rPr>
        <w:t>ვალდებულია</w:t>
      </w:r>
      <w:r>
        <w:rPr>
          <w:rFonts w:ascii="Sylfaen" w:hAnsi="Sylfaen"/>
        </w:rPr>
        <w:t xml:space="preserve">, </w:t>
      </w:r>
      <w:r>
        <w:rPr>
          <w:rFonts w:ascii="Sylfaen" w:hAnsi="Sylfaen" w:cs="Sylfaen"/>
        </w:rPr>
        <w:t>ჩაატაროს</w:t>
      </w:r>
      <w:r>
        <w:rPr>
          <w:rFonts w:ascii="Sylfaen" w:hAnsi="Sylfaen"/>
        </w:rPr>
        <w:t xml:space="preserve"> </w:t>
      </w:r>
      <w:r>
        <w:rPr>
          <w:rFonts w:ascii="Sylfaen" w:hAnsi="Sylfaen" w:cs="Sylfaen"/>
        </w:rPr>
        <w:t>პერსონალურ</w:t>
      </w:r>
      <w:r>
        <w:rPr>
          <w:rFonts w:ascii="Sylfaen" w:hAnsi="Sylfaen"/>
        </w:rPr>
        <w:t xml:space="preserve"> </w:t>
      </w:r>
      <w:r>
        <w:rPr>
          <w:rFonts w:ascii="Sylfaen" w:hAnsi="Sylfaen" w:cs="Sylfaen"/>
        </w:rPr>
        <w:t>მონაცემთა</w:t>
      </w:r>
      <w:r>
        <w:rPr>
          <w:rFonts w:ascii="Sylfaen" w:hAnsi="Sylfaen"/>
        </w:rPr>
        <w:t xml:space="preserve"> </w:t>
      </w:r>
      <w:r w:rsidR="00025097">
        <w:rPr>
          <w:rFonts w:ascii="Sylfaen" w:hAnsi="Sylfaen" w:cs="Sylfaen"/>
        </w:rPr>
        <w:t>დამუშავებ</w:t>
      </w:r>
      <w:r w:rsidR="00025097">
        <w:rPr>
          <w:rFonts w:ascii="Sylfaen" w:hAnsi="Sylfaen" w:cs="Sylfaen"/>
          <w:lang w:val="ka-GE"/>
        </w:rPr>
        <w:t xml:space="preserve">ასთან და </w:t>
      </w:r>
      <w:r w:rsidR="00025097">
        <w:rPr>
          <w:rFonts w:ascii="Sylfaen" w:hAnsi="Sylfaen" w:cs="Sylfaen"/>
        </w:rPr>
        <w:t>მონაცემთა</w:t>
      </w:r>
      <w:r w:rsidR="00025097">
        <w:rPr>
          <w:rFonts w:ascii="Sylfaen" w:hAnsi="Sylfaen"/>
        </w:rPr>
        <w:t xml:space="preserve"> </w:t>
      </w:r>
      <w:r w:rsidR="00025097">
        <w:rPr>
          <w:rFonts w:ascii="Sylfaen" w:hAnsi="Sylfaen" w:cs="Sylfaen"/>
        </w:rPr>
        <w:t>სუბიექტის</w:t>
      </w:r>
      <w:r w:rsidR="00025097">
        <w:rPr>
          <w:rFonts w:ascii="Sylfaen" w:hAnsi="Sylfaen"/>
        </w:rPr>
        <w:t xml:space="preserve"> </w:t>
      </w:r>
      <w:r w:rsidR="00025097">
        <w:rPr>
          <w:rFonts w:ascii="Sylfaen" w:hAnsi="Sylfaen" w:cs="Sylfaen"/>
        </w:rPr>
        <w:t>უფლებათა</w:t>
      </w:r>
      <w:r w:rsidR="00025097">
        <w:rPr>
          <w:rFonts w:ascii="Sylfaen" w:hAnsi="Sylfaen" w:cs="Sylfaen"/>
          <w:lang w:val="ka-GE"/>
        </w:rPr>
        <w:t xml:space="preserve"> დაცვასთან</w:t>
      </w:r>
      <w:r w:rsidR="00025097">
        <w:rPr>
          <w:rFonts w:ascii="Sylfaen" w:hAnsi="Sylfaen"/>
        </w:rPr>
        <w:t xml:space="preserve"> </w:t>
      </w:r>
      <w:r w:rsidR="00025097">
        <w:rPr>
          <w:rFonts w:ascii="Sylfaen" w:hAnsi="Sylfaen" w:cs="Sylfaen"/>
          <w:lang w:val="ka-GE"/>
        </w:rPr>
        <w:t xml:space="preserve"> დაკავშირებული </w:t>
      </w:r>
      <w:r>
        <w:rPr>
          <w:rFonts w:ascii="Sylfaen" w:hAnsi="Sylfaen" w:cs="Sylfaen"/>
        </w:rPr>
        <w:t>რისკების</w:t>
      </w:r>
      <w:r>
        <w:rPr>
          <w:rFonts w:ascii="Sylfaen" w:hAnsi="Sylfaen"/>
        </w:rPr>
        <w:t xml:space="preserve"> </w:t>
      </w:r>
      <w:r>
        <w:rPr>
          <w:rFonts w:ascii="Sylfaen" w:hAnsi="Sylfaen" w:cs="Sylfaen"/>
        </w:rPr>
        <w:t>შეფასება</w:t>
      </w:r>
      <w:r w:rsidR="00025097">
        <w:rPr>
          <w:rFonts w:ascii="Sylfaen" w:hAnsi="Sylfaen"/>
          <w:lang w:val="ka-GE"/>
        </w:rPr>
        <w:t>.</w:t>
      </w:r>
    </w:p>
    <w:p w:rsidR="00205257" w:rsidRDefault="00205257" w:rsidP="00205257">
      <w:pPr>
        <w:pStyle w:val="PlainText"/>
        <w:jc w:val="both"/>
        <w:rPr>
          <w:rFonts w:ascii="Sylfaen" w:hAnsi="Sylfaen"/>
        </w:rPr>
      </w:pPr>
      <w:r>
        <w:rPr>
          <w:rFonts w:ascii="Sylfaen" w:hAnsi="Sylfaen"/>
        </w:rPr>
        <w:t xml:space="preserve">2. </w:t>
      </w:r>
      <w:r>
        <w:rPr>
          <w:rFonts w:ascii="Sylfaen" w:hAnsi="Sylfaen" w:cs="Sylfaen"/>
        </w:rPr>
        <w:t>ამ</w:t>
      </w:r>
      <w:r>
        <w:rPr>
          <w:rFonts w:ascii="Sylfaen" w:hAnsi="Sylfaen"/>
        </w:rPr>
        <w:t xml:space="preserve"> </w:t>
      </w:r>
      <w:r>
        <w:rPr>
          <w:rFonts w:ascii="Sylfaen" w:hAnsi="Sylfaen" w:cs="Sylfaen"/>
        </w:rPr>
        <w:t>მუხლის</w:t>
      </w:r>
      <w:r>
        <w:rPr>
          <w:rFonts w:ascii="Sylfaen" w:hAnsi="Sylfaen"/>
        </w:rPr>
        <w:t xml:space="preserve"> </w:t>
      </w:r>
      <w:r>
        <w:rPr>
          <w:rFonts w:ascii="Sylfaen" w:hAnsi="Sylfaen" w:cs="Sylfaen"/>
        </w:rPr>
        <w:t>პირველი</w:t>
      </w:r>
      <w:r>
        <w:rPr>
          <w:rFonts w:ascii="Sylfaen" w:hAnsi="Sylfaen"/>
        </w:rPr>
        <w:t xml:space="preserve"> </w:t>
      </w:r>
      <w:r>
        <w:rPr>
          <w:rFonts w:ascii="Sylfaen" w:hAnsi="Sylfaen" w:cs="Sylfaen"/>
        </w:rPr>
        <w:t>პუნქტი</w:t>
      </w:r>
      <w:r>
        <w:rPr>
          <w:rFonts w:ascii="Sylfaen" w:hAnsi="Sylfaen"/>
        </w:rPr>
        <w:t xml:space="preserve"> </w:t>
      </w:r>
      <w:r>
        <w:rPr>
          <w:rFonts w:ascii="Sylfaen" w:hAnsi="Sylfaen" w:cs="Sylfaen"/>
        </w:rPr>
        <w:t>ვრცელდება</w:t>
      </w:r>
      <w:r>
        <w:rPr>
          <w:rFonts w:ascii="Sylfaen" w:hAnsi="Sylfaen"/>
        </w:rPr>
        <w:t xml:space="preserve"> </w:t>
      </w:r>
      <w:r>
        <w:rPr>
          <w:rFonts w:ascii="Sylfaen" w:hAnsi="Sylfaen"/>
          <w:lang w:val="ka-GE"/>
        </w:rPr>
        <w:t xml:space="preserve">იმ </w:t>
      </w:r>
      <w:r>
        <w:rPr>
          <w:rFonts w:ascii="Sylfaen" w:hAnsi="Sylfaen" w:cs="Sylfaen"/>
        </w:rPr>
        <w:t>მონაცემთა</w:t>
      </w:r>
      <w:r>
        <w:rPr>
          <w:rFonts w:ascii="Sylfaen" w:hAnsi="Sylfaen"/>
        </w:rPr>
        <w:t xml:space="preserve"> </w:t>
      </w:r>
      <w:r>
        <w:rPr>
          <w:rFonts w:ascii="Sylfaen" w:hAnsi="Sylfaen" w:cs="Sylfaen"/>
        </w:rPr>
        <w:t>დამ</w:t>
      </w:r>
      <w:r>
        <w:rPr>
          <w:rFonts w:ascii="Sylfaen" w:hAnsi="Sylfaen" w:cs="Sylfaen"/>
          <w:lang w:val="ka-GE"/>
        </w:rPr>
        <w:t>მ</w:t>
      </w:r>
      <w:r>
        <w:rPr>
          <w:rFonts w:ascii="Sylfaen" w:hAnsi="Sylfaen" w:cs="Sylfaen"/>
        </w:rPr>
        <w:t>უშავებ</w:t>
      </w:r>
      <w:r>
        <w:rPr>
          <w:rFonts w:ascii="Sylfaen" w:hAnsi="Sylfaen" w:cs="Sylfaen"/>
          <w:lang w:val="ka-GE"/>
        </w:rPr>
        <w:t>ელსა და უფლებამოსილ პირზე, რომელიც ახდენს</w:t>
      </w:r>
      <w:r>
        <w:rPr>
          <w:rFonts w:ascii="Sylfaen" w:hAnsi="Sylfaen"/>
        </w:rPr>
        <w:t>:</w:t>
      </w:r>
    </w:p>
    <w:p w:rsidR="00205257" w:rsidRDefault="00205257" w:rsidP="00205257">
      <w:pPr>
        <w:pStyle w:val="PlainText"/>
        <w:jc w:val="both"/>
        <w:rPr>
          <w:rFonts w:ascii="Sylfaen" w:hAnsi="Sylfaen"/>
          <w:lang w:val="ka-GE"/>
        </w:rPr>
      </w:pPr>
      <w:r>
        <w:rPr>
          <w:rFonts w:ascii="Sylfaen" w:hAnsi="Sylfaen" w:cs="Sylfaen"/>
        </w:rPr>
        <w:t>ა</w:t>
      </w:r>
      <w:r>
        <w:rPr>
          <w:lang w:val="en-US"/>
        </w:rPr>
        <w:t>)</w:t>
      </w:r>
      <w:r>
        <w:t xml:space="preserve"> </w:t>
      </w:r>
      <w:r>
        <w:rPr>
          <w:rFonts w:ascii="Sylfaen" w:hAnsi="Sylfaen"/>
          <w:lang w:val="ka-GE"/>
        </w:rPr>
        <w:t xml:space="preserve">ბიომეტრული, გენეტიკური მონაცემების, ასევე, სქესობრივ ცხოვრებასთან და ჯანმრთელობის მდგომარეობასთან დაკავშირებული </w:t>
      </w:r>
      <w:r>
        <w:rPr>
          <w:rFonts w:ascii="Sylfaen" w:hAnsi="Sylfaen" w:cs="Sylfaen"/>
        </w:rPr>
        <w:t>განსაკუთრებული</w:t>
      </w:r>
      <w:r>
        <w:t xml:space="preserve"> </w:t>
      </w:r>
      <w:r>
        <w:rPr>
          <w:rFonts w:ascii="Sylfaen" w:hAnsi="Sylfaen" w:cs="Sylfaen"/>
        </w:rPr>
        <w:t>კატეგორიის</w:t>
      </w:r>
      <w:r>
        <w:t xml:space="preserve"> </w:t>
      </w:r>
      <w:r>
        <w:rPr>
          <w:rFonts w:ascii="Sylfaen" w:hAnsi="Sylfaen" w:cs="Sylfaen"/>
        </w:rPr>
        <w:t>მონაცემთა</w:t>
      </w:r>
      <w:r>
        <w:t xml:space="preserve"> </w:t>
      </w:r>
      <w:r>
        <w:rPr>
          <w:rFonts w:ascii="Sylfaen" w:hAnsi="Sylfaen" w:cs="Sylfaen"/>
        </w:rPr>
        <w:t>დამუშავება</w:t>
      </w:r>
      <w:r>
        <w:rPr>
          <w:rFonts w:ascii="Sylfaen" w:hAnsi="Sylfaen" w:cs="Sylfaen"/>
          <w:lang w:val="ka-GE"/>
        </w:rPr>
        <w:t>ს</w:t>
      </w:r>
      <w:r>
        <w:t xml:space="preserve">; </w:t>
      </w:r>
    </w:p>
    <w:p w:rsidR="00205257" w:rsidRDefault="00205257" w:rsidP="00205257">
      <w:pPr>
        <w:pStyle w:val="PlainText"/>
        <w:jc w:val="both"/>
        <w:rPr>
          <w:rFonts w:ascii="Sylfaen" w:hAnsi="Sylfaen"/>
          <w:lang w:val="ka-GE"/>
        </w:rPr>
      </w:pPr>
      <w:r>
        <w:rPr>
          <w:rFonts w:ascii="Sylfaen" w:hAnsi="Sylfaen" w:cs="Sylfaen"/>
        </w:rPr>
        <w:t>ბ</w:t>
      </w:r>
      <w:r>
        <w:rPr>
          <w:rFonts w:ascii="Sylfaen" w:hAnsi="Sylfaen"/>
          <w:lang w:val="en-US"/>
        </w:rPr>
        <w:t>)</w:t>
      </w:r>
      <w:r>
        <w:rPr>
          <w:rFonts w:ascii="Sylfaen" w:hAnsi="Sylfaen"/>
          <w:lang w:val="ka-GE"/>
        </w:rPr>
        <w:t xml:space="preserve"> </w:t>
      </w:r>
      <w:r>
        <w:rPr>
          <w:rFonts w:ascii="Sylfaen" w:hAnsi="Sylfaen" w:cs="Sylfaen"/>
        </w:rPr>
        <w:t>ამ</w:t>
      </w:r>
      <w:r>
        <w:rPr>
          <w:rFonts w:ascii="Sylfaen" w:hAnsi="Sylfaen"/>
        </w:rPr>
        <w:t xml:space="preserve"> </w:t>
      </w:r>
      <w:r>
        <w:rPr>
          <w:rFonts w:ascii="Sylfaen" w:hAnsi="Sylfaen" w:cs="Sylfaen"/>
        </w:rPr>
        <w:t>კანონ</w:t>
      </w:r>
      <w:r>
        <w:rPr>
          <w:rFonts w:ascii="Sylfaen" w:hAnsi="Sylfaen" w:cs="Sylfaen"/>
          <w:lang w:val="ka-GE"/>
        </w:rPr>
        <w:t>ი</w:t>
      </w:r>
      <w:r>
        <w:rPr>
          <w:rFonts w:ascii="Sylfaen" w:hAnsi="Sylfaen" w:cs="Sylfaen"/>
        </w:rPr>
        <w:t>ს</w:t>
      </w:r>
      <w:r>
        <w:rPr>
          <w:rFonts w:ascii="Sylfaen" w:hAnsi="Sylfaen"/>
        </w:rPr>
        <w:t xml:space="preserve"> </w:t>
      </w:r>
      <w:r>
        <w:rPr>
          <w:rFonts w:ascii="Sylfaen" w:hAnsi="Sylfaen" w:cs="Sylfaen"/>
        </w:rPr>
        <w:t>მე</w:t>
      </w:r>
      <w:r>
        <w:rPr>
          <w:rFonts w:ascii="Sylfaen" w:hAnsi="Sylfaen"/>
        </w:rPr>
        <w:t xml:space="preserve">–11 და </w:t>
      </w:r>
      <w:r>
        <w:rPr>
          <w:rFonts w:ascii="Sylfaen" w:hAnsi="Sylfaen" w:cs="Sylfaen"/>
        </w:rPr>
        <w:t>მე</w:t>
      </w:r>
      <w:r>
        <w:rPr>
          <w:rFonts w:ascii="Sylfaen" w:hAnsi="Sylfaen"/>
        </w:rPr>
        <w:t xml:space="preserve">–12 </w:t>
      </w:r>
      <w:r>
        <w:rPr>
          <w:rFonts w:ascii="Sylfaen" w:hAnsi="Sylfaen" w:cs="Sylfaen"/>
        </w:rPr>
        <w:t>მუხლებით</w:t>
      </w:r>
      <w:r>
        <w:rPr>
          <w:rFonts w:ascii="Sylfaen" w:hAnsi="Sylfaen"/>
        </w:rPr>
        <w:t xml:space="preserve"> </w:t>
      </w:r>
      <w:r>
        <w:rPr>
          <w:rFonts w:ascii="Sylfaen" w:hAnsi="Sylfaen" w:cs="Sylfaen"/>
        </w:rPr>
        <w:t>გათვალისწინებული</w:t>
      </w:r>
      <w:r>
        <w:rPr>
          <w:rFonts w:ascii="Sylfaen" w:hAnsi="Sylfaen"/>
        </w:rPr>
        <w:t xml:space="preserve"> </w:t>
      </w:r>
      <w:r>
        <w:rPr>
          <w:rFonts w:ascii="Sylfaen" w:hAnsi="Sylfaen" w:cs="Sylfaen"/>
        </w:rPr>
        <w:t>ვიდეოთვალთვალის</w:t>
      </w:r>
      <w:r>
        <w:rPr>
          <w:rFonts w:ascii="Sylfaen" w:hAnsi="Sylfaen"/>
        </w:rPr>
        <w:t xml:space="preserve"> </w:t>
      </w:r>
      <w:r>
        <w:rPr>
          <w:rFonts w:ascii="Sylfaen" w:hAnsi="Sylfaen" w:cs="Sylfaen"/>
        </w:rPr>
        <w:t>სისტემის</w:t>
      </w:r>
      <w:r>
        <w:rPr>
          <w:rFonts w:ascii="Sylfaen" w:hAnsi="Sylfaen"/>
        </w:rPr>
        <w:t xml:space="preserve"> </w:t>
      </w:r>
      <w:r>
        <w:rPr>
          <w:rFonts w:ascii="Sylfaen" w:hAnsi="Sylfaen" w:cs="Sylfaen"/>
        </w:rPr>
        <w:t>გამოყენება</w:t>
      </w:r>
      <w:r>
        <w:rPr>
          <w:rFonts w:ascii="Sylfaen" w:hAnsi="Sylfaen" w:cs="Sylfaen"/>
          <w:lang w:val="ka-GE"/>
        </w:rPr>
        <w:t>ს</w:t>
      </w:r>
      <w:r>
        <w:rPr>
          <w:rFonts w:ascii="Sylfaen" w:hAnsi="Sylfaen"/>
        </w:rPr>
        <w:t xml:space="preserve">; </w:t>
      </w:r>
    </w:p>
    <w:p w:rsidR="00205257" w:rsidRDefault="00205257" w:rsidP="00205257">
      <w:pPr>
        <w:pStyle w:val="PlainText"/>
        <w:jc w:val="both"/>
        <w:rPr>
          <w:rFonts w:ascii="Sylfaen" w:hAnsi="Sylfaen"/>
        </w:rPr>
      </w:pPr>
      <w:r>
        <w:rPr>
          <w:rFonts w:ascii="Sylfaen" w:hAnsi="Sylfaen" w:cs="Sylfaen"/>
          <w:lang w:val="ka-GE"/>
        </w:rPr>
        <w:t>გ</w:t>
      </w:r>
      <w:r>
        <w:rPr>
          <w:rFonts w:ascii="Sylfaen" w:hAnsi="Sylfaen"/>
          <w:lang w:val="en-US"/>
        </w:rPr>
        <w:t>)</w:t>
      </w:r>
      <w:r>
        <w:rPr>
          <w:rFonts w:ascii="Sylfaen" w:hAnsi="Sylfaen"/>
        </w:rPr>
        <w:t xml:space="preserve"> </w:t>
      </w:r>
      <w:r>
        <w:rPr>
          <w:rFonts w:ascii="Sylfaen" w:hAnsi="Sylfaen" w:cs="Sylfaen"/>
        </w:rPr>
        <w:t>განსაკუთრებით</w:t>
      </w:r>
      <w:r>
        <w:rPr>
          <w:rFonts w:ascii="Sylfaen" w:hAnsi="Sylfaen"/>
        </w:rPr>
        <w:t xml:space="preserve"> </w:t>
      </w:r>
      <w:r>
        <w:rPr>
          <w:rFonts w:ascii="Sylfaen" w:hAnsi="Sylfaen"/>
          <w:lang w:val="ka-GE"/>
        </w:rPr>
        <w:t xml:space="preserve">დიდი </w:t>
      </w:r>
      <w:r>
        <w:rPr>
          <w:rFonts w:ascii="Sylfaen" w:hAnsi="Sylfaen" w:cs="Sylfaen"/>
        </w:rPr>
        <w:t>მოცულობის</w:t>
      </w:r>
      <w:r>
        <w:rPr>
          <w:rFonts w:ascii="Sylfaen" w:hAnsi="Sylfaen"/>
        </w:rPr>
        <w:t xml:space="preserve"> </w:t>
      </w:r>
      <w:r>
        <w:rPr>
          <w:rFonts w:ascii="Sylfaen" w:hAnsi="Sylfaen" w:cs="Sylfaen"/>
        </w:rPr>
        <w:t>მონაცემთა</w:t>
      </w:r>
      <w:r>
        <w:rPr>
          <w:rFonts w:ascii="Sylfaen" w:hAnsi="Sylfaen"/>
        </w:rPr>
        <w:t xml:space="preserve"> </w:t>
      </w:r>
      <w:r>
        <w:rPr>
          <w:rFonts w:ascii="Sylfaen" w:hAnsi="Sylfaen" w:cs="Sylfaen"/>
        </w:rPr>
        <w:t>დამუშავება</w:t>
      </w:r>
      <w:r>
        <w:rPr>
          <w:rFonts w:ascii="Sylfaen" w:hAnsi="Sylfaen" w:cs="Sylfaen"/>
          <w:lang w:val="ka-GE"/>
        </w:rPr>
        <w:t>ს</w:t>
      </w:r>
      <w:r>
        <w:rPr>
          <w:rFonts w:ascii="Sylfaen" w:hAnsi="Sylfaen"/>
          <w:lang w:val="ka-GE"/>
        </w:rPr>
        <w:t xml:space="preserve">, მხოლოდ მათემატიკური ან სხვა ტექნოლოგიური მეთოდების (ავტომატური მეთოდების) გამოყენებით, </w:t>
      </w:r>
      <w:r>
        <w:rPr>
          <w:rFonts w:ascii="Sylfaen" w:hAnsi="Sylfaen" w:cs="Sylfaen"/>
        </w:rPr>
        <w:t>პირის</w:t>
      </w:r>
      <w:r>
        <w:rPr>
          <w:rFonts w:ascii="Sylfaen" w:hAnsi="Sylfaen"/>
        </w:rPr>
        <w:t xml:space="preserve"> </w:t>
      </w:r>
      <w:r>
        <w:rPr>
          <w:rFonts w:ascii="Sylfaen" w:hAnsi="Sylfaen" w:cs="Sylfaen"/>
        </w:rPr>
        <w:t>ეკონომიკური</w:t>
      </w:r>
      <w:r>
        <w:rPr>
          <w:rFonts w:ascii="Sylfaen" w:hAnsi="Sylfaen"/>
        </w:rPr>
        <w:t xml:space="preserve"> </w:t>
      </w:r>
      <w:r>
        <w:rPr>
          <w:rFonts w:ascii="Sylfaen" w:hAnsi="Sylfaen" w:cs="Sylfaen"/>
        </w:rPr>
        <w:t>მდგომარეობის</w:t>
      </w:r>
      <w:r>
        <w:rPr>
          <w:rFonts w:ascii="Sylfaen" w:hAnsi="Sylfaen"/>
        </w:rPr>
        <w:t xml:space="preserve">, </w:t>
      </w:r>
      <w:r>
        <w:rPr>
          <w:rFonts w:ascii="Sylfaen" w:hAnsi="Sylfaen" w:cs="Sylfaen"/>
        </w:rPr>
        <w:t>ადგილმდებარეობის</w:t>
      </w:r>
      <w:r>
        <w:rPr>
          <w:rFonts w:ascii="Sylfaen" w:hAnsi="Sylfaen"/>
          <w:lang w:val="ka-GE"/>
        </w:rPr>
        <w:t xml:space="preserve"> ან/და </w:t>
      </w:r>
      <w:r>
        <w:rPr>
          <w:rFonts w:ascii="Sylfaen" w:hAnsi="Sylfaen" w:cs="Sylfaen"/>
          <w:lang w:val="ka-GE"/>
        </w:rPr>
        <w:t>ქცევის მახასიათებლების დადგენის მიზნით.</w:t>
      </w:r>
    </w:p>
    <w:p w:rsidR="00205257" w:rsidRDefault="00205257" w:rsidP="00205257">
      <w:pPr>
        <w:pStyle w:val="PlainText"/>
        <w:jc w:val="both"/>
        <w:rPr>
          <w:rFonts w:ascii="Sylfaen" w:hAnsi="Sylfaen"/>
        </w:rPr>
      </w:pPr>
      <w:r>
        <w:rPr>
          <w:rFonts w:ascii="Sylfaen" w:hAnsi="Sylfaen"/>
        </w:rPr>
        <w:t xml:space="preserve">3. </w:t>
      </w:r>
      <w:r>
        <w:rPr>
          <w:rFonts w:ascii="Sylfaen" w:hAnsi="Sylfaen" w:cs="Sylfaen"/>
        </w:rPr>
        <w:t>რისკების</w:t>
      </w:r>
      <w:r>
        <w:rPr>
          <w:rFonts w:ascii="Sylfaen" w:hAnsi="Sylfaen"/>
        </w:rPr>
        <w:t xml:space="preserve"> </w:t>
      </w:r>
      <w:r>
        <w:rPr>
          <w:rFonts w:ascii="Sylfaen" w:hAnsi="Sylfaen" w:cs="Sylfaen"/>
        </w:rPr>
        <w:t>შეფასების</w:t>
      </w:r>
      <w:r>
        <w:rPr>
          <w:rFonts w:ascii="Sylfaen" w:hAnsi="Sylfaen" w:cs="Sylfaen"/>
          <w:lang w:val="ka-GE"/>
        </w:rPr>
        <w:t xml:space="preserve"> </w:t>
      </w:r>
      <w:r>
        <w:rPr>
          <w:rFonts w:ascii="Sylfaen" w:hAnsi="Sylfaen" w:cs="Sylfaen"/>
        </w:rPr>
        <w:t>წესი</w:t>
      </w:r>
      <w:r>
        <w:rPr>
          <w:rFonts w:ascii="Sylfaen" w:hAnsi="Sylfaen"/>
        </w:rPr>
        <w:t xml:space="preserve"> </w:t>
      </w:r>
      <w:r>
        <w:rPr>
          <w:rFonts w:ascii="Sylfaen" w:hAnsi="Sylfaen" w:cs="Sylfaen"/>
          <w:lang w:val="ka-GE"/>
        </w:rPr>
        <w:t>განისაზღვრება</w:t>
      </w:r>
      <w:r>
        <w:rPr>
          <w:rFonts w:ascii="Sylfaen" w:hAnsi="Sylfaen"/>
          <w:lang w:val="ka-GE"/>
        </w:rPr>
        <w:t xml:space="preserve"> ინსპექტორის </w:t>
      </w:r>
      <w:r>
        <w:rPr>
          <w:rFonts w:ascii="Sylfaen" w:hAnsi="Sylfaen" w:cs="Sylfaen"/>
        </w:rPr>
        <w:t>ნორმატიული</w:t>
      </w:r>
      <w:r>
        <w:rPr>
          <w:rFonts w:ascii="Sylfaen" w:hAnsi="Sylfaen"/>
        </w:rPr>
        <w:t xml:space="preserve"> </w:t>
      </w:r>
      <w:r>
        <w:rPr>
          <w:rFonts w:ascii="Sylfaen" w:hAnsi="Sylfaen" w:cs="Sylfaen"/>
        </w:rPr>
        <w:t>აქტით</w:t>
      </w:r>
      <w:r>
        <w:rPr>
          <w:rFonts w:ascii="Sylfaen" w:hAnsi="Sylfaen"/>
        </w:rPr>
        <w:t>.”.</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FF0000"/>
        </w:rPr>
      </w:pPr>
    </w:p>
    <w:p w:rsidR="00C003B1" w:rsidRDefault="0022459C"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8</w:t>
      </w:r>
      <w:r w:rsidR="00205257">
        <w:rPr>
          <w:rFonts w:ascii="Sylfaen" w:hAnsi="Sylfaen"/>
          <w:b/>
        </w:rPr>
        <w:t xml:space="preserve">. </w:t>
      </w:r>
      <w:r w:rsidR="00C003B1">
        <w:rPr>
          <w:rFonts w:ascii="Sylfaen" w:hAnsi="Sylfaen"/>
          <w:b/>
          <w:lang w:val="ka-GE"/>
        </w:rPr>
        <w:t>21-ე მუხლის მე-2 პუნქტი ამოღებულ იქნას.</w:t>
      </w:r>
    </w:p>
    <w:p w:rsidR="00C003B1" w:rsidRDefault="00C003B1"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205257" w:rsidRDefault="0022459C"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rPr>
      </w:pPr>
      <w:r>
        <w:rPr>
          <w:rFonts w:ascii="Sylfaen" w:hAnsi="Sylfaen"/>
          <w:b/>
          <w:lang w:val="ka-GE"/>
        </w:rPr>
        <w:t>9</w:t>
      </w:r>
      <w:r w:rsidR="00C003B1">
        <w:rPr>
          <w:rFonts w:ascii="Sylfaen" w:hAnsi="Sylfaen"/>
          <w:b/>
          <w:lang w:val="ka-GE"/>
        </w:rPr>
        <w:t xml:space="preserve">. </w:t>
      </w:r>
      <w:r w:rsidR="00205257">
        <w:rPr>
          <w:rFonts w:ascii="Sylfaen" w:hAnsi="Sylfaen"/>
          <w:b/>
          <w:lang w:val="ka-GE"/>
        </w:rPr>
        <w:t>24-ე მუხლის პირველი პუნქტი ჩამოყალიბდეს შემდეგი რედაქციით:</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lang w:val="ka-GE"/>
        </w:rPr>
        <w:t>„</w:t>
      </w:r>
      <w:r>
        <w:rPr>
          <w:rFonts w:ascii="Sylfaen" w:hAnsi="Sylfaen"/>
        </w:rPr>
        <w:t>1.</w:t>
      </w:r>
      <w:r>
        <w:rPr>
          <w:rFonts w:ascii="Sylfaen" w:hAnsi="Sylfaen"/>
          <w:lang w:val="ka-GE"/>
        </w:rPr>
        <w:t xml:space="preserve"> მონაცემთა სუბიექტის ამ კანონის მე-15, 21-ე, 22-ე და 25</w:t>
      </w:r>
      <w:r>
        <w:rPr>
          <w:rFonts w:ascii="Sylfaen" w:hAnsi="Sylfaen"/>
          <w:vertAlign w:val="superscript"/>
          <w:lang w:val="ka-GE"/>
        </w:rPr>
        <w:t>1</w:t>
      </w:r>
      <w:r>
        <w:rPr>
          <w:rFonts w:ascii="Sylfaen" w:hAnsi="Sylfaen"/>
          <w:lang w:val="ka-GE"/>
        </w:rPr>
        <w:t>-ე მუხლებით გათვალისწინებული უფლებები საქართველოს კანონმდებლობით შეიძლება შეიზღუდოს, თუ ამ უფლების რეალიზაციამ შეიძლება საფრთხე შეუქმნას: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ა) ქვეყნის ეროვნული უსაფრთხოების ან თავდაცვის ინტერესებს;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ბ) საზოგადოებრივი უსაფრთხოების ინტერესებს;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გ) დანაშაულის გამოვლენას, გამოძიებასა და აღკვეთას;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დ) ქვეყნის მნიშვნელოვან ფინანსურ ან ეკონომიკურ (მათ შორის, მონეტარულ, საბიუჯეტო და საგადასახადო საკითხებთან დაკავშირებულ) ინტერესებს;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rPr>
      </w:pPr>
      <w:r>
        <w:rPr>
          <w:rFonts w:ascii="Sylfaen" w:hAnsi="Sylfaen"/>
          <w:lang w:val="ka-GE"/>
        </w:rPr>
        <w:t xml:space="preserve">ე) მონაცემთა </w:t>
      </w:r>
      <w:r w:rsidRPr="00E15A2C">
        <w:rPr>
          <w:rFonts w:ascii="Sylfaen" w:hAnsi="Sylfaen"/>
          <w:lang w:val="ka-GE"/>
        </w:rPr>
        <w:t>სუბიექტისა და სხვათა უფლებებისა და თავისუფლებებს, განსაკუთრებით კი გამოხატვის თავისუფლებას.“.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205257" w:rsidRDefault="00C43B54"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lastRenderedPageBreak/>
        <w:t>10</w:t>
      </w:r>
      <w:r w:rsidR="00205257">
        <w:rPr>
          <w:rFonts w:ascii="Sylfaen" w:hAnsi="Sylfaen"/>
          <w:b/>
          <w:lang w:val="ka-GE"/>
        </w:rPr>
        <w:t>.  2</w:t>
      </w:r>
      <w:r w:rsidR="001E2B58">
        <w:rPr>
          <w:rFonts w:ascii="Sylfaen" w:hAnsi="Sylfaen"/>
          <w:b/>
          <w:lang w:val="ka-GE"/>
        </w:rPr>
        <w:t>6</w:t>
      </w:r>
      <w:r w:rsidR="00205257">
        <w:rPr>
          <w:rFonts w:ascii="Sylfaen" w:hAnsi="Sylfaen"/>
          <w:b/>
          <w:lang w:val="ka-GE"/>
        </w:rPr>
        <w:t xml:space="preserve">-ე მუხლს დაემატოს </w:t>
      </w:r>
      <w:r w:rsidR="001E2B58">
        <w:rPr>
          <w:rFonts w:ascii="Sylfaen" w:hAnsi="Sylfaen"/>
          <w:b/>
          <w:lang w:val="ka-GE"/>
        </w:rPr>
        <w:t xml:space="preserve">მე-5 პუნქტი </w:t>
      </w:r>
      <w:r w:rsidR="00205257">
        <w:rPr>
          <w:rFonts w:ascii="Sylfaen" w:hAnsi="Sylfaen"/>
          <w:b/>
          <w:lang w:val="ka-GE"/>
        </w:rPr>
        <w:t>შემდეგი რედაქციით:</w:t>
      </w:r>
    </w:p>
    <w:p w:rsidR="001E2B58" w:rsidRDefault="001E2B58" w:rsidP="001E2B5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1E2B58">
        <w:rPr>
          <w:rFonts w:ascii="Sylfaen" w:hAnsi="Sylfaen"/>
          <w:lang w:val="ka-GE"/>
        </w:rPr>
        <w:t>„5)</w:t>
      </w:r>
      <w:r>
        <w:rPr>
          <w:rFonts w:ascii="Sylfaen" w:hAnsi="Sylfaen"/>
          <w:b/>
          <w:lang w:val="ka-GE"/>
        </w:rPr>
        <w:t xml:space="preserve"> </w:t>
      </w:r>
      <w:r>
        <w:rPr>
          <w:rFonts w:ascii="Sylfaen" w:hAnsi="Sylfaen"/>
          <w:lang w:val="ka-GE"/>
        </w:rPr>
        <w:t>დამუშავება ხორციელდება მხოლოდ მათემატიკური ან სხვა ტექნოლოგიური მეთოდების (ავტომატური მეთოდების) გამოყენებით და სუბიექტისთვის წარმოშობს სამართლებრივ შედეგს, სუბიექტს უფლება აქვს, გაასაჩივროს მონაცემთა ამგვარი დამუშავება და მოითხოვოს მის მიმართ სამართლებრივი შედეგის დადგომა ადამიანური რესურსის ჩართულობით.“.</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205257" w:rsidRDefault="00840608"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11</w:t>
      </w:r>
      <w:r w:rsidR="00205257">
        <w:rPr>
          <w:rFonts w:ascii="Sylfaen" w:hAnsi="Sylfaen"/>
          <w:b/>
          <w:lang w:val="ka-GE"/>
        </w:rPr>
        <w:t xml:space="preserve">. 27-ე მუხლის: </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ა) მე-2 პუნქტი ჩამოყალიბდეს შემდეგი რედაქციით:</w:t>
      </w:r>
    </w:p>
    <w:p w:rsidR="00205257" w:rsidRPr="00B957D5"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 xml:space="preserve">„2. ინსპექტორი თავის საქმიანობაში ხელმძღვანელობს საქართველოს კონსტიტუციით, საქართველოს საერთაშორისო ხელშეკრულებებითა და შეთანხმებებით, საერთაშორისო სამართლის საყოველთაოდ აღიარებული პრინციპებითა და ნორმებით, ამ კანონით, პერსონალურ მონაცემთა დაცვის ინსპექტორის მიერ დამტკიცებული აპარატის დებულებით </w:t>
      </w:r>
      <w:r w:rsidR="00E5738F">
        <w:rPr>
          <w:rFonts w:ascii="Sylfaen" w:hAnsi="Sylfaen"/>
          <w:lang w:val="ka-GE"/>
        </w:rPr>
        <w:t xml:space="preserve">(შემდგომში „დებულება“) </w:t>
      </w:r>
      <w:r>
        <w:rPr>
          <w:rFonts w:ascii="Sylfaen" w:hAnsi="Sylfaen"/>
          <w:lang w:val="ka-GE"/>
        </w:rPr>
        <w:t>და სხვა სამართლებრივი</w:t>
      </w:r>
      <w:r>
        <w:rPr>
          <w:lang w:val="ka-GE"/>
        </w:rPr>
        <w:t xml:space="preserve"> </w:t>
      </w:r>
      <w:r>
        <w:rPr>
          <w:rFonts w:ascii="Sylfaen" w:hAnsi="Sylfaen" w:cs="Sylfaen"/>
          <w:lang w:val="ka-GE"/>
        </w:rPr>
        <w:t>აქტებით</w:t>
      </w:r>
      <w:r w:rsidR="00B957D5">
        <w:rPr>
          <w:lang w:val="ka-GE"/>
        </w:rPr>
        <w:t>.</w:t>
      </w:r>
      <w:r w:rsidR="00B957D5">
        <w:rPr>
          <w:rFonts w:ascii="Sylfaen" w:hAnsi="Sylfaen"/>
          <w:lang w:val="ka-GE"/>
        </w:rPr>
        <w:t>“.</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rPr>
      </w:pPr>
    </w:p>
    <w:p w:rsidR="00205257" w:rsidRDefault="00E5738F"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021D89">
        <w:rPr>
          <w:rFonts w:ascii="Sylfaen" w:hAnsi="Sylfaen"/>
          <w:b/>
          <w:lang w:val="ka-GE"/>
        </w:rPr>
        <w:t>ბ</w:t>
      </w:r>
      <w:r w:rsidR="00205257" w:rsidRPr="00021D89">
        <w:rPr>
          <w:rFonts w:ascii="Sylfaen" w:hAnsi="Sylfaen"/>
          <w:b/>
          <w:lang w:val="ka-GE"/>
        </w:rPr>
        <w:t xml:space="preserve">) </w:t>
      </w:r>
      <w:r w:rsidR="00205257">
        <w:rPr>
          <w:rFonts w:ascii="Sylfaen" w:hAnsi="Sylfaen"/>
          <w:b/>
          <w:lang w:val="ka-GE"/>
        </w:rPr>
        <w:t>მე-5 პუნქტი ჩამოყალიბდეს შემდეგი რედაქციით:</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„5. ინსპექტორი ამ კანონის, ინსპექტორის მიერ დამტკიცებული აპარატის დებულებისა და სხვა ნორმატიული აქტების საფუძველზე და მათ შესასრულებლად გამოსცემს ინდივიდუალურ ადმინისტრაციულ აქტებს, მათ შორის, გადაწყვეტილებას, ბრძანებას, ინსტრუქციას, მითითებას.“.</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205257" w:rsidRDefault="00E5738F"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გ</w:t>
      </w:r>
      <w:r w:rsidR="00205257">
        <w:rPr>
          <w:rFonts w:ascii="Sylfaen" w:hAnsi="Sylfaen"/>
          <w:b/>
          <w:lang w:val="ka-GE"/>
        </w:rPr>
        <w:t xml:space="preserve">) მე-6 პუნქტი ამოღებულ იქნას. </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205257" w:rsidRDefault="00EC7CC6"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12</w:t>
      </w:r>
      <w:r w:rsidR="00205257">
        <w:rPr>
          <w:rFonts w:ascii="Sylfaen" w:hAnsi="Sylfaen"/>
          <w:b/>
          <w:lang w:val="ka-GE"/>
        </w:rPr>
        <w:t>. 3</w:t>
      </w:r>
      <w:r w:rsidR="00205257">
        <w:rPr>
          <w:rFonts w:ascii="Sylfaen" w:hAnsi="Sylfaen"/>
          <w:b/>
        </w:rPr>
        <w:t>2</w:t>
      </w:r>
      <w:r w:rsidR="00205257">
        <w:rPr>
          <w:rFonts w:ascii="Sylfaen" w:hAnsi="Sylfaen"/>
          <w:b/>
          <w:lang w:val="ka-GE"/>
        </w:rPr>
        <w:t xml:space="preserve">-ე მუხლს დაემატოს მე-6 და მე-7 პუნქტები შემდეგი რედაქციით: </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lang w:val="ka-GE"/>
        </w:rPr>
        <w:t xml:space="preserve">„6. ინსპექტორი: </w:t>
      </w:r>
    </w:p>
    <w:p w:rsidR="00205257" w:rsidRDefault="00205257" w:rsidP="00205257">
      <w:pPr>
        <w:spacing w:after="0"/>
        <w:jc w:val="both"/>
        <w:rPr>
          <w:rFonts w:ascii="Sylfaen" w:hAnsi="Sylfaen"/>
          <w:lang w:val="ka-GE"/>
        </w:rPr>
      </w:pPr>
      <w:r>
        <w:rPr>
          <w:rFonts w:ascii="Sylfaen" w:hAnsi="Sylfaen"/>
          <w:lang w:val="ka-GE"/>
        </w:rPr>
        <w:t>ა) ამტკიცებს აპარატის საშტატო ნუსხას და თანამშრო</w:t>
      </w:r>
      <w:r>
        <w:rPr>
          <w:rFonts w:ascii="Sylfaen" w:hAnsi="Sylfaen"/>
          <w:lang w:val="ka-GE"/>
        </w:rPr>
        <w:softHyphen/>
        <w:t>მელთა შრომითი ანაზ</w:t>
      </w:r>
      <w:r>
        <w:rPr>
          <w:rFonts w:ascii="Sylfaen" w:hAnsi="Sylfaen"/>
          <w:lang w:val="ka-GE"/>
        </w:rPr>
        <w:softHyphen/>
        <w:t>ღაურების ოდენობას;</w:t>
      </w:r>
    </w:p>
    <w:p w:rsidR="00205257" w:rsidRDefault="00205257" w:rsidP="00205257">
      <w:pPr>
        <w:spacing w:after="0"/>
        <w:jc w:val="both"/>
        <w:rPr>
          <w:rFonts w:ascii="Sylfaen" w:hAnsi="Sylfaen"/>
          <w:lang w:val="ka-GE"/>
        </w:rPr>
      </w:pPr>
      <w:r>
        <w:rPr>
          <w:rFonts w:ascii="Sylfaen" w:hAnsi="Sylfaen"/>
          <w:lang w:val="ka-GE"/>
        </w:rPr>
        <w:t>ბ) კონკურსის საფუძველზე თანამდებობაზე ნიშნავს და თანამ</w:t>
      </w:r>
      <w:r>
        <w:rPr>
          <w:rFonts w:ascii="Sylfaen" w:hAnsi="Sylfaen"/>
          <w:lang w:val="ka-GE"/>
        </w:rPr>
        <w:softHyphen/>
        <w:t>დებო</w:t>
      </w:r>
      <w:r>
        <w:rPr>
          <w:rFonts w:ascii="Sylfaen" w:hAnsi="Sylfaen"/>
          <w:lang w:val="ka-GE"/>
        </w:rPr>
        <w:softHyphen/>
        <w:t>ბი</w:t>
      </w:r>
      <w:r>
        <w:rPr>
          <w:rFonts w:ascii="Sylfaen" w:hAnsi="Sylfaen"/>
          <w:lang w:val="ka-GE"/>
        </w:rPr>
        <w:softHyphen/>
        <w:t>დან ათავი</w:t>
      </w:r>
      <w:r>
        <w:rPr>
          <w:rFonts w:ascii="Sylfaen" w:hAnsi="Sylfaen"/>
          <w:lang w:val="ka-GE"/>
        </w:rPr>
        <w:softHyphen/>
        <w:t>სუ</w:t>
      </w:r>
      <w:r>
        <w:rPr>
          <w:rFonts w:ascii="Sylfaen" w:hAnsi="Sylfaen"/>
          <w:lang w:val="ka-GE"/>
        </w:rPr>
        <w:softHyphen/>
        <w:t>ფ</w:t>
      </w:r>
      <w:r>
        <w:rPr>
          <w:rFonts w:ascii="Sylfaen" w:hAnsi="Sylfaen"/>
          <w:lang w:val="ka-GE"/>
        </w:rPr>
        <w:softHyphen/>
        <w:t>ლებს აპარატის თანამშრომლებს;</w:t>
      </w:r>
    </w:p>
    <w:p w:rsidR="00205257" w:rsidRDefault="00205257" w:rsidP="00205257">
      <w:pPr>
        <w:spacing w:after="0"/>
        <w:jc w:val="both"/>
        <w:rPr>
          <w:rFonts w:ascii="Sylfaen" w:hAnsi="Sylfaen"/>
          <w:lang w:val="ka-GE"/>
        </w:rPr>
      </w:pPr>
      <w:r>
        <w:rPr>
          <w:rFonts w:ascii="Sylfaen" w:hAnsi="Sylfaen"/>
          <w:lang w:val="ka-GE"/>
        </w:rPr>
        <w:t>გ) თანამშრომლების მიმართ იყენებს წახალისებისა და დისციპლი</w:t>
      </w:r>
      <w:r>
        <w:rPr>
          <w:rFonts w:ascii="Sylfaen" w:hAnsi="Sylfaen"/>
          <w:lang w:val="ka-GE"/>
        </w:rPr>
        <w:softHyphen/>
        <w:t>ნუ</w:t>
      </w:r>
      <w:r>
        <w:rPr>
          <w:rFonts w:ascii="Sylfaen" w:hAnsi="Sylfaen"/>
          <w:lang w:val="ka-GE"/>
        </w:rPr>
        <w:softHyphen/>
        <w:t>რი პასუხისმგებლობის ღონისძიებებს;</w:t>
      </w:r>
    </w:p>
    <w:p w:rsidR="00205257" w:rsidRDefault="00205257" w:rsidP="00205257">
      <w:pPr>
        <w:spacing w:after="0"/>
        <w:jc w:val="both"/>
        <w:rPr>
          <w:rFonts w:ascii="Sylfaen" w:hAnsi="Sylfaen"/>
          <w:lang w:val="ka-GE"/>
        </w:rPr>
      </w:pPr>
      <w:r w:rsidRPr="002C3485">
        <w:rPr>
          <w:rFonts w:ascii="Sylfaen" w:hAnsi="Sylfaen"/>
          <w:lang w:val="ka-GE"/>
        </w:rPr>
        <w:t>7. აპარატის თანამშრომლები ვალდებულნი არიან არ გაამჟღავნონ ის ინფორმაცია, რო</w:t>
      </w:r>
      <w:r w:rsidRPr="002C3485">
        <w:rPr>
          <w:rFonts w:ascii="Sylfaen" w:hAnsi="Sylfaen"/>
          <w:lang w:val="ka-GE"/>
        </w:rPr>
        <w:softHyphen/>
        <w:t>მე</w:t>
      </w:r>
      <w:r w:rsidRPr="002C3485">
        <w:rPr>
          <w:rFonts w:ascii="Sylfaen" w:hAnsi="Sylfaen"/>
          <w:lang w:val="ka-GE"/>
        </w:rPr>
        <w:softHyphen/>
        <w:t>ლიც მათ გაანდეს სამსახურებრივი მოვალეობის შესრულებისას. აპარატის თანამშრომლებს  ასევე, უფლება აქვთ, არ მისცენ ჩვენება იმ ფაქტის გამო, რომელიც მათთვის ცნობილი გახდა სამსახურებრივი მოვალეობის შესრულებისას. მათ ეს უფლება უნარჩუნდებათ სამსახურებრივი უფლებამოსილების შეწყვეტის შემდეგაც.“.</w:t>
      </w:r>
    </w:p>
    <w:p w:rsidR="00205257" w:rsidRDefault="00205257" w:rsidP="0020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FF0000"/>
          <w:lang w:val="ka-GE"/>
        </w:rPr>
      </w:pPr>
    </w:p>
    <w:p w:rsidR="00227425" w:rsidRDefault="00227425" w:rsidP="00205257">
      <w:pPr>
        <w:spacing w:after="0"/>
        <w:jc w:val="both"/>
        <w:rPr>
          <w:rFonts w:ascii="Sylfaen" w:hAnsi="Sylfaen"/>
          <w:b/>
          <w:lang w:val="ka-GE"/>
        </w:rPr>
      </w:pPr>
      <w:r>
        <w:rPr>
          <w:rFonts w:ascii="Sylfaen" w:hAnsi="Sylfaen"/>
          <w:b/>
          <w:lang w:val="ka-GE"/>
        </w:rPr>
        <w:t>13</w:t>
      </w:r>
      <w:r w:rsidR="00205257">
        <w:rPr>
          <w:rFonts w:ascii="Sylfaen" w:hAnsi="Sylfaen"/>
          <w:b/>
          <w:lang w:val="ka-GE"/>
        </w:rPr>
        <w:t xml:space="preserve">. 33-ე მუხლის: </w:t>
      </w:r>
    </w:p>
    <w:p w:rsidR="00205257" w:rsidRPr="00227425" w:rsidRDefault="00205257" w:rsidP="00205257">
      <w:pPr>
        <w:spacing w:after="0"/>
        <w:jc w:val="both"/>
        <w:rPr>
          <w:rFonts w:ascii="Sylfaen" w:hAnsi="Sylfaen" w:cs="Times New Roman"/>
          <w:b/>
          <w:lang w:val="ka-GE"/>
        </w:rPr>
      </w:pPr>
      <w:r>
        <w:rPr>
          <w:rFonts w:ascii="Sylfaen" w:hAnsi="Sylfaen"/>
          <w:b/>
          <w:lang w:val="ka-GE"/>
        </w:rPr>
        <w:t xml:space="preserve">ა) პირველი პუნქტი ჩამოყალიბდეს </w:t>
      </w:r>
      <w:r>
        <w:rPr>
          <w:rFonts w:ascii="Sylfaen" w:hAnsi="Sylfaen" w:cs="Sylfaen"/>
          <w:b/>
          <w:lang w:val="ka-GE"/>
        </w:rPr>
        <w:t>შემდეგი რედაქციით:</w:t>
      </w:r>
    </w:p>
    <w:p w:rsidR="00205257" w:rsidRDefault="00205257" w:rsidP="00205257">
      <w:pPr>
        <w:spacing w:after="0"/>
        <w:jc w:val="both"/>
        <w:rPr>
          <w:rFonts w:ascii="Sylfaen" w:hAnsi="Sylfaen"/>
          <w:lang w:val="ka-GE"/>
        </w:rPr>
      </w:pPr>
      <w:r>
        <w:rPr>
          <w:rFonts w:ascii="Sylfaen" w:hAnsi="Sylfaen"/>
          <w:lang w:val="ka-GE"/>
        </w:rPr>
        <w:lastRenderedPageBreak/>
        <w:t xml:space="preserve">„1. ინსპექტორი ვალდებულია შესაბამისი თხოვნის არსებობის შემთხვევაში ზეპირი ან/და წერილობითი კონსულტაცია გაუწიოს საქართველოს სახელმწიფო ხელისუფლებისა და ადგილობრივი თვითმმართველობის ორგანოებს, სხვა საჯარო დაწესებულებებს, კერძო სამართლის იურიდიულ პირებს და ფიზიკურ პირებს </w:t>
      </w:r>
      <w:r w:rsidR="000B17B8">
        <w:rPr>
          <w:rFonts w:ascii="Sylfaen" w:hAnsi="Sylfaen"/>
          <w:lang w:val="ka-GE"/>
        </w:rPr>
        <w:t xml:space="preserve">მათ მიერ </w:t>
      </w:r>
      <w:r>
        <w:rPr>
          <w:rFonts w:ascii="Sylfaen" w:hAnsi="Sylfaen"/>
          <w:lang w:val="ka-GE"/>
        </w:rPr>
        <w:t>მონაცემთა დამუშავებასა და დაცვასთან დაკავშირებულ ნებისმიერ საკითხზე.“.</w:t>
      </w:r>
    </w:p>
    <w:p w:rsidR="00205257" w:rsidRDefault="00205257" w:rsidP="00205257">
      <w:pPr>
        <w:spacing w:after="0"/>
        <w:jc w:val="both"/>
        <w:rPr>
          <w:rFonts w:ascii="Sylfaen" w:hAnsi="Sylfaen"/>
          <w:lang w:val="ka-GE"/>
        </w:rPr>
      </w:pPr>
    </w:p>
    <w:p w:rsidR="00205257" w:rsidRDefault="00205257" w:rsidP="00205257">
      <w:pPr>
        <w:spacing w:after="0"/>
        <w:jc w:val="both"/>
        <w:rPr>
          <w:rFonts w:ascii="Sylfaen" w:hAnsi="Sylfaen"/>
          <w:lang w:val="ka-GE"/>
        </w:rPr>
      </w:pPr>
      <w:r>
        <w:rPr>
          <w:rFonts w:ascii="Sylfaen" w:hAnsi="Sylfaen"/>
          <w:b/>
          <w:lang w:val="ka-GE"/>
        </w:rPr>
        <w:t>ბ) პირველ პუნქტს დაემატოს შემდეგი შინაარსის 1</w:t>
      </w:r>
      <w:r>
        <w:rPr>
          <w:rFonts w:ascii="Sylfaen" w:hAnsi="Sylfaen"/>
          <w:b/>
          <w:vertAlign w:val="superscript"/>
          <w:lang w:val="ka-GE"/>
        </w:rPr>
        <w:t>1</w:t>
      </w:r>
      <w:r>
        <w:rPr>
          <w:rFonts w:ascii="Sylfaen" w:hAnsi="Sylfaen"/>
          <w:b/>
          <w:lang w:val="ka-GE"/>
        </w:rPr>
        <w:t xml:space="preserve"> პუნქტი:</w:t>
      </w:r>
    </w:p>
    <w:p w:rsidR="00205257" w:rsidRDefault="00205257" w:rsidP="00205257">
      <w:pPr>
        <w:spacing w:after="0"/>
        <w:jc w:val="both"/>
        <w:rPr>
          <w:rFonts w:ascii="Sylfaen" w:eastAsia="Sylfaen" w:hAnsi="Sylfaen"/>
          <w:lang w:val="ka-GE"/>
        </w:rPr>
      </w:pPr>
      <w:r>
        <w:rPr>
          <w:rFonts w:ascii="Sylfaen" w:eastAsia="Sylfaen" w:hAnsi="Sylfaen" w:cs="Sylfaen"/>
          <w:lang w:val="ka-GE"/>
        </w:rPr>
        <w:t>„1</w:t>
      </w:r>
      <w:r>
        <w:rPr>
          <w:rFonts w:ascii="Sylfaen" w:eastAsia="Sylfaen" w:hAnsi="Sylfaen" w:cs="Sylfaen"/>
          <w:vertAlign w:val="superscript"/>
          <w:lang w:val="ka-GE"/>
        </w:rPr>
        <w:t>1</w:t>
      </w:r>
      <w:r>
        <w:rPr>
          <w:rFonts w:ascii="Sylfaen" w:eastAsia="Sylfaen" w:hAnsi="Sylfaen" w:cs="Sylfaen"/>
          <w:lang w:val="ka-GE"/>
        </w:rPr>
        <w:t>. ინსპექტორის</w:t>
      </w:r>
      <w:r>
        <w:rPr>
          <w:rFonts w:ascii="Sylfaen" w:eastAsia="Sylfaen" w:hAnsi="Sylfaen"/>
          <w:lang w:val="ka-GE"/>
        </w:rPr>
        <w:t xml:space="preserve"> </w:t>
      </w:r>
      <w:r>
        <w:rPr>
          <w:rFonts w:ascii="Sylfaen" w:eastAsia="Sylfaen" w:hAnsi="Sylfaen" w:cs="Sylfaen"/>
          <w:lang w:val="ka-GE"/>
        </w:rPr>
        <w:t>მიერ</w:t>
      </w:r>
      <w:r>
        <w:rPr>
          <w:rFonts w:ascii="Sylfaen" w:eastAsia="Sylfaen" w:hAnsi="Sylfaen"/>
          <w:lang w:val="ka-GE"/>
        </w:rPr>
        <w:t xml:space="preserve"> </w:t>
      </w:r>
      <w:r>
        <w:rPr>
          <w:rFonts w:ascii="Sylfaen" w:eastAsia="Sylfaen" w:hAnsi="Sylfaen" w:cs="Sylfaen"/>
          <w:lang w:val="ka-GE"/>
        </w:rPr>
        <w:t>გაწეული</w:t>
      </w:r>
      <w:r>
        <w:rPr>
          <w:rFonts w:ascii="Sylfaen" w:eastAsia="Sylfaen" w:hAnsi="Sylfaen"/>
          <w:lang w:val="ka-GE"/>
        </w:rPr>
        <w:t xml:space="preserve"> </w:t>
      </w:r>
      <w:r>
        <w:rPr>
          <w:rFonts w:ascii="Sylfaen" w:eastAsia="Sylfaen" w:hAnsi="Sylfaen" w:cs="Sylfaen"/>
          <w:lang w:val="ka-GE"/>
        </w:rPr>
        <w:t>კონსულტაცია</w:t>
      </w:r>
      <w:r>
        <w:rPr>
          <w:rFonts w:ascii="Sylfaen" w:eastAsia="Sylfaen" w:hAnsi="Sylfaen"/>
          <w:lang w:val="ka-GE"/>
        </w:rPr>
        <w:t xml:space="preserve"> </w:t>
      </w:r>
      <w:r>
        <w:rPr>
          <w:rFonts w:ascii="Sylfaen" w:eastAsia="Sylfaen" w:hAnsi="Sylfaen" w:cs="Sylfaen"/>
          <w:lang w:val="ka-GE"/>
        </w:rPr>
        <w:t>სარეკომენდაციო</w:t>
      </w:r>
      <w:r>
        <w:rPr>
          <w:rFonts w:ascii="Sylfaen" w:eastAsia="Sylfaen" w:hAnsi="Sylfaen"/>
          <w:lang w:val="ka-GE"/>
        </w:rPr>
        <w:t xml:space="preserve"> </w:t>
      </w:r>
      <w:r>
        <w:rPr>
          <w:rFonts w:ascii="Sylfaen" w:eastAsia="Sylfaen" w:hAnsi="Sylfaen" w:cs="Sylfaen"/>
          <w:lang w:val="ka-GE"/>
        </w:rPr>
        <w:t>ხას</w:t>
      </w:r>
      <w:r>
        <w:rPr>
          <w:rFonts w:ascii="Sylfaen" w:eastAsia="Sylfaen" w:hAnsi="Sylfaen" w:cs="Sylfaen"/>
          <w:lang w:val="ka-GE"/>
        </w:rPr>
        <w:softHyphen/>
        <w:t>იათისაა</w:t>
      </w:r>
      <w:r>
        <w:rPr>
          <w:rFonts w:ascii="Sylfaen" w:eastAsia="Sylfaen" w:hAnsi="Sylfaen"/>
          <w:lang w:val="ka-GE"/>
        </w:rPr>
        <w:t xml:space="preserve">. მონაცემთა დამმუშავებელი და უფლებამოსილი პირი </w:t>
      </w:r>
      <w:r>
        <w:rPr>
          <w:rFonts w:ascii="Sylfaen" w:eastAsia="Sylfaen" w:hAnsi="Sylfaen" w:cs="Sylfaen"/>
          <w:lang w:val="ka-GE"/>
        </w:rPr>
        <w:t>მონაცემებს</w:t>
      </w:r>
      <w:r>
        <w:rPr>
          <w:rFonts w:ascii="Sylfaen" w:eastAsia="Sylfaen" w:hAnsi="Sylfaen"/>
          <w:lang w:val="ka-GE"/>
        </w:rPr>
        <w:t xml:space="preserve"> </w:t>
      </w:r>
      <w:r>
        <w:rPr>
          <w:rFonts w:ascii="Sylfaen" w:eastAsia="Sylfaen" w:hAnsi="Sylfaen" w:cs="Sylfaen"/>
          <w:lang w:val="ka-GE"/>
        </w:rPr>
        <w:t>ამუშავებენ</w:t>
      </w:r>
      <w:r>
        <w:rPr>
          <w:rFonts w:ascii="Sylfaen" w:eastAsia="Sylfaen" w:hAnsi="Sylfaen"/>
          <w:lang w:val="ka-GE"/>
        </w:rPr>
        <w:t xml:space="preserve"> ამ კანონ</w:t>
      </w:r>
      <w:r>
        <w:rPr>
          <w:rFonts w:ascii="Sylfaen" w:eastAsia="Sylfaen" w:hAnsi="Sylfaen"/>
          <w:lang w:val="ka-GE"/>
        </w:rPr>
        <w:softHyphen/>
        <w:t xml:space="preserve">ის საფუძველზე, </w:t>
      </w:r>
      <w:r>
        <w:rPr>
          <w:rFonts w:ascii="Sylfaen" w:eastAsia="Sylfaen" w:hAnsi="Sylfaen" w:cs="Sylfaen"/>
          <w:lang w:val="ka-GE"/>
        </w:rPr>
        <w:t>დამოუკიდებლად</w:t>
      </w:r>
      <w:r>
        <w:rPr>
          <w:rFonts w:ascii="Sylfaen" w:eastAsia="Sylfaen" w:hAnsi="Sylfaen"/>
          <w:lang w:val="ka-GE"/>
        </w:rPr>
        <w:t xml:space="preserve"> </w:t>
      </w:r>
      <w:r>
        <w:rPr>
          <w:rFonts w:ascii="Sylfaen" w:eastAsia="Sylfaen" w:hAnsi="Sylfaen" w:cs="Sylfaen"/>
          <w:lang w:val="ka-GE"/>
        </w:rPr>
        <w:t>და</w:t>
      </w:r>
      <w:r>
        <w:rPr>
          <w:rFonts w:ascii="Sylfaen" w:eastAsia="Sylfaen" w:hAnsi="Sylfaen"/>
          <w:lang w:val="ka-GE"/>
        </w:rPr>
        <w:t xml:space="preserve"> </w:t>
      </w:r>
      <w:r>
        <w:rPr>
          <w:rFonts w:ascii="Sylfaen" w:eastAsia="Sylfaen" w:hAnsi="Sylfaen" w:cs="Sylfaen"/>
          <w:lang w:val="ka-GE"/>
        </w:rPr>
        <w:t>საკუთარი</w:t>
      </w:r>
      <w:r>
        <w:rPr>
          <w:rFonts w:ascii="Sylfaen" w:eastAsia="Sylfaen" w:hAnsi="Sylfaen"/>
          <w:lang w:val="ka-GE"/>
        </w:rPr>
        <w:t xml:space="preserve"> </w:t>
      </w:r>
      <w:r>
        <w:rPr>
          <w:rFonts w:ascii="Sylfaen" w:eastAsia="Sylfaen" w:hAnsi="Sylfaen" w:cs="Sylfaen"/>
          <w:lang w:val="ka-GE"/>
        </w:rPr>
        <w:t>პასუხისმგებლობით</w:t>
      </w:r>
      <w:r>
        <w:rPr>
          <w:rFonts w:ascii="Sylfaen" w:eastAsia="Sylfaen" w:hAnsi="Sylfaen"/>
          <w:lang w:val="ka-GE"/>
        </w:rPr>
        <w:t>.“.</w:t>
      </w:r>
    </w:p>
    <w:p w:rsidR="00205257" w:rsidRDefault="00205257" w:rsidP="00205257">
      <w:pPr>
        <w:spacing w:after="0"/>
        <w:jc w:val="both"/>
        <w:rPr>
          <w:rFonts w:ascii="Sylfaen" w:eastAsia="Sylfaen" w:hAnsi="Sylfaen"/>
          <w:lang w:val="ka-GE"/>
        </w:rPr>
      </w:pPr>
    </w:p>
    <w:p w:rsidR="00205257" w:rsidRDefault="00A26E40" w:rsidP="00205257">
      <w:pPr>
        <w:spacing w:after="0"/>
        <w:jc w:val="both"/>
        <w:rPr>
          <w:rFonts w:ascii="Sylfaen" w:eastAsia="Sylfaen" w:hAnsi="Sylfaen"/>
          <w:b/>
          <w:lang w:val="ka-GE"/>
        </w:rPr>
      </w:pPr>
      <w:r>
        <w:rPr>
          <w:rFonts w:ascii="Sylfaen" w:eastAsia="Sylfaen" w:hAnsi="Sylfaen"/>
          <w:b/>
          <w:lang w:val="ka-GE"/>
        </w:rPr>
        <w:t>გ)</w:t>
      </w:r>
      <w:r w:rsidR="00205257">
        <w:rPr>
          <w:rFonts w:ascii="Sylfaen" w:eastAsia="Sylfaen" w:hAnsi="Sylfaen"/>
          <w:b/>
          <w:lang w:val="ka-GE"/>
        </w:rPr>
        <w:t xml:space="preserve"> 33-ე მუხლის მე-2 პუნქტი </w:t>
      </w:r>
      <w:r w:rsidR="00205257">
        <w:rPr>
          <w:rFonts w:ascii="Sylfaen" w:hAnsi="Sylfaen"/>
          <w:b/>
          <w:lang w:val="ka-GE"/>
        </w:rPr>
        <w:t xml:space="preserve">ჩამოყალიბდეს </w:t>
      </w:r>
      <w:r w:rsidR="00205257">
        <w:rPr>
          <w:rFonts w:ascii="Sylfaen" w:hAnsi="Sylfaen" w:cs="Sylfaen"/>
          <w:b/>
          <w:lang w:val="ka-GE"/>
        </w:rPr>
        <w:t>შემდეგი რედაქციით:</w:t>
      </w:r>
    </w:p>
    <w:p w:rsidR="00205257" w:rsidRDefault="00205257" w:rsidP="00205257">
      <w:pPr>
        <w:spacing w:after="0"/>
        <w:jc w:val="both"/>
        <w:rPr>
          <w:rFonts w:ascii="Sylfaen" w:eastAsia="Century Gothic" w:hAnsi="Sylfaen"/>
          <w:lang w:val="ka-GE"/>
        </w:rPr>
      </w:pPr>
      <w:r>
        <w:rPr>
          <w:rFonts w:ascii="Sylfaen" w:eastAsia="Sylfaen" w:hAnsi="Sylfaen"/>
          <w:lang w:val="ka-GE"/>
        </w:rPr>
        <w:t xml:space="preserve">„2) ინსპექტორი ახორციელებს საგანმანათლებლო საქმიანობას მონაცემთა დამუშავებასა და </w:t>
      </w:r>
      <w:r w:rsidRPr="00BE26B2">
        <w:rPr>
          <w:rFonts w:ascii="Sylfaen" w:eastAsia="Sylfaen" w:hAnsi="Sylfaen"/>
          <w:lang w:val="ka-GE"/>
        </w:rPr>
        <w:t>დაცვასთან დაკავშირებულ საკითხებზე, რომლის ფარგლებშიც განსაკუთრებული ყურადღება ეთმობა არასრულწლოვან</w:t>
      </w:r>
      <w:r w:rsidR="00BF7FDB">
        <w:rPr>
          <w:rFonts w:ascii="Sylfaen" w:eastAsia="Sylfaen" w:hAnsi="Sylfaen"/>
          <w:lang w:val="ka-GE"/>
        </w:rPr>
        <w:t xml:space="preserve">თა </w:t>
      </w:r>
      <w:r w:rsidR="0098779D">
        <w:rPr>
          <w:rFonts w:ascii="Sylfaen" w:eastAsia="Sylfaen" w:hAnsi="Sylfaen"/>
          <w:lang w:val="ka-GE"/>
        </w:rPr>
        <w:t>უფლებების</w:t>
      </w:r>
      <w:r w:rsidRPr="00BE26B2">
        <w:rPr>
          <w:rFonts w:ascii="Sylfaen" w:eastAsia="Sylfaen" w:hAnsi="Sylfaen"/>
          <w:lang w:val="ka-GE"/>
        </w:rPr>
        <w:t xml:space="preserve"> დაცვას.“.</w:t>
      </w:r>
    </w:p>
    <w:p w:rsidR="00205257" w:rsidRDefault="00205257" w:rsidP="0020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FF0000"/>
          <w:lang w:val="ka-GE"/>
        </w:rPr>
      </w:pPr>
    </w:p>
    <w:p w:rsidR="00205257" w:rsidRDefault="00A26E40" w:rsidP="00FF0A44">
      <w:pPr>
        <w:pStyle w:val="NoSpacing"/>
        <w:spacing w:line="276" w:lineRule="auto"/>
        <w:rPr>
          <w:rFonts w:ascii="Sylfaen" w:hAnsi="Sylfaen"/>
          <w:b/>
          <w:lang w:val="ka-GE"/>
        </w:rPr>
      </w:pPr>
      <w:r>
        <w:rPr>
          <w:rFonts w:ascii="Sylfaen" w:hAnsi="Sylfaen" w:cs="Sylfaen"/>
          <w:b/>
          <w:bdr w:val="none" w:sz="0" w:space="0" w:color="auto" w:frame="1"/>
          <w:lang w:val="ka-GE"/>
        </w:rPr>
        <w:t>14</w:t>
      </w:r>
      <w:r w:rsidR="00FF0A44">
        <w:rPr>
          <w:rFonts w:ascii="Sylfaen" w:hAnsi="Sylfaen" w:cs="Sylfaen"/>
          <w:b/>
          <w:bdr w:val="none" w:sz="0" w:space="0" w:color="auto" w:frame="1"/>
          <w:lang w:val="ka-GE"/>
        </w:rPr>
        <w:t xml:space="preserve">. </w:t>
      </w:r>
      <w:r w:rsidR="00205257">
        <w:rPr>
          <w:rFonts w:ascii="Sylfaen" w:hAnsi="Sylfaen"/>
          <w:b/>
          <w:lang w:val="ka-GE"/>
        </w:rPr>
        <w:t xml:space="preserve">34-ე მუხლის: </w:t>
      </w:r>
    </w:p>
    <w:p w:rsidR="00543E5B" w:rsidRDefault="00543E5B" w:rsidP="00FF0A44">
      <w:pPr>
        <w:pStyle w:val="NoSpacing"/>
        <w:spacing w:line="276" w:lineRule="auto"/>
        <w:rPr>
          <w:rFonts w:ascii="Sylfaen" w:hAnsi="Sylfaen"/>
          <w:b/>
          <w:lang w:val="ka-GE"/>
        </w:rPr>
      </w:pPr>
      <w:r>
        <w:rPr>
          <w:rFonts w:ascii="Sylfaen" w:hAnsi="Sylfaen"/>
          <w:b/>
          <w:lang w:val="ka-GE"/>
        </w:rPr>
        <w:t>ა) პირველი პუნქტი ჩამოყალიბდეს შემდეგი რედაქციით:</w:t>
      </w:r>
    </w:p>
    <w:p w:rsidR="00543E5B" w:rsidRDefault="00543E5B" w:rsidP="00543E5B">
      <w:pPr>
        <w:pStyle w:val="NoSpacing"/>
        <w:spacing w:line="276" w:lineRule="auto"/>
        <w:jc w:val="both"/>
        <w:rPr>
          <w:rFonts w:ascii="Sylfaen" w:hAnsi="Sylfaen"/>
          <w:lang w:val="ka-GE"/>
        </w:rPr>
      </w:pPr>
      <w:r w:rsidRPr="00543E5B">
        <w:rPr>
          <w:rFonts w:ascii="Sylfaen" w:hAnsi="Sylfaen"/>
          <w:lang w:val="ka-GE"/>
        </w:rPr>
        <w:t xml:space="preserve">„1. ინსპექტორი ვალდებულია განიხილოს მონაცემთა სუბიექტის განცხადება მონაცემების დამუშავებასთან დაკავშირებით </w:t>
      </w:r>
      <w:r w:rsidR="00121DFA" w:rsidRPr="00543E5B">
        <w:rPr>
          <w:rFonts w:ascii="Sylfaen" w:hAnsi="Sylfaen"/>
          <w:lang w:val="ka-GE"/>
        </w:rPr>
        <w:t xml:space="preserve">ამ კანონითა და </w:t>
      </w:r>
      <w:r w:rsidR="00121DFA">
        <w:rPr>
          <w:rFonts w:ascii="Sylfaen" w:hAnsi="Sylfaen"/>
          <w:lang w:val="ka-GE"/>
        </w:rPr>
        <w:t>დებულებით</w:t>
      </w:r>
      <w:r w:rsidR="00121DFA" w:rsidRPr="00543E5B">
        <w:rPr>
          <w:rFonts w:ascii="Sylfaen" w:hAnsi="Sylfaen"/>
          <w:lang w:val="ka-GE"/>
        </w:rPr>
        <w:t xml:space="preserve"> დადგენილი წესით</w:t>
      </w:r>
      <w:r w:rsidR="00121DFA">
        <w:rPr>
          <w:rFonts w:ascii="Sylfaen" w:hAnsi="Sylfaen"/>
          <w:lang w:val="ka-GE"/>
        </w:rPr>
        <w:t xml:space="preserve"> </w:t>
      </w:r>
      <w:r w:rsidRPr="00543E5B">
        <w:rPr>
          <w:rFonts w:ascii="Sylfaen" w:hAnsi="Sylfaen"/>
          <w:lang w:val="ka-GE"/>
        </w:rPr>
        <w:t>და მიიღოს ამ კანონით გათვალისწინებული ზომები</w:t>
      </w:r>
      <w:r w:rsidR="00121DFA">
        <w:rPr>
          <w:rFonts w:ascii="Sylfaen" w:hAnsi="Sylfaen"/>
          <w:lang w:val="ka-GE"/>
        </w:rPr>
        <w:t>.</w:t>
      </w:r>
      <w:r w:rsidR="00DB3A15">
        <w:rPr>
          <w:rFonts w:ascii="Sylfaen" w:hAnsi="Sylfaen"/>
          <w:lang w:val="ka-GE"/>
        </w:rPr>
        <w:t>“.</w:t>
      </w:r>
    </w:p>
    <w:p w:rsidR="007107E2" w:rsidRPr="00543E5B" w:rsidRDefault="007107E2" w:rsidP="00543E5B">
      <w:pPr>
        <w:pStyle w:val="NoSpacing"/>
        <w:spacing w:line="276" w:lineRule="auto"/>
        <w:jc w:val="both"/>
        <w:rPr>
          <w:rFonts w:ascii="Sylfaen" w:hAnsi="Sylfaen"/>
          <w:bCs/>
          <w:bdr w:val="none" w:sz="0" w:space="0" w:color="auto" w:frame="1"/>
          <w:lang w:val="ka-GE"/>
        </w:rPr>
      </w:pPr>
    </w:p>
    <w:p w:rsidR="00205257" w:rsidRDefault="0053173E"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b/>
          <w:lang w:val="ka-GE"/>
        </w:rPr>
        <w:t>ბ</w:t>
      </w:r>
      <w:r w:rsidR="00205257">
        <w:rPr>
          <w:rFonts w:ascii="Sylfaen" w:hAnsi="Sylfaen"/>
          <w:b/>
          <w:lang w:val="ka-GE"/>
        </w:rPr>
        <w:t>) მე-2 პუნქტი ჩამოყალიბდეს შემდეგი რედაქციით:</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Cs/>
          <w:bdr w:val="none" w:sz="0" w:space="0" w:color="auto" w:frame="1"/>
          <w:lang w:val="ka-GE"/>
        </w:rPr>
      </w:pPr>
      <w:r>
        <w:rPr>
          <w:rFonts w:ascii="Sylfaen" w:hAnsi="Sylfaen"/>
          <w:bCs/>
          <w:bdr w:val="none" w:sz="0" w:space="0" w:color="auto" w:frame="1"/>
          <w:lang w:val="ka-GE"/>
        </w:rPr>
        <w:t>„2. განცხადების რეგისტრაციიდან 5 დღის ვადაში, აპარატი ამოწმებს წარ</w:t>
      </w:r>
      <w:r>
        <w:rPr>
          <w:rFonts w:ascii="Sylfaen" w:hAnsi="Sylfaen"/>
          <w:bCs/>
          <w:bdr w:val="none" w:sz="0" w:space="0" w:color="auto" w:frame="1"/>
          <w:lang w:val="ka-GE"/>
        </w:rPr>
        <w:softHyphen/>
        <w:t xml:space="preserve">დგენილი განცხადების შესაბამისობას ამ კანონის მოთხოვნებთან. მონაცემთა სუბიექტის განცხადების მიღებიდან 10 დღის ვადაში კი ინსპექტორი იღებს დადგენილებას განცხადების წარმოებაში მიღებისა და გასატარებელი ღონისძიებების შესახებ, რის შესახებაც </w:t>
      </w:r>
      <w:r w:rsidR="00EC66F1">
        <w:rPr>
          <w:rFonts w:ascii="Sylfaen" w:hAnsi="Sylfaen"/>
          <w:bCs/>
          <w:bdr w:val="none" w:sz="0" w:space="0" w:color="auto" w:frame="1"/>
          <w:lang w:val="ka-GE"/>
        </w:rPr>
        <w:t xml:space="preserve">დებულებით გათვალისწინებული წესით </w:t>
      </w:r>
      <w:r>
        <w:rPr>
          <w:rFonts w:ascii="Sylfaen" w:hAnsi="Sylfaen"/>
          <w:bCs/>
          <w:bdr w:val="none" w:sz="0" w:space="0" w:color="auto" w:frame="1"/>
          <w:lang w:val="ka-GE"/>
        </w:rPr>
        <w:t>აცნობებს განმცხადებელს ან/და მის უფლებამოსილ წარმომადგენელს.</w:t>
      </w:r>
      <w:r w:rsidR="0053173E">
        <w:rPr>
          <w:rFonts w:ascii="Sylfaen" w:hAnsi="Sylfaen"/>
          <w:bCs/>
          <w:bdr w:val="none" w:sz="0" w:space="0" w:color="auto" w:frame="1"/>
          <w:lang w:val="ka-GE"/>
        </w:rPr>
        <w:t>“.</w:t>
      </w:r>
      <w:r>
        <w:rPr>
          <w:rFonts w:ascii="Sylfaen" w:hAnsi="Sylfaen"/>
          <w:bCs/>
          <w:bdr w:val="none" w:sz="0" w:space="0" w:color="auto" w:frame="1"/>
          <w:lang w:val="ka-GE"/>
        </w:rPr>
        <w:t xml:space="preserve"> </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Cs/>
          <w:bdr w:val="none" w:sz="0" w:space="0" w:color="auto" w:frame="1"/>
          <w:lang w:val="ka-GE"/>
        </w:rPr>
      </w:pPr>
    </w:p>
    <w:p w:rsidR="00205257" w:rsidRPr="00BE26B2" w:rsidRDefault="00465D88"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Cs/>
          <w:bdr w:val="none" w:sz="0" w:space="0" w:color="auto" w:frame="1"/>
          <w:lang w:val="ka-GE"/>
        </w:rPr>
      </w:pPr>
      <w:r>
        <w:rPr>
          <w:rFonts w:ascii="Sylfaen" w:hAnsi="Sylfaen"/>
          <w:b/>
          <w:lang w:val="ka-GE"/>
        </w:rPr>
        <w:t>გ</w:t>
      </w:r>
      <w:r w:rsidR="002D258F">
        <w:rPr>
          <w:rFonts w:ascii="Sylfaen" w:hAnsi="Sylfaen"/>
          <w:b/>
          <w:lang w:val="ka-GE"/>
        </w:rPr>
        <w:t xml:space="preserve">) </w:t>
      </w:r>
      <w:r w:rsidR="00205257">
        <w:rPr>
          <w:rFonts w:ascii="Sylfaen" w:hAnsi="Sylfaen" w:cs="Sylfaen"/>
          <w:b/>
          <w:lang w:val="ka-GE"/>
        </w:rPr>
        <w:t>მე-3 პუნქტს დაემატოს 3</w:t>
      </w:r>
      <w:r w:rsidR="00205257">
        <w:rPr>
          <w:rFonts w:ascii="Sylfaen" w:hAnsi="Sylfaen" w:cs="Sylfaen"/>
          <w:b/>
          <w:vertAlign w:val="superscript"/>
          <w:lang w:val="ka-GE"/>
        </w:rPr>
        <w:t xml:space="preserve">1 </w:t>
      </w:r>
      <w:r w:rsidR="00205257">
        <w:rPr>
          <w:rFonts w:ascii="Sylfaen" w:hAnsi="Sylfaen" w:cs="Sylfaen"/>
          <w:b/>
          <w:lang w:val="ka-GE"/>
        </w:rPr>
        <w:t>და 3</w:t>
      </w:r>
      <w:r w:rsidR="00205257">
        <w:rPr>
          <w:rFonts w:ascii="Sylfaen" w:hAnsi="Sylfaen" w:cs="Sylfaen"/>
          <w:b/>
          <w:vertAlign w:val="superscript"/>
          <w:lang w:val="ka-GE"/>
        </w:rPr>
        <w:t>2</w:t>
      </w:r>
      <w:r w:rsidR="00205257">
        <w:rPr>
          <w:rFonts w:ascii="Sylfaen" w:hAnsi="Sylfaen" w:cs="Sylfaen"/>
          <w:b/>
          <w:lang w:val="ka-GE"/>
        </w:rPr>
        <w:t xml:space="preserve"> პუნქტები:</w:t>
      </w:r>
    </w:p>
    <w:p w:rsidR="00205257" w:rsidRDefault="00205257" w:rsidP="00205257">
      <w:pPr>
        <w:spacing w:after="0"/>
        <w:jc w:val="both"/>
        <w:rPr>
          <w:rFonts w:ascii="Sylfaen" w:hAnsi="Sylfaen"/>
          <w:lang w:val="ka-GE"/>
        </w:rPr>
      </w:pPr>
      <w:r w:rsidRPr="00BD341D">
        <w:rPr>
          <w:rFonts w:ascii="Sylfaen" w:hAnsi="Sylfaen"/>
          <w:lang w:val="ka-GE"/>
        </w:rPr>
        <w:t>„</w:t>
      </w:r>
      <w:r>
        <w:rPr>
          <w:rFonts w:ascii="Sylfaen" w:hAnsi="Sylfaen" w:cs="Sylfaen"/>
          <w:lang w:val="ka-GE"/>
        </w:rPr>
        <w:t>3</w:t>
      </w:r>
      <w:r>
        <w:rPr>
          <w:rFonts w:ascii="Sylfaen" w:hAnsi="Sylfaen" w:cs="Sylfaen"/>
          <w:vertAlign w:val="superscript"/>
          <w:lang w:val="ka-GE"/>
        </w:rPr>
        <w:t>1</w:t>
      </w:r>
      <w:r>
        <w:rPr>
          <w:rFonts w:ascii="Sylfaen" w:hAnsi="Sylfaen" w:cs="Sylfaen"/>
          <w:lang w:val="ka-GE"/>
        </w:rPr>
        <w:t xml:space="preserve">. </w:t>
      </w:r>
      <w:r>
        <w:rPr>
          <w:rFonts w:ascii="Sylfaen" w:hAnsi="Sylfaen" w:cs="Sylfaen"/>
          <w:bdr w:val="none" w:sz="0" w:space="0" w:color="auto" w:frame="1"/>
          <w:lang w:val="ka-GE"/>
        </w:rPr>
        <w:t>საჭიროების</w:t>
      </w:r>
      <w:r>
        <w:rPr>
          <w:rFonts w:ascii="Sylfaen" w:hAnsi="Sylfaen"/>
          <w:bdr w:val="none" w:sz="0" w:space="0" w:color="auto" w:frame="1"/>
          <w:lang w:val="ka-GE"/>
        </w:rPr>
        <w:t xml:space="preserve"> </w:t>
      </w:r>
      <w:r>
        <w:rPr>
          <w:rFonts w:ascii="Sylfaen" w:hAnsi="Sylfaen" w:cs="Sylfaen"/>
          <w:bdr w:val="none" w:sz="0" w:space="0" w:color="auto" w:frame="1"/>
          <w:lang w:val="ka-GE"/>
        </w:rPr>
        <w:t xml:space="preserve">შემთხვევაში, ინსპექტორი </w:t>
      </w:r>
      <w:r>
        <w:rPr>
          <w:rFonts w:ascii="Sylfaen" w:hAnsi="Sylfaen" w:cs="Sylfaen"/>
          <w:lang w:val="ka-GE"/>
        </w:rPr>
        <w:t>მონაცემთა</w:t>
      </w:r>
      <w:r>
        <w:rPr>
          <w:rFonts w:ascii="Sylfaen" w:hAnsi="Sylfaen"/>
          <w:lang w:val="ka-GE"/>
        </w:rPr>
        <w:t xml:space="preserve"> </w:t>
      </w:r>
      <w:r>
        <w:rPr>
          <w:rFonts w:ascii="Sylfaen" w:hAnsi="Sylfaen" w:cs="Sylfaen"/>
          <w:lang w:val="ka-GE"/>
        </w:rPr>
        <w:t>სუბიექტს</w:t>
      </w:r>
      <w:r>
        <w:rPr>
          <w:rFonts w:ascii="Sylfaen" w:hAnsi="Sylfaen"/>
          <w:lang w:val="ka-GE"/>
        </w:rPr>
        <w:t xml:space="preserve"> </w:t>
      </w:r>
      <w:r>
        <w:rPr>
          <w:rFonts w:ascii="Sylfaen" w:hAnsi="Sylfaen" w:cs="Sylfaen"/>
          <w:lang w:val="ka-GE"/>
        </w:rPr>
        <w:t>ან/და მის უფლებამოსილ წარმომადგე</w:t>
      </w:r>
      <w:r>
        <w:rPr>
          <w:rFonts w:ascii="Sylfaen" w:hAnsi="Sylfaen"/>
          <w:lang w:val="ka-GE"/>
        </w:rPr>
        <w:t>ნელს</w:t>
      </w:r>
      <w:r>
        <w:rPr>
          <w:rFonts w:ascii="Sylfaen" w:hAnsi="Sylfaen"/>
          <w:bdr w:val="none" w:sz="0" w:space="0" w:color="auto" w:frame="1"/>
          <w:lang w:val="ka-GE"/>
        </w:rPr>
        <w:t xml:space="preserve"> </w:t>
      </w:r>
      <w:r>
        <w:rPr>
          <w:rFonts w:ascii="Sylfaen" w:hAnsi="Sylfaen" w:cs="Sylfaen"/>
          <w:bdr w:val="none" w:sz="0" w:space="0" w:color="auto" w:frame="1"/>
          <w:lang w:val="ka-GE"/>
        </w:rPr>
        <w:t>დამატებითი</w:t>
      </w:r>
      <w:r>
        <w:rPr>
          <w:rFonts w:ascii="Sylfaen" w:hAnsi="Sylfaen"/>
          <w:bdr w:val="none" w:sz="0" w:space="0" w:color="auto" w:frame="1"/>
          <w:lang w:val="ka-GE"/>
        </w:rPr>
        <w:t xml:space="preserve"> </w:t>
      </w:r>
      <w:r>
        <w:rPr>
          <w:rFonts w:ascii="Sylfaen" w:hAnsi="Sylfaen" w:cs="Sylfaen"/>
          <w:bdr w:val="none" w:sz="0" w:space="0" w:color="auto" w:frame="1"/>
          <w:lang w:val="ka-GE"/>
        </w:rPr>
        <w:t>ინფორმაციის</w:t>
      </w:r>
      <w:r>
        <w:rPr>
          <w:rFonts w:ascii="Sylfaen" w:hAnsi="Sylfaen"/>
          <w:bdr w:val="none" w:sz="0" w:space="0" w:color="auto" w:frame="1"/>
          <w:lang w:val="ka-GE"/>
        </w:rPr>
        <w:t xml:space="preserve"> </w:t>
      </w:r>
      <w:r>
        <w:rPr>
          <w:rFonts w:ascii="Sylfaen" w:hAnsi="Sylfaen" w:cs="Sylfaen"/>
          <w:bdr w:val="none" w:sz="0" w:space="0" w:color="auto" w:frame="1"/>
          <w:lang w:val="ka-GE"/>
        </w:rPr>
        <w:t>წარდგენის</w:t>
      </w:r>
      <w:r>
        <w:rPr>
          <w:rFonts w:ascii="Sylfaen" w:hAnsi="Sylfaen"/>
          <w:bdr w:val="none" w:sz="0" w:space="0" w:color="auto" w:frame="1"/>
          <w:lang w:val="ka-GE"/>
        </w:rPr>
        <w:t xml:space="preserve"> </w:t>
      </w:r>
      <w:r>
        <w:rPr>
          <w:rFonts w:ascii="Sylfaen" w:hAnsi="Sylfaen" w:cs="Sylfaen"/>
          <w:bdr w:val="none" w:sz="0" w:space="0" w:color="auto" w:frame="1"/>
          <w:lang w:val="ka-GE"/>
        </w:rPr>
        <w:t>ან/და</w:t>
      </w:r>
      <w:r>
        <w:rPr>
          <w:rFonts w:ascii="Sylfaen" w:hAnsi="Sylfaen"/>
          <w:bdr w:val="none" w:sz="0" w:space="0" w:color="auto" w:frame="1"/>
          <w:lang w:val="ka-GE"/>
        </w:rPr>
        <w:t xml:space="preserve"> </w:t>
      </w:r>
      <w:r>
        <w:rPr>
          <w:rFonts w:ascii="Sylfaen" w:hAnsi="Sylfaen" w:cs="Sylfaen"/>
          <w:bdr w:val="none" w:sz="0" w:space="0" w:color="auto" w:frame="1"/>
          <w:lang w:val="ka-GE"/>
        </w:rPr>
        <w:t>განცხადებასთან</w:t>
      </w:r>
      <w:r>
        <w:rPr>
          <w:rFonts w:ascii="Sylfaen" w:hAnsi="Sylfaen"/>
          <w:bdr w:val="none" w:sz="0" w:space="0" w:color="auto" w:frame="1"/>
          <w:lang w:val="ka-GE"/>
        </w:rPr>
        <w:t xml:space="preserve"> </w:t>
      </w:r>
      <w:r>
        <w:rPr>
          <w:rFonts w:ascii="Sylfaen" w:hAnsi="Sylfaen" w:cs="Sylfaen"/>
          <w:bdr w:val="none" w:sz="0" w:space="0" w:color="auto" w:frame="1"/>
          <w:lang w:val="ka-GE"/>
        </w:rPr>
        <w:t>დაკავშირებული</w:t>
      </w:r>
      <w:r>
        <w:rPr>
          <w:rFonts w:ascii="Sylfaen" w:hAnsi="Sylfaen"/>
          <w:bdr w:val="none" w:sz="0" w:space="0" w:color="auto" w:frame="1"/>
          <w:lang w:val="ka-GE"/>
        </w:rPr>
        <w:t xml:space="preserve"> </w:t>
      </w:r>
      <w:r>
        <w:rPr>
          <w:rFonts w:ascii="Sylfaen" w:hAnsi="Sylfaen" w:cs="Sylfaen"/>
          <w:bdr w:val="none" w:sz="0" w:space="0" w:color="auto" w:frame="1"/>
          <w:lang w:val="ka-GE"/>
        </w:rPr>
        <w:t>სხვა</w:t>
      </w:r>
      <w:r>
        <w:rPr>
          <w:rFonts w:ascii="Sylfaen" w:hAnsi="Sylfaen"/>
          <w:bdr w:val="none" w:sz="0" w:space="0" w:color="auto" w:frame="1"/>
          <w:lang w:val="ka-GE"/>
        </w:rPr>
        <w:t xml:space="preserve"> </w:t>
      </w:r>
      <w:r>
        <w:rPr>
          <w:rFonts w:ascii="Sylfaen" w:hAnsi="Sylfaen" w:cs="Sylfaen"/>
          <w:bdr w:val="none" w:sz="0" w:space="0" w:color="auto" w:frame="1"/>
          <w:lang w:val="ka-GE"/>
        </w:rPr>
        <w:t>ხარვეზის</w:t>
      </w:r>
      <w:r>
        <w:rPr>
          <w:rFonts w:ascii="Sylfaen" w:hAnsi="Sylfaen"/>
          <w:bdr w:val="none" w:sz="0" w:space="0" w:color="auto" w:frame="1"/>
          <w:lang w:val="ka-GE"/>
        </w:rPr>
        <w:t xml:space="preserve"> </w:t>
      </w:r>
      <w:r>
        <w:rPr>
          <w:rFonts w:ascii="Sylfaen" w:hAnsi="Sylfaen" w:cs="Sylfaen"/>
          <w:bdr w:val="none" w:sz="0" w:space="0" w:color="auto" w:frame="1"/>
          <w:lang w:val="ka-GE"/>
        </w:rPr>
        <w:t>აღმოფხვრისთვის განუ</w:t>
      </w:r>
      <w:r>
        <w:rPr>
          <w:rFonts w:ascii="Sylfaen" w:hAnsi="Sylfaen" w:cs="Sylfaen"/>
          <w:bdr w:val="none" w:sz="0" w:space="0" w:color="auto" w:frame="1"/>
          <w:lang w:val="ka-GE"/>
        </w:rPr>
        <w:softHyphen/>
        <w:t>საზღვრავს</w:t>
      </w:r>
      <w:r>
        <w:rPr>
          <w:rFonts w:ascii="Sylfaen" w:hAnsi="Sylfaen"/>
          <w:bdr w:val="none" w:sz="0" w:space="0" w:color="auto" w:frame="1"/>
          <w:lang w:val="ka-GE"/>
        </w:rPr>
        <w:t xml:space="preserve"> </w:t>
      </w:r>
      <w:r>
        <w:rPr>
          <w:rFonts w:ascii="Sylfaen" w:hAnsi="Sylfaen" w:cs="Sylfaen"/>
          <w:bdr w:val="none" w:sz="0" w:space="0" w:color="auto" w:frame="1"/>
          <w:lang w:val="ka-GE"/>
        </w:rPr>
        <w:t>გონივრულ</w:t>
      </w:r>
      <w:r>
        <w:rPr>
          <w:rFonts w:ascii="Sylfaen" w:hAnsi="Sylfaen"/>
          <w:bdr w:val="none" w:sz="0" w:space="0" w:color="auto" w:frame="1"/>
          <w:lang w:val="ka-GE"/>
        </w:rPr>
        <w:t xml:space="preserve"> </w:t>
      </w:r>
      <w:r>
        <w:rPr>
          <w:rFonts w:ascii="Sylfaen" w:hAnsi="Sylfaen" w:cs="Sylfaen"/>
          <w:bdr w:val="none" w:sz="0" w:space="0" w:color="auto" w:frame="1"/>
          <w:lang w:val="ka-GE"/>
        </w:rPr>
        <w:t>ვადას</w:t>
      </w:r>
      <w:r>
        <w:rPr>
          <w:rFonts w:ascii="Sylfaen" w:hAnsi="Sylfaen"/>
          <w:bdr w:val="none" w:sz="0" w:space="0" w:color="auto" w:frame="1"/>
          <w:lang w:val="ka-GE"/>
        </w:rPr>
        <w:t xml:space="preserve">, </w:t>
      </w:r>
      <w:r>
        <w:rPr>
          <w:rFonts w:ascii="Sylfaen" w:hAnsi="Sylfaen" w:cs="Sylfaen"/>
          <w:bdr w:val="none" w:sz="0" w:space="0" w:color="auto" w:frame="1"/>
          <w:lang w:val="ka-GE"/>
        </w:rPr>
        <w:t>რომელიც</w:t>
      </w:r>
      <w:r>
        <w:rPr>
          <w:rFonts w:ascii="Sylfaen" w:hAnsi="Sylfaen"/>
          <w:bdr w:val="none" w:sz="0" w:space="0" w:color="auto" w:frame="1"/>
          <w:lang w:val="ka-GE"/>
        </w:rPr>
        <w:t xml:space="preserve"> </w:t>
      </w:r>
      <w:r>
        <w:rPr>
          <w:rFonts w:ascii="Sylfaen" w:hAnsi="Sylfaen" w:cs="Sylfaen"/>
          <w:bdr w:val="none" w:sz="0" w:space="0" w:color="auto" w:frame="1"/>
          <w:lang w:val="ka-GE"/>
        </w:rPr>
        <w:t>არ</w:t>
      </w:r>
      <w:r>
        <w:rPr>
          <w:rFonts w:ascii="Sylfaen" w:hAnsi="Sylfaen"/>
          <w:bdr w:val="none" w:sz="0" w:space="0" w:color="auto" w:frame="1"/>
          <w:lang w:val="ka-GE"/>
        </w:rPr>
        <w:t xml:space="preserve"> </w:t>
      </w:r>
      <w:r>
        <w:rPr>
          <w:rFonts w:ascii="Sylfaen" w:hAnsi="Sylfaen" w:cs="Sylfaen"/>
          <w:bdr w:val="none" w:sz="0" w:space="0" w:color="auto" w:frame="1"/>
          <w:lang w:val="ka-GE"/>
        </w:rPr>
        <w:t>უნდა</w:t>
      </w:r>
      <w:r>
        <w:rPr>
          <w:rFonts w:ascii="Sylfaen" w:hAnsi="Sylfaen"/>
          <w:bdr w:val="none" w:sz="0" w:space="0" w:color="auto" w:frame="1"/>
          <w:lang w:val="ka-GE"/>
        </w:rPr>
        <w:t xml:space="preserve"> </w:t>
      </w:r>
      <w:r>
        <w:rPr>
          <w:rFonts w:ascii="Sylfaen" w:hAnsi="Sylfaen" w:cs="Sylfaen"/>
          <w:bdr w:val="none" w:sz="0" w:space="0" w:color="auto" w:frame="1"/>
          <w:lang w:val="ka-GE"/>
        </w:rPr>
        <w:t>იყოს</w:t>
      </w:r>
      <w:r>
        <w:rPr>
          <w:rFonts w:ascii="Sylfaen" w:hAnsi="Sylfaen"/>
          <w:bdr w:val="none" w:sz="0" w:space="0" w:color="auto" w:frame="1"/>
          <w:lang w:val="ka-GE"/>
        </w:rPr>
        <w:t xml:space="preserve"> 3 </w:t>
      </w:r>
      <w:r>
        <w:rPr>
          <w:rFonts w:ascii="Sylfaen" w:hAnsi="Sylfaen" w:cs="Sylfaen"/>
          <w:bdr w:val="none" w:sz="0" w:space="0" w:color="auto" w:frame="1"/>
          <w:lang w:val="ka-GE"/>
        </w:rPr>
        <w:t>დღეზე</w:t>
      </w:r>
      <w:r>
        <w:rPr>
          <w:rFonts w:ascii="Sylfaen" w:hAnsi="Sylfaen"/>
          <w:bdr w:val="none" w:sz="0" w:space="0" w:color="auto" w:frame="1"/>
          <w:lang w:val="ka-GE"/>
        </w:rPr>
        <w:t xml:space="preserve"> </w:t>
      </w:r>
      <w:r>
        <w:rPr>
          <w:rFonts w:ascii="Sylfaen" w:hAnsi="Sylfaen" w:cs="Sylfaen"/>
          <w:bdr w:val="none" w:sz="0" w:space="0" w:color="auto" w:frame="1"/>
          <w:lang w:val="ka-GE"/>
        </w:rPr>
        <w:t>ნაკ</w:t>
      </w:r>
      <w:r>
        <w:rPr>
          <w:rFonts w:ascii="Sylfaen" w:hAnsi="Sylfaen" w:cs="Sylfaen"/>
          <w:bdr w:val="none" w:sz="0" w:space="0" w:color="auto" w:frame="1"/>
          <w:lang w:val="ka-GE"/>
        </w:rPr>
        <w:softHyphen/>
        <w:t>ლები.</w:t>
      </w:r>
    </w:p>
    <w:p w:rsidR="00205257" w:rsidRDefault="00205257" w:rsidP="00205257">
      <w:pPr>
        <w:spacing w:after="0"/>
        <w:jc w:val="both"/>
        <w:rPr>
          <w:rFonts w:ascii="Sylfaen" w:hAnsi="Sylfaen" w:cs="Times New Roman"/>
          <w:bdr w:val="none" w:sz="0" w:space="0" w:color="auto" w:frame="1"/>
          <w:lang w:val="ka-GE"/>
        </w:rPr>
      </w:pPr>
      <w:r>
        <w:rPr>
          <w:rFonts w:ascii="Sylfaen" w:hAnsi="Sylfaen"/>
          <w:bdr w:val="none" w:sz="0" w:space="0" w:color="auto" w:frame="1"/>
          <w:lang w:val="ka-GE"/>
        </w:rPr>
        <w:t>3</w:t>
      </w:r>
      <w:r>
        <w:rPr>
          <w:rFonts w:ascii="Sylfaen" w:hAnsi="Sylfaen"/>
          <w:bdr w:val="none" w:sz="0" w:space="0" w:color="auto" w:frame="1"/>
          <w:vertAlign w:val="superscript"/>
          <w:lang w:val="ka-GE"/>
        </w:rPr>
        <w:t>2</w:t>
      </w:r>
      <w:r>
        <w:rPr>
          <w:rFonts w:ascii="Sylfaen" w:hAnsi="Sylfaen"/>
          <w:bdr w:val="none" w:sz="0" w:space="0" w:color="auto" w:frame="1"/>
          <w:lang w:val="ka-GE"/>
        </w:rPr>
        <w:t xml:space="preserve">. </w:t>
      </w:r>
      <w:r>
        <w:rPr>
          <w:rFonts w:ascii="Sylfaen" w:hAnsi="Sylfaen" w:cs="Sylfaen"/>
          <w:bdr w:val="none" w:sz="0" w:space="0" w:color="auto" w:frame="1"/>
          <w:lang w:val="ka-GE"/>
        </w:rPr>
        <w:t>თუ</w:t>
      </w:r>
      <w:r>
        <w:rPr>
          <w:rFonts w:ascii="Sylfaen" w:hAnsi="Sylfaen"/>
          <w:bdr w:val="none" w:sz="0" w:space="0" w:color="auto" w:frame="1"/>
          <w:lang w:val="ka-GE"/>
        </w:rPr>
        <w:t xml:space="preserve"> </w:t>
      </w:r>
      <w:r>
        <w:rPr>
          <w:rFonts w:ascii="Sylfaen" w:hAnsi="Sylfaen" w:cs="Sylfaen"/>
          <w:lang w:val="ka-GE"/>
        </w:rPr>
        <w:t>მონაცემთა</w:t>
      </w:r>
      <w:r>
        <w:rPr>
          <w:rFonts w:ascii="Sylfaen" w:hAnsi="Sylfaen"/>
          <w:lang w:val="ka-GE"/>
        </w:rPr>
        <w:t xml:space="preserve"> </w:t>
      </w:r>
      <w:r>
        <w:rPr>
          <w:rFonts w:ascii="Sylfaen" w:hAnsi="Sylfaen" w:cs="Sylfaen"/>
          <w:lang w:val="ka-GE"/>
        </w:rPr>
        <w:t>სუბიექტი</w:t>
      </w:r>
      <w:r>
        <w:rPr>
          <w:rFonts w:ascii="Sylfaen" w:hAnsi="Sylfaen"/>
          <w:lang w:val="ka-GE"/>
        </w:rPr>
        <w:t xml:space="preserve"> </w:t>
      </w:r>
      <w:r>
        <w:rPr>
          <w:rFonts w:ascii="Sylfaen" w:hAnsi="Sylfaen" w:cs="Sylfaen"/>
          <w:lang w:val="ka-GE"/>
        </w:rPr>
        <w:t>ან/და მისი</w:t>
      </w:r>
      <w:r>
        <w:rPr>
          <w:rFonts w:ascii="Sylfaen" w:hAnsi="Sylfaen"/>
          <w:lang w:val="ka-GE"/>
        </w:rPr>
        <w:t xml:space="preserve"> </w:t>
      </w:r>
      <w:r>
        <w:rPr>
          <w:rFonts w:ascii="Sylfaen" w:hAnsi="Sylfaen" w:cs="Sylfaen"/>
          <w:lang w:val="ka-GE"/>
        </w:rPr>
        <w:t>უფლებამოსილი წარ</w:t>
      </w:r>
      <w:r>
        <w:rPr>
          <w:rFonts w:ascii="Sylfaen" w:hAnsi="Sylfaen" w:cs="Sylfaen"/>
          <w:lang w:val="ka-GE"/>
        </w:rPr>
        <w:softHyphen/>
        <w:t>მომად</w:t>
      </w:r>
      <w:r>
        <w:rPr>
          <w:rFonts w:ascii="Sylfaen" w:hAnsi="Sylfaen" w:cs="Sylfaen"/>
          <w:lang w:val="ka-GE"/>
        </w:rPr>
        <w:softHyphen/>
        <w:t>გე</w:t>
      </w:r>
      <w:r>
        <w:rPr>
          <w:rFonts w:ascii="Sylfaen" w:hAnsi="Sylfaen" w:cs="Sylfaen"/>
          <w:lang w:val="ka-GE"/>
        </w:rPr>
        <w:softHyphen/>
        <w:t>ნელი</w:t>
      </w:r>
      <w:r>
        <w:rPr>
          <w:rFonts w:ascii="Sylfaen" w:hAnsi="Sylfaen"/>
          <w:lang w:val="ka-GE"/>
        </w:rPr>
        <w:t xml:space="preserve"> </w:t>
      </w:r>
      <w:r>
        <w:rPr>
          <w:rFonts w:ascii="Sylfaen" w:hAnsi="Sylfaen" w:cs="Sylfaen"/>
          <w:bdr w:val="none" w:sz="0" w:space="0" w:color="auto" w:frame="1"/>
          <w:lang w:val="ka-GE"/>
        </w:rPr>
        <w:t>მითითებულ</w:t>
      </w:r>
      <w:r>
        <w:rPr>
          <w:rFonts w:ascii="Sylfaen" w:hAnsi="Sylfaen"/>
          <w:bdr w:val="none" w:sz="0" w:space="0" w:color="auto" w:frame="1"/>
          <w:lang w:val="ka-GE"/>
        </w:rPr>
        <w:t xml:space="preserve"> </w:t>
      </w:r>
      <w:r>
        <w:rPr>
          <w:rFonts w:ascii="Sylfaen" w:hAnsi="Sylfaen" w:cs="Sylfaen"/>
          <w:bdr w:val="none" w:sz="0" w:space="0" w:color="auto" w:frame="1"/>
          <w:lang w:val="ka-GE"/>
        </w:rPr>
        <w:t>ვადაში</w:t>
      </w:r>
      <w:r>
        <w:rPr>
          <w:rFonts w:ascii="Sylfaen" w:hAnsi="Sylfaen"/>
          <w:bdr w:val="none" w:sz="0" w:space="0" w:color="auto" w:frame="1"/>
          <w:lang w:val="ka-GE"/>
        </w:rPr>
        <w:t xml:space="preserve"> </w:t>
      </w:r>
      <w:r>
        <w:rPr>
          <w:rFonts w:ascii="Sylfaen" w:hAnsi="Sylfaen" w:cs="Sylfaen"/>
          <w:bdr w:val="none" w:sz="0" w:space="0" w:color="auto" w:frame="1"/>
          <w:lang w:val="ka-GE"/>
        </w:rPr>
        <w:t>არ</w:t>
      </w:r>
      <w:r>
        <w:rPr>
          <w:rFonts w:ascii="Sylfaen" w:hAnsi="Sylfaen"/>
          <w:bdr w:val="none" w:sz="0" w:space="0" w:color="auto" w:frame="1"/>
          <w:lang w:val="ka-GE"/>
        </w:rPr>
        <w:t xml:space="preserve"> </w:t>
      </w:r>
      <w:r>
        <w:rPr>
          <w:rFonts w:ascii="Sylfaen" w:hAnsi="Sylfaen" w:cs="Sylfaen"/>
          <w:bdr w:val="none" w:sz="0" w:space="0" w:color="auto" w:frame="1"/>
          <w:lang w:val="ka-GE"/>
        </w:rPr>
        <w:t>აღმოფხვრის</w:t>
      </w:r>
      <w:r>
        <w:rPr>
          <w:rFonts w:ascii="Sylfaen" w:hAnsi="Sylfaen"/>
          <w:bdr w:val="none" w:sz="0" w:space="0" w:color="auto" w:frame="1"/>
          <w:lang w:val="ka-GE"/>
        </w:rPr>
        <w:t xml:space="preserve"> </w:t>
      </w:r>
      <w:r>
        <w:rPr>
          <w:rFonts w:ascii="Sylfaen" w:hAnsi="Sylfaen" w:cs="Sylfaen"/>
          <w:bdr w:val="none" w:sz="0" w:space="0" w:color="auto" w:frame="1"/>
          <w:lang w:val="ka-GE"/>
        </w:rPr>
        <w:t>ხარვეზს</w:t>
      </w:r>
      <w:r>
        <w:rPr>
          <w:rFonts w:ascii="Sylfaen" w:hAnsi="Sylfaen"/>
          <w:bdr w:val="none" w:sz="0" w:space="0" w:color="auto" w:frame="1"/>
          <w:lang w:val="ka-GE"/>
        </w:rPr>
        <w:t xml:space="preserve"> </w:t>
      </w:r>
      <w:r>
        <w:rPr>
          <w:rFonts w:ascii="Sylfaen" w:hAnsi="Sylfaen" w:cs="Sylfaen"/>
          <w:bdr w:val="none" w:sz="0" w:space="0" w:color="auto" w:frame="1"/>
          <w:lang w:val="ka-GE"/>
        </w:rPr>
        <w:t>ან/და</w:t>
      </w:r>
      <w:r>
        <w:rPr>
          <w:rFonts w:ascii="Sylfaen" w:hAnsi="Sylfaen"/>
          <w:bdr w:val="none" w:sz="0" w:space="0" w:color="auto" w:frame="1"/>
          <w:lang w:val="ka-GE"/>
        </w:rPr>
        <w:t xml:space="preserve"> </w:t>
      </w:r>
      <w:r>
        <w:rPr>
          <w:rFonts w:ascii="Sylfaen" w:hAnsi="Sylfaen" w:cs="Sylfaen"/>
          <w:bdr w:val="none" w:sz="0" w:space="0" w:color="auto" w:frame="1"/>
          <w:lang w:val="ka-GE"/>
        </w:rPr>
        <w:t>არ</w:t>
      </w:r>
      <w:r>
        <w:rPr>
          <w:rFonts w:ascii="Sylfaen" w:hAnsi="Sylfaen"/>
          <w:bdr w:val="none" w:sz="0" w:space="0" w:color="auto" w:frame="1"/>
          <w:lang w:val="ka-GE"/>
        </w:rPr>
        <w:t xml:space="preserve"> </w:t>
      </w:r>
      <w:r>
        <w:rPr>
          <w:rFonts w:ascii="Sylfaen" w:hAnsi="Sylfaen" w:cs="Sylfaen"/>
          <w:bdr w:val="none" w:sz="0" w:space="0" w:color="auto" w:frame="1"/>
          <w:lang w:val="ka-GE"/>
        </w:rPr>
        <w:t>წარადგენს</w:t>
      </w:r>
      <w:r>
        <w:rPr>
          <w:rFonts w:ascii="Sylfaen" w:hAnsi="Sylfaen"/>
          <w:bdr w:val="none" w:sz="0" w:space="0" w:color="auto" w:frame="1"/>
          <w:lang w:val="ka-GE"/>
        </w:rPr>
        <w:t xml:space="preserve"> ამ მუხლის მე</w:t>
      </w:r>
      <w:r>
        <w:rPr>
          <w:rFonts w:ascii="Sylfaen" w:hAnsi="Sylfaen"/>
          <w:bdr w:val="none" w:sz="0" w:space="0" w:color="auto" w:frame="1"/>
          <w:lang w:val="ka-GE"/>
        </w:rPr>
        <w:noBreakHyphen/>
        <w:t xml:space="preserve">2 პუნქტით გათვალისწინებულ </w:t>
      </w:r>
      <w:r>
        <w:rPr>
          <w:rFonts w:ascii="Sylfaen" w:hAnsi="Sylfaen" w:cs="Sylfaen"/>
          <w:bdr w:val="none" w:sz="0" w:space="0" w:color="auto" w:frame="1"/>
          <w:lang w:val="ka-GE"/>
        </w:rPr>
        <w:t>ინფორმაციას</w:t>
      </w:r>
      <w:r>
        <w:rPr>
          <w:rFonts w:ascii="Sylfaen" w:hAnsi="Sylfaen"/>
          <w:bdr w:val="none" w:sz="0" w:space="0" w:color="auto" w:frame="1"/>
          <w:lang w:val="ka-GE"/>
        </w:rPr>
        <w:t xml:space="preserve">, </w:t>
      </w:r>
      <w:r>
        <w:rPr>
          <w:rFonts w:ascii="Sylfaen" w:hAnsi="Sylfaen" w:cs="Sylfaen"/>
          <w:bdr w:val="none" w:sz="0" w:space="0" w:color="auto" w:frame="1"/>
          <w:lang w:val="ka-GE"/>
        </w:rPr>
        <w:t>ინსპექტორ</w:t>
      </w:r>
      <w:r>
        <w:rPr>
          <w:rFonts w:ascii="Sylfaen" w:hAnsi="Sylfaen"/>
          <w:bdr w:val="none" w:sz="0" w:space="0" w:color="auto" w:frame="1"/>
          <w:lang w:val="ka-GE"/>
        </w:rPr>
        <w:t>ს უფ</w:t>
      </w:r>
      <w:r>
        <w:rPr>
          <w:rFonts w:ascii="Sylfaen" w:hAnsi="Sylfaen"/>
          <w:bdr w:val="none" w:sz="0" w:space="0" w:color="auto" w:frame="1"/>
          <w:lang w:val="ka-GE"/>
        </w:rPr>
        <w:softHyphen/>
      </w:r>
      <w:r>
        <w:rPr>
          <w:rFonts w:ascii="Sylfaen" w:hAnsi="Sylfaen"/>
          <w:bdr w:val="none" w:sz="0" w:space="0" w:color="auto" w:frame="1"/>
          <w:lang w:val="ka-GE"/>
        </w:rPr>
        <w:softHyphen/>
        <w:t xml:space="preserve">ლება აქვს, </w:t>
      </w:r>
      <w:r>
        <w:rPr>
          <w:rFonts w:ascii="Sylfaen" w:hAnsi="Sylfaen" w:cs="Sylfaen"/>
          <w:bdr w:val="none" w:sz="0" w:space="0" w:color="auto" w:frame="1"/>
          <w:lang w:val="ka-GE"/>
        </w:rPr>
        <w:t>განცხადება</w:t>
      </w:r>
      <w:r>
        <w:rPr>
          <w:rFonts w:ascii="Sylfaen" w:hAnsi="Sylfaen"/>
          <w:bdr w:val="none" w:sz="0" w:space="0" w:color="auto" w:frame="1"/>
          <w:lang w:val="ka-GE"/>
        </w:rPr>
        <w:t xml:space="preserve"> </w:t>
      </w:r>
      <w:r>
        <w:rPr>
          <w:rFonts w:ascii="Sylfaen" w:hAnsi="Sylfaen" w:cs="Sylfaen"/>
          <w:bdr w:val="none" w:sz="0" w:space="0" w:color="auto" w:frame="1"/>
          <w:lang w:val="ka-GE"/>
        </w:rPr>
        <w:t>დატოვოს</w:t>
      </w:r>
      <w:r>
        <w:rPr>
          <w:rFonts w:ascii="Sylfaen" w:hAnsi="Sylfaen"/>
          <w:bdr w:val="none" w:sz="0" w:space="0" w:color="auto" w:frame="1"/>
          <w:lang w:val="ka-GE"/>
        </w:rPr>
        <w:t xml:space="preserve"> </w:t>
      </w:r>
      <w:r>
        <w:rPr>
          <w:rFonts w:ascii="Sylfaen" w:hAnsi="Sylfaen" w:cs="Sylfaen"/>
          <w:bdr w:val="none" w:sz="0" w:space="0" w:color="auto" w:frame="1"/>
          <w:lang w:val="ka-GE"/>
        </w:rPr>
        <w:lastRenderedPageBreak/>
        <w:t>განუხილველად</w:t>
      </w:r>
      <w:r>
        <w:rPr>
          <w:rFonts w:ascii="Sylfaen" w:hAnsi="Sylfaen"/>
          <w:bdr w:val="none" w:sz="0" w:space="0" w:color="auto" w:frame="1"/>
          <w:lang w:val="ka-GE"/>
        </w:rPr>
        <w:t xml:space="preserve">, </w:t>
      </w:r>
      <w:r>
        <w:rPr>
          <w:rFonts w:ascii="Sylfaen" w:hAnsi="Sylfaen" w:cs="Sylfaen"/>
          <w:bdr w:val="none" w:sz="0" w:space="0" w:color="auto" w:frame="1"/>
          <w:lang w:val="ka-GE"/>
        </w:rPr>
        <w:t>რის</w:t>
      </w:r>
      <w:r>
        <w:rPr>
          <w:rFonts w:ascii="Sylfaen" w:hAnsi="Sylfaen"/>
          <w:bdr w:val="none" w:sz="0" w:space="0" w:color="auto" w:frame="1"/>
          <w:lang w:val="ka-GE"/>
        </w:rPr>
        <w:t xml:space="preserve"> </w:t>
      </w:r>
      <w:r>
        <w:rPr>
          <w:rFonts w:ascii="Sylfaen" w:hAnsi="Sylfaen" w:cs="Sylfaen"/>
          <w:bdr w:val="none" w:sz="0" w:space="0" w:color="auto" w:frame="1"/>
          <w:lang w:val="ka-GE"/>
        </w:rPr>
        <w:t>შესახებაც</w:t>
      </w:r>
      <w:r>
        <w:rPr>
          <w:rFonts w:ascii="Sylfaen" w:hAnsi="Sylfaen"/>
          <w:bdr w:val="none" w:sz="0" w:space="0" w:color="auto" w:frame="1"/>
          <w:lang w:val="ka-GE"/>
        </w:rPr>
        <w:t xml:space="preserve"> </w:t>
      </w:r>
      <w:r>
        <w:rPr>
          <w:rFonts w:ascii="Sylfaen" w:hAnsi="Sylfaen" w:cs="Sylfaen"/>
          <w:bdr w:val="none" w:sz="0" w:space="0" w:color="auto" w:frame="1"/>
          <w:lang w:val="ka-GE"/>
        </w:rPr>
        <w:t>ეც</w:t>
      </w:r>
      <w:r>
        <w:rPr>
          <w:rFonts w:ascii="Sylfaen" w:hAnsi="Sylfaen" w:cs="Sylfaen"/>
          <w:bdr w:val="none" w:sz="0" w:space="0" w:color="auto" w:frame="1"/>
          <w:lang w:val="ka-GE"/>
        </w:rPr>
        <w:softHyphen/>
        <w:t>ნო</w:t>
      </w:r>
      <w:r>
        <w:rPr>
          <w:rFonts w:ascii="Sylfaen" w:hAnsi="Sylfaen" w:cs="Sylfaen"/>
          <w:bdr w:val="none" w:sz="0" w:space="0" w:color="auto" w:frame="1"/>
          <w:lang w:val="ka-GE"/>
        </w:rPr>
        <w:softHyphen/>
        <w:t>ბება</w:t>
      </w:r>
      <w:r>
        <w:rPr>
          <w:rFonts w:ascii="Sylfaen" w:hAnsi="Sylfaen"/>
          <w:bdr w:val="none" w:sz="0" w:space="0" w:color="auto" w:frame="1"/>
          <w:lang w:val="ka-GE"/>
        </w:rPr>
        <w:t xml:space="preserve"> </w:t>
      </w:r>
      <w:r>
        <w:rPr>
          <w:rFonts w:ascii="Sylfaen" w:hAnsi="Sylfaen" w:cs="Sylfaen"/>
          <w:lang w:val="ka-GE"/>
        </w:rPr>
        <w:t>მონაცემთა</w:t>
      </w:r>
      <w:r>
        <w:rPr>
          <w:rFonts w:ascii="Sylfaen" w:hAnsi="Sylfaen"/>
          <w:lang w:val="ka-GE"/>
        </w:rPr>
        <w:t xml:space="preserve"> </w:t>
      </w:r>
      <w:r>
        <w:rPr>
          <w:rFonts w:ascii="Sylfaen" w:hAnsi="Sylfaen" w:cs="Sylfaen"/>
          <w:lang w:val="ka-GE"/>
        </w:rPr>
        <w:t>სუბიექტს</w:t>
      </w:r>
      <w:r>
        <w:rPr>
          <w:rFonts w:ascii="Sylfaen" w:hAnsi="Sylfaen"/>
          <w:lang w:val="ka-GE"/>
        </w:rPr>
        <w:t xml:space="preserve"> </w:t>
      </w:r>
      <w:r>
        <w:rPr>
          <w:rFonts w:ascii="Sylfaen" w:hAnsi="Sylfaen" w:cs="Sylfaen"/>
          <w:lang w:val="ka-GE"/>
        </w:rPr>
        <w:t>ან/და მის უფლებამოსილ წარმომადგენელს</w:t>
      </w:r>
      <w:r>
        <w:rPr>
          <w:rFonts w:ascii="Sylfaen" w:hAnsi="Sylfaen"/>
          <w:bdr w:val="none" w:sz="0" w:space="0" w:color="auto" w:frame="1"/>
          <w:lang w:val="ka-GE"/>
        </w:rPr>
        <w:t>.“.</w:t>
      </w:r>
    </w:p>
    <w:p w:rsidR="00205257" w:rsidRDefault="00205257" w:rsidP="00205257">
      <w:pPr>
        <w:spacing w:after="0"/>
        <w:jc w:val="both"/>
        <w:rPr>
          <w:rFonts w:ascii="Sylfaen" w:hAnsi="Sylfaen"/>
          <w:bdr w:val="none" w:sz="0" w:space="0" w:color="auto" w:frame="1"/>
          <w:lang w:val="ka-GE"/>
        </w:rPr>
      </w:pPr>
    </w:p>
    <w:p w:rsidR="00205257" w:rsidRDefault="00465D88" w:rsidP="00205257">
      <w:pPr>
        <w:spacing w:after="0"/>
        <w:jc w:val="both"/>
        <w:rPr>
          <w:rFonts w:ascii="Sylfaen" w:hAnsi="Sylfaen"/>
          <w:b/>
          <w:lang w:val="ka-GE"/>
        </w:rPr>
      </w:pPr>
      <w:r>
        <w:rPr>
          <w:rFonts w:ascii="Sylfaen" w:hAnsi="Sylfaen"/>
          <w:b/>
          <w:bdr w:val="none" w:sz="0" w:space="0" w:color="auto" w:frame="1"/>
          <w:lang w:val="ka-GE"/>
        </w:rPr>
        <w:t>დ)</w:t>
      </w:r>
      <w:r>
        <w:rPr>
          <w:rFonts w:ascii="Sylfaen" w:hAnsi="Sylfaen"/>
          <w:b/>
          <w:lang w:val="ka-GE"/>
        </w:rPr>
        <w:t xml:space="preserve"> </w:t>
      </w:r>
      <w:r w:rsidR="00205257">
        <w:rPr>
          <w:rFonts w:ascii="Sylfaen" w:hAnsi="Sylfaen"/>
          <w:b/>
          <w:lang w:val="ka-GE"/>
        </w:rPr>
        <w:t>მე-4 პუნქტი ჩამოყალიბდეს შემდეგი რედაქციით:</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cs="Sylfaen"/>
          <w:lang w:val="ka-GE"/>
        </w:rPr>
        <w:t>„4. ინსპექტორის</w:t>
      </w:r>
      <w:r>
        <w:rPr>
          <w:rFonts w:ascii="Sylfaen" w:hAnsi="Sylfaen"/>
          <w:lang w:val="ka-GE"/>
        </w:rPr>
        <w:t xml:space="preserve"> </w:t>
      </w:r>
      <w:r>
        <w:rPr>
          <w:rFonts w:ascii="Sylfaen" w:hAnsi="Sylfaen" w:cs="Sylfaen"/>
          <w:lang w:val="ka-GE"/>
        </w:rPr>
        <w:t>მიერ</w:t>
      </w:r>
      <w:r>
        <w:rPr>
          <w:rFonts w:ascii="Sylfaen" w:hAnsi="Sylfaen"/>
          <w:lang w:val="ka-GE"/>
        </w:rPr>
        <w:t xml:space="preserve"> </w:t>
      </w:r>
      <w:r>
        <w:rPr>
          <w:rFonts w:ascii="Sylfaen" w:hAnsi="Sylfaen" w:cs="Sylfaen"/>
          <w:lang w:val="ka-GE"/>
        </w:rPr>
        <w:t>განცხადების</w:t>
      </w:r>
      <w:r>
        <w:rPr>
          <w:rFonts w:ascii="Sylfaen" w:hAnsi="Sylfaen"/>
          <w:lang w:val="ka-GE"/>
        </w:rPr>
        <w:t xml:space="preserve"> </w:t>
      </w:r>
      <w:r>
        <w:rPr>
          <w:rFonts w:ascii="Sylfaen" w:hAnsi="Sylfaen" w:cs="Sylfaen"/>
          <w:lang w:val="ka-GE"/>
        </w:rPr>
        <w:t>განხილვის</w:t>
      </w:r>
      <w:r>
        <w:rPr>
          <w:rFonts w:ascii="Sylfaen" w:hAnsi="Sylfaen"/>
          <w:lang w:val="ka-GE"/>
        </w:rPr>
        <w:t xml:space="preserve"> </w:t>
      </w:r>
      <w:r>
        <w:rPr>
          <w:rFonts w:ascii="Sylfaen" w:hAnsi="Sylfaen" w:cs="Sylfaen"/>
          <w:lang w:val="ka-GE"/>
        </w:rPr>
        <w:t>ვადა</w:t>
      </w:r>
      <w:r>
        <w:rPr>
          <w:rFonts w:ascii="Sylfaen" w:hAnsi="Sylfaen"/>
          <w:lang w:val="ka-GE"/>
        </w:rPr>
        <w:t xml:space="preserve"> </w:t>
      </w:r>
      <w:r>
        <w:rPr>
          <w:rFonts w:ascii="Sylfaen" w:hAnsi="Sylfaen" w:cs="Sylfaen"/>
          <w:lang w:val="ka-GE"/>
        </w:rPr>
        <w:t>არ</w:t>
      </w:r>
      <w:r>
        <w:rPr>
          <w:rFonts w:ascii="Sylfaen" w:hAnsi="Sylfaen"/>
          <w:lang w:val="ka-GE"/>
        </w:rPr>
        <w:t xml:space="preserve"> </w:t>
      </w:r>
      <w:r>
        <w:rPr>
          <w:rFonts w:ascii="Sylfaen" w:hAnsi="Sylfaen" w:cs="Sylfaen"/>
          <w:lang w:val="ka-GE"/>
        </w:rPr>
        <w:t>უნდა</w:t>
      </w:r>
      <w:r>
        <w:rPr>
          <w:rFonts w:ascii="Sylfaen" w:hAnsi="Sylfaen"/>
          <w:lang w:val="ka-GE"/>
        </w:rPr>
        <w:t xml:space="preserve"> </w:t>
      </w:r>
      <w:r>
        <w:rPr>
          <w:rFonts w:ascii="Sylfaen" w:hAnsi="Sylfaen" w:cs="Sylfaen"/>
          <w:lang w:val="ka-GE"/>
        </w:rPr>
        <w:t>აღემა</w:t>
      </w:r>
      <w:r>
        <w:rPr>
          <w:rFonts w:ascii="Sylfaen" w:hAnsi="Sylfaen" w:cs="Sylfaen"/>
          <w:lang w:val="ka-GE"/>
        </w:rPr>
        <w:softHyphen/>
        <w:t>ტებოდეს</w:t>
      </w:r>
      <w:r>
        <w:rPr>
          <w:rFonts w:ascii="Sylfaen" w:hAnsi="Sylfaen"/>
          <w:lang w:val="ka-GE"/>
        </w:rPr>
        <w:t xml:space="preserve"> 2 </w:t>
      </w:r>
      <w:r>
        <w:rPr>
          <w:rFonts w:ascii="Sylfaen" w:hAnsi="Sylfaen" w:cs="Sylfaen"/>
          <w:lang w:val="ka-GE"/>
        </w:rPr>
        <w:t>თვეს</w:t>
      </w:r>
      <w:r>
        <w:rPr>
          <w:rFonts w:ascii="Sylfaen" w:hAnsi="Sylfaen"/>
          <w:lang w:val="ka-GE"/>
        </w:rPr>
        <w:t xml:space="preserve">. </w:t>
      </w:r>
      <w:r>
        <w:rPr>
          <w:rFonts w:ascii="Sylfaen" w:hAnsi="Sylfaen" w:cs="Sylfaen"/>
          <w:lang w:val="ka-GE"/>
        </w:rPr>
        <w:t>დასაბუთებული</w:t>
      </w:r>
      <w:r>
        <w:rPr>
          <w:rFonts w:ascii="Sylfaen" w:hAnsi="Sylfaen"/>
          <w:lang w:val="ka-GE"/>
        </w:rPr>
        <w:t xml:space="preserve"> </w:t>
      </w:r>
      <w:r>
        <w:rPr>
          <w:rFonts w:ascii="Sylfaen" w:hAnsi="Sylfaen" w:cs="Sylfaen"/>
          <w:lang w:val="ka-GE"/>
        </w:rPr>
        <w:t>დადგენილებით, ინ</w:t>
      </w:r>
      <w:r>
        <w:rPr>
          <w:rFonts w:ascii="Sylfaen" w:hAnsi="Sylfaen" w:cs="Sylfaen"/>
          <w:lang w:val="ka-GE"/>
        </w:rPr>
        <w:softHyphen/>
        <w:t>ს</w:t>
      </w:r>
      <w:r>
        <w:rPr>
          <w:rFonts w:ascii="Sylfaen" w:hAnsi="Sylfaen" w:cs="Sylfaen"/>
          <w:lang w:val="ka-GE"/>
        </w:rPr>
        <w:softHyphen/>
        <w:t>პექტორი</w:t>
      </w:r>
      <w:r>
        <w:rPr>
          <w:rFonts w:ascii="Sylfaen" w:hAnsi="Sylfaen"/>
          <w:lang w:val="ka-GE"/>
        </w:rPr>
        <w:t xml:space="preserve"> </w:t>
      </w:r>
      <w:r>
        <w:rPr>
          <w:rFonts w:ascii="Sylfaen" w:hAnsi="Sylfaen" w:cs="Sylfaen"/>
          <w:lang w:val="ka-GE"/>
        </w:rPr>
        <w:t>უფლე</w:t>
      </w:r>
      <w:r>
        <w:rPr>
          <w:rFonts w:ascii="Sylfaen" w:hAnsi="Sylfaen" w:cs="Sylfaen"/>
          <w:lang w:val="ka-GE"/>
        </w:rPr>
        <w:softHyphen/>
        <w:t>ბა</w:t>
      </w:r>
      <w:r>
        <w:rPr>
          <w:rFonts w:ascii="Sylfaen" w:hAnsi="Sylfaen" w:cs="Sylfaen"/>
          <w:lang w:val="ka-GE"/>
        </w:rPr>
        <w:softHyphen/>
        <w:t>მოსილია,</w:t>
      </w:r>
      <w:r>
        <w:rPr>
          <w:rFonts w:ascii="Sylfaen" w:hAnsi="Sylfaen"/>
          <w:lang w:val="ka-GE"/>
        </w:rPr>
        <w:t xml:space="preserve"> განცხადების </w:t>
      </w:r>
      <w:r>
        <w:rPr>
          <w:rFonts w:ascii="Sylfaen" w:hAnsi="Sylfaen" w:cs="Sylfaen"/>
          <w:lang w:val="ka-GE"/>
        </w:rPr>
        <w:t>განხილვის</w:t>
      </w:r>
      <w:r>
        <w:rPr>
          <w:rFonts w:ascii="Sylfaen" w:hAnsi="Sylfaen"/>
          <w:lang w:val="ka-GE"/>
        </w:rPr>
        <w:t xml:space="preserve"> </w:t>
      </w:r>
      <w:r>
        <w:rPr>
          <w:rFonts w:ascii="Sylfaen" w:hAnsi="Sylfaen" w:cs="Sylfaen"/>
          <w:lang w:val="ka-GE"/>
        </w:rPr>
        <w:t>ვადა</w:t>
      </w:r>
      <w:r>
        <w:rPr>
          <w:rFonts w:ascii="Sylfaen" w:hAnsi="Sylfaen"/>
          <w:lang w:val="ka-GE"/>
        </w:rPr>
        <w:t xml:space="preserve"> </w:t>
      </w:r>
      <w:r>
        <w:rPr>
          <w:rFonts w:ascii="Sylfaen" w:hAnsi="Sylfaen" w:cs="Sylfaen"/>
          <w:lang w:val="ka-GE"/>
        </w:rPr>
        <w:t>გააგრძელოს</w:t>
      </w:r>
      <w:r>
        <w:rPr>
          <w:rFonts w:ascii="Sylfaen" w:hAnsi="Sylfaen"/>
          <w:lang w:val="ka-GE"/>
        </w:rPr>
        <w:t xml:space="preserve"> </w:t>
      </w:r>
      <w:r>
        <w:rPr>
          <w:rFonts w:ascii="Sylfaen" w:hAnsi="Sylfaen" w:cs="Sylfaen"/>
          <w:lang w:val="ka-GE"/>
        </w:rPr>
        <w:t>არა</w:t>
      </w:r>
      <w:r>
        <w:rPr>
          <w:rFonts w:ascii="Sylfaen" w:hAnsi="Sylfaen"/>
          <w:lang w:val="ka-GE"/>
        </w:rPr>
        <w:t xml:space="preserve"> </w:t>
      </w:r>
      <w:r>
        <w:rPr>
          <w:rFonts w:ascii="Sylfaen" w:hAnsi="Sylfaen" w:cs="Sylfaen"/>
          <w:lang w:val="ka-GE"/>
        </w:rPr>
        <w:t>უმეტეს</w:t>
      </w:r>
      <w:r>
        <w:rPr>
          <w:rFonts w:ascii="Sylfaen" w:hAnsi="Sylfaen"/>
          <w:lang w:val="ka-GE"/>
        </w:rPr>
        <w:t xml:space="preserve"> 1 </w:t>
      </w:r>
      <w:r>
        <w:rPr>
          <w:rFonts w:ascii="Sylfaen" w:hAnsi="Sylfaen" w:cs="Sylfaen"/>
          <w:lang w:val="ka-GE"/>
        </w:rPr>
        <w:t>თვით</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ამის</w:t>
      </w:r>
      <w:r>
        <w:rPr>
          <w:rFonts w:ascii="Sylfaen" w:hAnsi="Sylfaen"/>
          <w:lang w:val="ka-GE"/>
        </w:rPr>
        <w:t xml:space="preserve"> </w:t>
      </w:r>
      <w:r>
        <w:rPr>
          <w:rFonts w:ascii="Sylfaen" w:hAnsi="Sylfaen" w:cs="Sylfaen"/>
          <w:lang w:val="ka-GE"/>
        </w:rPr>
        <w:t>თაობაზე</w:t>
      </w:r>
      <w:r>
        <w:rPr>
          <w:rFonts w:ascii="Sylfaen" w:hAnsi="Sylfaen"/>
          <w:lang w:val="ka-GE"/>
        </w:rPr>
        <w:t xml:space="preserve"> </w:t>
      </w:r>
      <w:r>
        <w:rPr>
          <w:rFonts w:ascii="Sylfaen" w:hAnsi="Sylfaen" w:cs="Sylfaen"/>
          <w:lang w:val="ka-GE"/>
        </w:rPr>
        <w:t>აცნობოს</w:t>
      </w:r>
      <w:r>
        <w:rPr>
          <w:rFonts w:ascii="Sylfaen" w:hAnsi="Sylfaen"/>
          <w:lang w:val="ka-GE"/>
        </w:rPr>
        <w:t xml:space="preserve"> </w:t>
      </w:r>
      <w:r>
        <w:rPr>
          <w:rFonts w:ascii="Sylfaen" w:hAnsi="Sylfaen" w:cs="Sylfaen"/>
          <w:lang w:val="ka-GE"/>
        </w:rPr>
        <w:t>მონაცემთა</w:t>
      </w:r>
      <w:r>
        <w:rPr>
          <w:rFonts w:ascii="Sylfaen" w:hAnsi="Sylfaen"/>
          <w:lang w:val="ka-GE"/>
        </w:rPr>
        <w:t xml:space="preserve"> </w:t>
      </w:r>
      <w:r>
        <w:rPr>
          <w:rFonts w:ascii="Sylfaen" w:hAnsi="Sylfaen" w:cs="Sylfaen"/>
          <w:lang w:val="ka-GE"/>
        </w:rPr>
        <w:t>სუბიექტს</w:t>
      </w:r>
      <w:r>
        <w:rPr>
          <w:rFonts w:ascii="Sylfaen" w:hAnsi="Sylfaen"/>
          <w:lang w:val="ka-GE"/>
        </w:rPr>
        <w:t xml:space="preserve"> </w:t>
      </w:r>
      <w:r>
        <w:rPr>
          <w:rFonts w:ascii="Sylfaen" w:hAnsi="Sylfaen" w:cs="Sylfaen"/>
          <w:lang w:val="ka-GE"/>
        </w:rPr>
        <w:t>ან/და მის</w:t>
      </w:r>
      <w:r>
        <w:rPr>
          <w:rFonts w:ascii="Sylfaen" w:hAnsi="Sylfaen"/>
          <w:lang w:val="ka-GE"/>
        </w:rPr>
        <w:t xml:space="preserve"> </w:t>
      </w:r>
      <w:r>
        <w:rPr>
          <w:rFonts w:ascii="Sylfaen" w:hAnsi="Sylfaen" w:cs="Sylfaen"/>
          <w:lang w:val="ka-GE"/>
        </w:rPr>
        <w:t>უფლებამოსილ წა</w:t>
      </w:r>
      <w:r>
        <w:rPr>
          <w:rFonts w:ascii="Sylfaen" w:hAnsi="Sylfaen" w:cs="Sylfaen"/>
          <w:lang w:val="ka-GE"/>
        </w:rPr>
        <w:softHyphen/>
        <w:t xml:space="preserve">რმომადგენელს. განხილვის ვადის გაგრძელების თაობაზე მიღებული დადგენილება </w:t>
      </w:r>
      <w:r>
        <w:rPr>
          <w:rFonts w:ascii="Sylfaen" w:hAnsi="Sylfaen" w:cs="Sylfaen"/>
          <w:bCs/>
          <w:lang w:val="ka-GE"/>
        </w:rPr>
        <w:t>საჩივრდება სასამართლოში კანონმდებლობით და</w:t>
      </w:r>
      <w:r>
        <w:rPr>
          <w:rFonts w:ascii="Sylfaen" w:hAnsi="Sylfaen" w:cs="Sylfaen"/>
          <w:bCs/>
          <w:lang w:val="ka-GE"/>
        </w:rPr>
        <w:softHyphen/>
        <w:t>დგენილი წესით, ოფიციალური წესით გაცნობიდან 30 დღის ვადაში.</w:t>
      </w:r>
      <w:r>
        <w:rPr>
          <w:rFonts w:ascii="Sylfaen" w:hAnsi="Sylfaen"/>
          <w:lang w:val="ka-GE"/>
        </w:rPr>
        <w:t>“.</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205257" w:rsidRDefault="00155E98" w:rsidP="002D258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Pr>
          <w:rFonts w:ascii="Sylfaen" w:hAnsi="Sylfaen"/>
          <w:b/>
          <w:lang w:val="ka-GE"/>
        </w:rPr>
        <w:t xml:space="preserve">ე) </w:t>
      </w:r>
      <w:r w:rsidR="00205257">
        <w:rPr>
          <w:rFonts w:ascii="Sylfaen" w:hAnsi="Sylfaen"/>
          <w:b/>
          <w:lang w:val="ka-GE"/>
        </w:rPr>
        <w:t>4</w:t>
      </w:r>
      <w:r w:rsidR="00205257">
        <w:rPr>
          <w:rFonts w:ascii="Sylfaen" w:hAnsi="Sylfaen"/>
          <w:b/>
          <w:vertAlign w:val="superscript"/>
          <w:lang w:val="ka-GE"/>
        </w:rPr>
        <w:t>1</w:t>
      </w:r>
      <w:r w:rsidR="00205257">
        <w:rPr>
          <w:rFonts w:ascii="Sylfaen" w:hAnsi="Sylfaen"/>
          <w:b/>
          <w:lang w:val="ka-GE"/>
        </w:rPr>
        <w:t xml:space="preserve"> პუნქტს დაემატოს 4</w:t>
      </w:r>
      <w:r w:rsidR="00205257">
        <w:rPr>
          <w:rFonts w:ascii="Sylfaen" w:hAnsi="Sylfaen"/>
          <w:b/>
          <w:vertAlign w:val="superscript"/>
          <w:lang w:val="ka-GE"/>
        </w:rPr>
        <w:t>2</w:t>
      </w:r>
      <w:r w:rsidR="00205257">
        <w:rPr>
          <w:rFonts w:ascii="Sylfaen" w:hAnsi="Sylfaen"/>
          <w:b/>
          <w:lang w:val="ka-GE"/>
        </w:rPr>
        <w:t xml:space="preserve"> პუნქტი შემდეგი რედაქციით:</w:t>
      </w:r>
    </w:p>
    <w:p w:rsidR="00205257" w:rsidRDefault="00205257" w:rsidP="00205257">
      <w:pPr>
        <w:spacing w:after="0"/>
        <w:jc w:val="both"/>
        <w:rPr>
          <w:rFonts w:ascii="Sylfaen" w:hAnsi="Sylfaen"/>
          <w:bdr w:val="none" w:sz="0" w:space="0" w:color="auto" w:frame="1"/>
          <w:lang w:val="ka-GE"/>
        </w:rPr>
      </w:pPr>
      <w:r>
        <w:rPr>
          <w:rFonts w:ascii="Sylfaen" w:hAnsi="Sylfaen"/>
          <w:lang w:val="ka-GE"/>
        </w:rPr>
        <w:t>„4</w:t>
      </w:r>
      <w:r>
        <w:rPr>
          <w:rFonts w:ascii="Sylfaen" w:hAnsi="Sylfaen"/>
          <w:vertAlign w:val="superscript"/>
          <w:lang w:val="ka-GE"/>
        </w:rPr>
        <w:t>2</w:t>
      </w:r>
      <w:r>
        <w:rPr>
          <w:rFonts w:ascii="Sylfaen" w:hAnsi="Sylfaen"/>
          <w:lang w:val="ka-GE"/>
        </w:rPr>
        <w:t xml:space="preserve">. </w:t>
      </w:r>
      <w:r>
        <w:rPr>
          <w:rFonts w:ascii="Sylfaen" w:hAnsi="Sylfaen" w:cs="Sylfaen"/>
          <w:lang w:val="ka-GE"/>
        </w:rPr>
        <w:t>ინსპექტორი,</w:t>
      </w:r>
      <w:r>
        <w:rPr>
          <w:rFonts w:ascii="Sylfaen" w:hAnsi="Sylfaen"/>
          <w:lang w:val="ka-GE"/>
        </w:rPr>
        <w:t xml:space="preserve"> </w:t>
      </w:r>
      <w:r>
        <w:rPr>
          <w:rFonts w:ascii="Sylfaen" w:hAnsi="Sylfaen" w:cs="Sylfaen"/>
          <w:lang w:val="ka-GE"/>
        </w:rPr>
        <w:t>განცხადების</w:t>
      </w:r>
      <w:r>
        <w:rPr>
          <w:rFonts w:ascii="Sylfaen" w:hAnsi="Sylfaen"/>
          <w:lang w:val="ka-GE"/>
        </w:rPr>
        <w:t xml:space="preserve"> </w:t>
      </w:r>
      <w:r>
        <w:rPr>
          <w:rFonts w:ascii="Sylfaen" w:hAnsi="Sylfaen" w:cs="Sylfaen"/>
          <w:lang w:val="ka-GE"/>
        </w:rPr>
        <w:t>განხილვის</w:t>
      </w:r>
      <w:r>
        <w:rPr>
          <w:rFonts w:ascii="Sylfaen" w:hAnsi="Sylfaen"/>
          <w:lang w:val="ka-GE"/>
        </w:rPr>
        <w:t xml:space="preserve"> </w:t>
      </w:r>
      <w:r>
        <w:rPr>
          <w:rFonts w:ascii="Sylfaen" w:hAnsi="Sylfaen" w:cs="Sylfaen"/>
          <w:lang w:val="ka-GE"/>
        </w:rPr>
        <w:t>ნებისმიერ</w:t>
      </w:r>
      <w:r>
        <w:rPr>
          <w:rFonts w:ascii="Sylfaen" w:hAnsi="Sylfaen"/>
          <w:lang w:val="ka-GE"/>
        </w:rPr>
        <w:t xml:space="preserve"> </w:t>
      </w:r>
      <w:r>
        <w:rPr>
          <w:rFonts w:ascii="Sylfaen" w:hAnsi="Sylfaen" w:cs="Sylfaen"/>
          <w:lang w:val="ka-GE"/>
        </w:rPr>
        <w:t>ეტაპზე,</w:t>
      </w:r>
      <w:r>
        <w:rPr>
          <w:rFonts w:ascii="Sylfaen" w:hAnsi="Sylfaen"/>
          <w:lang w:val="ka-GE"/>
        </w:rPr>
        <w:t xml:space="preserve"> </w:t>
      </w:r>
      <w:r>
        <w:rPr>
          <w:rFonts w:ascii="Sylfaen" w:hAnsi="Sylfaen" w:cs="Sylfaen"/>
          <w:lang w:val="ka-GE"/>
        </w:rPr>
        <w:t>უფლება</w:t>
      </w:r>
      <w:r>
        <w:rPr>
          <w:rFonts w:ascii="Sylfaen" w:hAnsi="Sylfaen" w:cs="Sylfaen"/>
          <w:lang w:val="ka-GE"/>
        </w:rPr>
        <w:softHyphen/>
        <w:t>მო</w:t>
      </w:r>
      <w:r>
        <w:rPr>
          <w:rFonts w:ascii="Sylfaen" w:hAnsi="Sylfaen" w:cs="Sylfaen"/>
          <w:lang w:val="ka-GE"/>
        </w:rPr>
        <w:softHyphen/>
        <w:t>სილია</w:t>
      </w:r>
      <w:r>
        <w:rPr>
          <w:rFonts w:ascii="Sylfaen" w:hAnsi="Sylfaen"/>
          <w:lang w:val="ka-GE"/>
        </w:rPr>
        <w:t>:</w:t>
      </w:r>
    </w:p>
    <w:p w:rsidR="00205257" w:rsidRDefault="00205257" w:rsidP="00205257">
      <w:pPr>
        <w:spacing w:after="0"/>
        <w:jc w:val="both"/>
        <w:rPr>
          <w:rFonts w:ascii="Sylfaen" w:hAnsi="Sylfaen" w:cs="Sylfaen"/>
          <w:lang w:val="ka-GE"/>
        </w:rPr>
      </w:pPr>
      <w:r>
        <w:rPr>
          <w:rFonts w:ascii="Sylfaen" w:hAnsi="Sylfaen" w:cs="Sylfaen"/>
          <w:lang w:val="ka-GE"/>
        </w:rPr>
        <w:t>ა) მონაცემთა სუბიექტს ან/და</w:t>
      </w:r>
      <w:r w:rsidR="00AC0F7C">
        <w:rPr>
          <w:rFonts w:ascii="Sylfaen" w:hAnsi="Sylfaen" w:cs="Sylfaen"/>
          <w:lang w:val="ka-GE"/>
        </w:rPr>
        <w:t xml:space="preserve"> </w:t>
      </w:r>
      <w:r>
        <w:rPr>
          <w:rFonts w:ascii="Sylfaen" w:hAnsi="Sylfaen" w:cs="Sylfaen"/>
          <w:lang w:val="ka-GE"/>
        </w:rPr>
        <w:t>მის უფლებამოსილ წარმომადგენელს მოს</w:t>
      </w:r>
      <w:r>
        <w:rPr>
          <w:rFonts w:ascii="Sylfaen" w:hAnsi="Sylfaen" w:cs="Sylfaen"/>
          <w:lang w:val="ka-GE"/>
        </w:rPr>
        <w:softHyphen/>
        <w:t>თხოვოს გადაწყვეტილების მისაღებად საჭირო დამატებითი დოკუმენ</w:t>
      </w:r>
      <w:r>
        <w:rPr>
          <w:rFonts w:ascii="Sylfaen" w:hAnsi="Sylfaen" w:cs="Sylfaen"/>
          <w:lang w:val="ka-GE"/>
        </w:rPr>
        <w:softHyphen/>
        <w:t>ტ</w:t>
      </w:r>
      <w:r w:rsidR="00E5738F">
        <w:rPr>
          <w:rFonts w:ascii="Sylfaen" w:hAnsi="Sylfaen" w:cs="Sylfaen"/>
          <w:lang w:val="ka-GE"/>
        </w:rPr>
        <w:t>ების</w:t>
      </w:r>
      <w:r>
        <w:rPr>
          <w:rFonts w:ascii="Sylfaen" w:hAnsi="Sylfaen" w:cs="Sylfaen"/>
          <w:lang w:val="ka-GE"/>
        </w:rPr>
        <w:t xml:space="preserve"> და განმარტებ</w:t>
      </w:r>
      <w:r w:rsidR="00E5738F">
        <w:rPr>
          <w:rFonts w:ascii="Sylfaen" w:hAnsi="Sylfaen" w:cs="Sylfaen"/>
          <w:lang w:val="ka-GE"/>
        </w:rPr>
        <w:t xml:space="preserve">ის </w:t>
      </w:r>
      <w:r>
        <w:rPr>
          <w:rFonts w:ascii="Sylfaen" w:hAnsi="Sylfaen" w:cs="Sylfaen"/>
          <w:lang w:val="ka-GE"/>
        </w:rPr>
        <w:t>წარმოდგენა;</w:t>
      </w:r>
    </w:p>
    <w:p w:rsidR="00205257" w:rsidRPr="002465B3" w:rsidRDefault="00205257" w:rsidP="00205257">
      <w:pPr>
        <w:spacing w:after="0"/>
        <w:jc w:val="both"/>
        <w:rPr>
          <w:rFonts w:ascii="Sylfaen" w:hAnsi="Sylfaen" w:cs="Sylfaen"/>
          <w:bCs/>
          <w:bdr w:val="none" w:sz="0" w:space="0" w:color="auto" w:frame="1"/>
          <w:lang w:val="ka-GE"/>
        </w:rPr>
      </w:pPr>
      <w:r>
        <w:rPr>
          <w:rFonts w:ascii="Sylfaen" w:hAnsi="Sylfaen" w:cs="Sylfaen"/>
          <w:lang w:val="ka-GE"/>
        </w:rPr>
        <w:t>ბ) კანონმდებლობით დადგენილი წესით, გამოითხოვოს გადაწყვეტი</w:t>
      </w:r>
      <w:r>
        <w:rPr>
          <w:rFonts w:ascii="Sylfaen" w:hAnsi="Sylfaen" w:cs="Sylfaen"/>
          <w:lang w:val="ka-GE"/>
        </w:rPr>
        <w:softHyphen/>
        <w:t>ლე</w:t>
      </w:r>
      <w:r>
        <w:rPr>
          <w:rFonts w:ascii="Sylfaen" w:hAnsi="Sylfaen" w:cs="Sylfaen"/>
          <w:lang w:val="ka-GE"/>
        </w:rPr>
        <w:softHyphen/>
        <w:t>ბის მისაღებად საჭირო ინფორმაცია</w:t>
      </w:r>
      <w:r w:rsidR="001613A3">
        <w:rPr>
          <w:rFonts w:ascii="Sylfaen" w:hAnsi="Sylfaen" w:cs="Sylfaen"/>
          <w:lang w:val="ka-GE"/>
        </w:rPr>
        <w:t>,</w:t>
      </w:r>
      <w:r>
        <w:rPr>
          <w:rFonts w:ascii="Sylfaen" w:hAnsi="Sylfaen" w:cs="Sylfaen"/>
          <w:lang w:val="ka-GE"/>
        </w:rPr>
        <w:t xml:space="preserve"> </w:t>
      </w:r>
      <w:r w:rsidR="003401AC">
        <w:rPr>
          <w:rFonts w:ascii="Sylfaen" w:hAnsi="Sylfaen" w:cs="Sylfaen"/>
          <w:lang w:val="ka-GE"/>
        </w:rPr>
        <w:t xml:space="preserve">მათ შორის, </w:t>
      </w:r>
      <w:r w:rsidR="003401AC">
        <w:rPr>
          <w:rFonts w:ascii="Sylfaen" w:hAnsi="Sylfaen" w:cs="Sylfaen"/>
          <w:bCs/>
          <w:bdr w:val="none" w:sz="0" w:space="0" w:color="auto" w:frame="1"/>
          <w:lang w:val="ka-GE"/>
        </w:rPr>
        <w:t>სახელმწიფო, კომერციული, პროფესიული ან სხვა საიდუმლოების შემცველი ინფორმაცია (გარდა სახელმწიფო უსაფრთხოების (მათ შორის, ეკონომიკური უსაფრთხოების), თავდაცვის, სადაზვერვო და კონტრდაზვერვითი საქმიანობის მიზნებისათვის დამუშავებული ინფორმაციისა)</w:t>
      </w:r>
      <w:r w:rsidR="001613A3">
        <w:rPr>
          <w:rFonts w:ascii="Sylfaen" w:hAnsi="Sylfaen" w:cs="Sylfaen"/>
          <w:bCs/>
          <w:bdr w:val="none" w:sz="0" w:space="0" w:color="auto" w:frame="1"/>
          <w:lang w:val="ka-GE"/>
        </w:rPr>
        <w:t>,</w:t>
      </w:r>
      <w:r w:rsidR="003401AC">
        <w:rPr>
          <w:rFonts w:ascii="Sylfaen" w:hAnsi="Sylfaen" w:cs="Sylfaen"/>
          <w:bCs/>
          <w:bdr w:val="none" w:sz="0" w:space="0" w:color="auto" w:frame="1"/>
          <w:lang w:val="ka-GE"/>
        </w:rPr>
        <w:t xml:space="preserve"> </w:t>
      </w:r>
      <w:r>
        <w:rPr>
          <w:rFonts w:ascii="Sylfaen" w:hAnsi="Sylfaen" w:cs="Sylfaen"/>
          <w:lang w:val="ka-GE"/>
        </w:rPr>
        <w:t>ნებისმიერი ფიზიკური, საჯარო ან/და კერძო სამართლის იურიდიული პირისაგან; ასევე, საქართველოს ტე</w:t>
      </w:r>
      <w:r>
        <w:rPr>
          <w:rFonts w:ascii="Sylfaen" w:hAnsi="Sylfaen" w:cs="Sylfaen"/>
          <w:lang w:val="ka-GE"/>
        </w:rPr>
        <w:softHyphen/>
        <w:t>რი</w:t>
      </w:r>
      <w:r>
        <w:rPr>
          <w:rFonts w:ascii="Sylfaen" w:hAnsi="Sylfaen" w:cs="Sylfaen"/>
          <w:lang w:val="ka-GE"/>
        </w:rPr>
        <w:softHyphen/>
      </w:r>
      <w:r>
        <w:rPr>
          <w:rFonts w:ascii="Sylfaen" w:hAnsi="Sylfaen" w:cs="Sylfaen"/>
          <w:lang w:val="ka-GE"/>
        </w:rPr>
        <w:softHyphen/>
      </w:r>
      <w:r>
        <w:rPr>
          <w:rFonts w:ascii="Sylfaen" w:hAnsi="Sylfaen" w:cs="Sylfaen"/>
          <w:lang w:val="ka-GE"/>
        </w:rPr>
        <w:softHyphen/>
      </w:r>
      <w:r>
        <w:rPr>
          <w:rFonts w:ascii="Sylfaen" w:hAnsi="Sylfaen" w:cs="Sylfaen"/>
          <w:lang w:val="ka-GE"/>
        </w:rPr>
        <w:softHyphen/>
        <w:t>ტორიაზე საქმიანობის განმახორციელებელი საერთაშორისო ორგა</w:t>
      </w:r>
      <w:r>
        <w:rPr>
          <w:rFonts w:ascii="Sylfaen" w:hAnsi="Sylfaen" w:cs="Sylfaen"/>
          <w:lang w:val="ka-GE"/>
        </w:rPr>
        <w:softHyphen/>
        <w:t>ნიზა</w:t>
      </w:r>
      <w:r>
        <w:rPr>
          <w:rFonts w:ascii="Sylfaen" w:hAnsi="Sylfaen" w:cs="Sylfaen"/>
          <w:lang w:val="ka-GE"/>
        </w:rPr>
        <w:softHyphen/>
        <w:t>ცი</w:t>
      </w:r>
      <w:r>
        <w:rPr>
          <w:rFonts w:ascii="Sylfaen" w:hAnsi="Sylfaen" w:cs="Sylfaen"/>
          <w:lang w:val="ka-GE"/>
        </w:rPr>
        <w:softHyphen/>
      </w:r>
      <w:r>
        <w:rPr>
          <w:rFonts w:ascii="Sylfaen" w:hAnsi="Sylfaen" w:cs="Sylfaen"/>
          <w:lang w:val="ka-GE"/>
        </w:rPr>
        <w:softHyphen/>
        <w:t>ებიდან</w:t>
      </w:r>
      <w:r w:rsidR="00747976">
        <w:rPr>
          <w:rFonts w:ascii="Sylfaen" w:hAnsi="Sylfaen" w:cs="Sylfaen"/>
          <w:lang w:val="ka-GE"/>
        </w:rPr>
        <w:t>.</w:t>
      </w:r>
    </w:p>
    <w:p w:rsidR="00205257" w:rsidRDefault="00205257" w:rsidP="00205257">
      <w:pPr>
        <w:spacing w:after="0"/>
        <w:jc w:val="both"/>
        <w:rPr>
          <w:rFonts w:ascii="Sylfaen" w:hAnsi="Sylfaen"/>
          <w:lang w:val="ka-GE"/>
        </w:rPr>
      </w:pPr>
      <w:r>
        <w:rPr>
          <w:rFonts w:ascii="Sylfaen" w:hAnsi="Sylfaen" w:cs="Sylfaen"/>
          <w:lang w:val="ka-GE"/>
        </w:rPr>
        <w:t>გ</w:t>
      </w:r>
      <w:r>
        <w:rPr>
          <w:rFonts w:ascii="Sylfaen" w:hAnsi="Sylfaen"/>
          <w:lang w:val="ka-GE"/>
        </w:rPr>
        <w:t xml:space="preserve">) </w:t>
      </w:r>
      <w:r>
        <w:rPr>
          <w:rFonts w:ascii="Sylfaen" w:hAnsi="Sylfaen" w:cs="Sylfaen"/>
          <w:lang w:val="ka-GE"/>
        </w:rPr>
        <w:t>დანიშნოს</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ჩაატაროს</w:t>
      </w:r>
      <w:r>
        <w:rPr>
          <w:rFonts w:ascii="Sylfaen" w:hAnsi="Sylfaen"/>
          <w:lang w:val="ka-GE"/>
        </w:rPr>
        <w:t xml:space="preserve"> </w:t>
      </w:r>
      <w:r>
        <w:rPr>
          <w:rFonts w:ascii="Sylfaen" w:hAnsi="Sylfaen" w:cs="Sylfaen"/>
          <w:lang w:val="ka-GE"/>
        </w:rPr>
        <w:t>განცხადების</w:t>
      </w:r>
      <w:r>
        <w:rPr>
          <w:rFonts w:ascii="Sylfaen" w:hAnsi="Sylfaen"/>
          <w:lang w:val="ka-GE"/>
        </w:rPr>
        <w:t xml:space="preserve"> </w:t>
      </w:r>
      <w:r>
        <w:rPr>
          <w:rFonts w:ascii="Sylfaen" w:hAnsi="Sylfaen" w:cs="Sylfaen"/>
          <w:lang w:val="ka-GE"/>
        </w:rPr>
        <w:t>ზეპირი</w:t>
      </w:r>
      <w:r>
        <w:rPr>
          <w:rFonts w:ascii="Sylfaen" w:hAnsi="Sylfaen"/>
          <w:lang w:val="ka-GE"/>
        </w:rPr>
        <w:t xml:space="preserve"> </w:t>
      </w:r>
      <w:r>
        <w:rPr>
          <w:rFonts w:ascii="Sylfaen" w:hAnsi="Sylfaen" w:cs="Sylfaen"/>
          <w:lang w:val="ka-GE"/>
        </w:rPr>
        <w:t xml:space="preserve">განხილვა </w:t>
      </w:r>
      <w:r w:rsidR="00011FC1">
        <w:rPr>
          <w:rFonts w:ascii="Sylfaen" w:hAnsi="Sylfaen"/>
          <w:lang w:val="ka-GE"/>
        </w:rPr>
        <w:t>დებულებით</w:t>
      </w:r>
      <w:r>
        <w:rPr>
          <w:rFonts w:ascii="Sylfaen" w:hAnsi="Sylfaen"/>
          <w:lang w:val="ka-GE"/>
        </w:rPr>
        <w:t xml:space="preserve"> დადგენილი წესით;</w:t>
      </w:r>
    </w:p>
    <w:p w:rsidR="00205257" w:rsidRDefault="00205257" w:rsidP="00205257">
      <w:pPr>
        <w:spacing w:after="0"/>
        <w:jc w:val="both"/>
        <w:rPr>
          <w:rFonts w:ascii="Sylfaen" w:hAnsi="Sylfaen"/>
          <w:lang w:val="ka-GE"/>
        </w:rPr>
      </w:pPr>
      <w:r>
        <w:rPr>
          <w:rFonts w:ascii="Sylfaen" w:hAnsi="Sylfaen" w:cs="Sylfaen"/>
          <w:lang w:val="ka-GE"/>
        </w:rPr>
        <w:t>დ</w:t>
      </w:r>
      <w:r>
        <w:rPr>
          <w:rFonts w:ascii="Sylfaen" w:hAnsi="Sylfaen"/>
          <w:lang w:val="ka-GE"/>
        </w:rPr>
        <w:t xml:space="preserve">) </w:t>
      </w:r>
      <w:r>
        <w:rPr>
          <w:rFonts w:ascii="Sylfaen" w:hAnsi="Sylfaen" w:cs="Sylfaen"/>
          <w:lang w:val="ka-GE"/>
        </w:rPr>
        <w:t>განახორციელოს</w:t>
      </w:r>
      <w:r>
        <w:rPr>
          <w:rFonts w:ascii="Sylfaen" w:hAnsi="Sylfaen"/>
          <w:lang w:val="ka-GE"/>
        </w:rPr>
        <w:t xml:space="preserve"> </w:t>
      </w:r>
      <w:r>
        <w:rPr>
          <w:rFonts w:ascii="Sylfaen" w:hAnsi="Sylfaen" w:cs="Sylfaen"/>
          <w:lang w:val="ka-GE"/>
        </w:rPr>
        <w:t>მონაცემთა</w:t>
      </w:r>
      <w:r>
        <w:rPr>
          <w:rFonts w:ascii="Sylfaen" w:hAnsi="Sylfaen"/>
          <w:lang w:val="ka-GE"/>
        </w:rPr>
        <w:t xml:space="preserve"> </w:t>
      </w:r>
      <w:r>
        <w:rPr>
          <w:rFonts w:ascii="Sylfaen" w:hAnsi="Sylfaen" w:cs="Sylfaen"/>
          <w:lang w:val="ka-GE"/>
        </w:rPr>
        <w:t>დამმუშავებლისა</w:t>
      </w:r>
      <w:r>
        <w:rPr>
          <w:rFonts w:ascii="Sylfaen" w:hAnsi="Sylfaen"/>
          <w:lang w:val="ka-GE"/>
        </w:rPr>
        <w:t xml:space="preserve"> </w:t>
      </w:r>
      <w:r>
        <w:rPr>
          <w:rFonts w:ascii="Sylfaen" w:hAnsi="Sylfaen" w:cs="Sylfaen"/>
          <w:lang w:val="ka-GE"/>
        </w:rPr>
        <w:t>და</w:t>
      </w:r>
      <w:r>
        <w:rPr>
          <w:rFonts w:ascii="Sylfaen" w:hAnsi="Sylfaen"/>
          <w:lang w:val="ka-GE"/>
        </w:rPr>
        <w:t>/</w:t>
      </w:r>
      <w:r>
        <w:rPr>
          <w:rFonts w:ascii="Sylfaen" w:hAnsi="Sylfaen" w:cs="Sylfaen"/>
          <w:lang w:val="ka-GE"/>
        </w:rPr>
        <w:t>ან</w:t>
      </w:r>
      <w:r>
        <w:rPr>
          <w:rFonts w:ascii="Sylfaen" w:hAnsi="Sylfaen"/>
          <w:lang w:val="ka-GE"/>
        </w:rPr>
        <w:t xml:space="preserve"> </w:t>
      </w:r>
      <w:r>
        <w:rPr>
          <w:rFonts w:ascii="Sylfaen" w:hAnsi="Sylfaen" w:cs="Sylfaen"/>
          <w:lang w:val="ka-GE"/>
        </w:rPr>
        <w:t>უფლება</w:t>
      </w:r>
      <w:r>
        <w:rPr>
          <w:rFonts w:ascii="Sylfaen" w:hAnsi="Sylfaen" w:cs="Sylfaen"/>
          <w:lang w:val="ka-GE"/>
        </w:rPr>
        <w:softHyphen/>
        <w:t>მოსი</w:t>
      </w:r>
      <w:r>
        <w:rPr>
          <w:rFonts w:ascii="Sylfaen" w:hAnsi="Sylfaen" w:cs="Sylfaen"/>
          <w:lang w:val="ka-GE"/>
        </w:rPr>
        <w:softHyphen/>
        <w:t>ლი</w:t>
      </w:r>
      <w:r>
        <w:rPr>
          <w:rFonts w:ascii="Sylfaen" w:hAnsi="Sylfaen"/>
          <w:lang w:val="ka-GE"/>
        </w:rPr>
        <w:t xml:space="preserve"> </w:t>
      </w:r>
      <w:r>
        <w:rPr>
          <w:rFonts w:ascii="Sylfaen" w:hAnsi="Sylfaen" w:cs="Sylfaen"/>
          <w:lang w:val="ka-GE"/>
        </w:rPr>
        <w:t>პირის</w:t>
      </w:r>
      <w:r>
        <w:rPr>
          <w:rFonts w:ascii="Sylfaen" w:hAnsi="Sylfaen"/>
          <w:lang w:val="ka-GE"/>
        </w:rPr>
        <w:t xml:space="preserve"> </w:t>
      </w:r>
      <w:r>
        <w:rPr>
          <w:rFonts w:ascii="Sylfaen" w:hAnsi="Sylfaen" w:cs="Sylfaen"/>
          <w:lang w:val="ka-GE"/>
        </w:rPr>
        <w:t>შემოწმება</w:t>
      </w:r>
      <w:r>
        <w:rPr>
          <w:rFonts w:ascii="Sylfaen" w:hAnsi="Sylfaen"/>
          <w:lang w:val="ka-GE"/>
        </w:rPr>
        <w:t xml:space="preserve"> ამ </w:t>
      </w:r>
      <w:r>
        <w:rPr>
          <w:rFonts w:ascii="Sylfaen" w:hAnsi="Sylfaen" w:cs="Sylfaen"/>
          <w:lang w:val="ka-GE"/>
        </w:rPr>
        <w:t>კანონითა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დებულებით</w:t>
      </w:r>
      <w:r>
        <w:rPr>
          <w:rFonts w:ascii="Sylfaen" w:hAnsi="Sylfaen"/>
          <w:lang w:val="ka-GE"/>
        </w:rPr>
        <w:t xml:space="preserve"> </w:t>
      </w:r>
      <w:r>
        <w:rPr>
          <w:rFonts w:ascii="Sylfaen" w:hAnsi="Sylfaen" w:cs="Sylfaen"/>
          <w:lang w:val="ka-GE"/>
        </w:rPr>
        <w:t>დადგენილი</w:t>
      </w:r>
      <w:r>
        <w:rPr>
          <w:rFonts w:ascii="Sylfaen" w:hAnsi="Sylfaen"/>
          <w:lang w:val="ka-GE"/>
        </w:rPr>
        <w:t xml:space="preserve"> </w:t>
      </w:r>
      <w:r>
        <w:rPr>
          <w:rFonts w:ascii="Sylfaen" w:hAnsi="Sylfaen" w:cs="Sylfaen"/>
          <w:lang w:val="ka-GE"/>
        </w:rPr>
        <w:t>წესით</w:t>
      </w:r>
      <w:r>
        <w:rPr>
          <w:rFonts w:ascii="Sylfaen" w:hAnsi="Sylfaen"/>
          <w:lang w:val="ka-GE"/>
        </w:rPr>
        <w:t>;</w:t>
      </w:r>
      <w:r>
        <w:rPr>
          <w:rFonts w:ascii="Sylfaen" w:hAnsi="Sylfaen"/>
        </w:rPr>
        <w:t>”</w:t>
      </w:r>
      <w:r>
        <w:rPr>
          <w:rFonts w:ascii="Sylfaen" w:hAnsi="Sylfaen"/>
          <w:lang w:val="ka-GE"/>
        </w:rPr>
        <w:t>.</w:t>
      </w:r>
    </w:p>
    <w:p w:rsidR="00205257" w:rsidRDefault="00205257" w:rsidP="00205257">
      <w:pPr>
        <w:spacing w:after="0"/>
        <w:jc w:val="both"/>
        <w:rPr>
          <w:rFonts w:ascii="Sylfaen" w:hAnsi="Sylfaen"/>
          <w:b/>
          <w:lang w:val="ka-GE"/>
        </w:rPr>
      </w:pPr>
    </w:p>
    <w:p w:rsidR="00205257" w:rsidRDefault="00155E98" w:rsidP="00205257">
      <w:pPr>
        <w:spacing w:after="0"/>
        <w:jc w:val="both"/>
        <w:rPr>
          <w:rFonts w:ascii="Sylfaen" w:hAnsi="Sylfaen"/>
          <w:b/>
          <w:lang w:val="ka-GE"/>
        </w:rPr>
      </w:pPr>
      <w:r>
        <w:rPr>
          <w:rFonts w:ascii="Sylfaen" w:hAnsi="Sylfaen"/>
          <w:b/>
          <w:lang w:val="ka-GE"/>
        </w:rPr>
        <w:t>ვ</w:t>
      </w:r>
      <w:r w:rsidR="00205257">
        <w:rPr>
          <w:rFonts w:ascii="Sylfaen" w:hAnsi="Sylfaen"/>
          <w:b/>
          <w:lang w:val="ka-GE"/>
        </w:rPr>
        <w:t>) მე-5 პუნქტი ჩამოყალიბდეს შემდეგი რედაქციით:</w:t>
      </w:r>
    </w:p>
    <w:p w:rsidR="00205257" w:rsidRDefault="00205257" w:rsidP="00205257">
      <w:pPr>
        <w:spacing w:after="0"/>
        <w:jc w:val="both"/>
        <w:rPr>
          <w:rFonts w:ascii="Sylfaen" w:hAnsi="Sylfaen"/>
          <w:lang w:val="ka-GE"/>
        </w:rPr>
      </w:pPr>
      <w:r>
        <w:rPr>
          <w:rFonts w:ascii="Sylfaen" w:hAnsi="Sylfaen"/>
          <w:lang w:val="ka-GE"/>
        </w:rPr>
        <w:t>„5. ინსპექტორი უფლებამოსილია მონაცემთა სუბიექტის განცხადების განხილვის დასრულებამდე მიიღოს გადაწყვეტილება მონაცემთა დაბლოკვის შესახებ. მონაცემთა დაბლოკვის მიუხედავად, შეიძლება გაგრძელდეს ამ მონაცემთა დამუშავება, თუ ეს აუცილებელია მონაცემთა სუბიექტის ან მესამე პირის მნიშვნელოვანი ინტერესების დასაცავად.“.</w:t>
      </w:r>
    </w:p>
    <w:p w:rsidR="004538CF" w:rsidRDefault="004538CF" w:rsidP="00205257">
      <w:pPr>
        <w:spacing w:after="0"/>
        <w:jc w:val="both"/>
        <w:rPr>
          <w:rFonts w:ascii="Sylfaen" w:hAnsi="Sylfaen"/>
          <w:lang w:val="ka-GE"/>
        </w:rPr>
      </w:pPr>
      <w:r>
        <w:rPr>
          <w:rFonts w:ascii="Sylfaen" w:hAnsi="Sylfaen"/>
          <w:lang w:val="ka-GE"/>
        </w:rPr>
        <w:t xml:space="preserve"> </w:t>
      </w:r>
    </w:p>
    <w:p w:rsidR="004538CF" w:rsidRPr="00AC0F7C" w:rsidRDefault="00155E98" w:rsidP="00205257">
      <w:pPr>
        <w:spacing w:after="0"/>
        <w:jc w:val="both"/>
        <w:rPr>
          <w:rFonts w:ascii="Sylfaen" w:hAnsi="Sylfaen"/>
          <w:b/>
          <w:lang w:val="ka-GE"/>
        </w:rPr>
      </w:pPr>
      <w:r w:rsidRPr="00AC0F7C">
        <w:rPr>
          <w:rFonts w:ascii="Sylfaen" w:hAnsi="Sylfaen"/>
          <w:b/>
          <w:lang w:val="ka-GE"/>
        </w:rPr>
        <w:t>ზ</w:t>
      </w:r>
      <w:r w:rsidR="004538CF" w:rsidRPr="00AC0F7C">
        <w:rPr>
          <w:rFonts w:ascii="Sylfaen" w:hAnsi="Sylfaen"/>
          <w:b/>
          <w:lang w:val="ka-GE"/>
        </w:rPr>
        <w:t>) მე-6 პუნქტი ჩამოყალიბდეს შემდეგი რედაქციით</w:t>
      </w:r>
      <w:r w:rsidR="00800EAB" w:rsidRPr="00AC0F7C">
        <w:rPr>
          <w:rFonts w:ascii="Sylfaen" w:hAnsi="Sylfaen"/>
          <w:b/>
          <w:lang w:val="ka-GE"/>
        </w:rPr>
        <w:t>:</w:t>
      </w:r>
    </w:p>
    <w:p w:rsidR="004538CF" w:rsidRDefault="00AC0F7C" w:rsidP="00205257">
      <w:pPr>
        <w:spacing w:after="0"/>
        <w:jc w:val="both"/>
        <w:rPr>
          <w:rFonts w:ascii="Sylfaen" w:hAnsi="Sylfaen"/>
          <w:lang w:val="ka-GE"/>
        </w:rPr>
      </w:pPr>
      <w:r>
        <w:rPr>
          <w:rFonts w:ascii="Sylfaen" w:hAnsi="Sylfaen"/>
          <w:lang w:val="ka-GE"/>
        </w:rPr>
        <w:t>„</w:t>
      </w:r>
      <w:r w:rsidR="004538CF" w:rsidRPr="004538CF">
        <w:rPr>
          <w:rFonts w:ascii="Sylfaen" w:hAnsi="Sylfaen"/>
          <w:lang w:val="ka-GE"/>
        </w:rPr>
        <w:t>6. მონაცემთა სუბიექტის განცხადების განხილვის შემდეგ ინსპექტორი</w:t>
      </w:r>
      <w:r>
        <w:rPr>
          <w:rFonts w:ascii="Sylfaen" w:hAnsi="Sylfaen"/>
          <w:lang w:val="ka-GE"/>
        </w:rPr>
        <w:t xml:space="preserve"> </w:t>
      </w:r>
      <w:r w:rsidR="004538CF" w:rsidRPr="004538CF">
        <w:rPr>
          <w:rFonts w:ascii="Sylfaen" w:hAnsi="Sylfaen"/>
          <w:lang w:val="ka-GE"/>
        </w:rPr>
        <w:t>იღებს გადაწყვეტილებას ამ კანონის 39-ე მუხლით გათვალისწინებული ერთ-ერთი ღონისძიების გამოყენების შესახებ, რაც დაუყოვნებლივ უნდა ეცნობოს მონაცემთა სუბიექტსა და მონაცემთა დამმუშავებელს</w:t>
      </w:r>
      <w:r w:rsidR="00E44D08">
        <w:rPr>
          <w:rFonts w:ascii="Sylfaen" w:hAnsi="Sylfaen"/>
          <w:lang w:val="ka-GE"/>
        </w:rPr>
        <w:t xml:space="preserve"> დებულებით გათვალისწინებული წესით</w:t>
      </w:r>
      <w:r w:rsidR="004538CF" w:rsidRPr="004538CF">
        <w:rPr>
          <w:rFonts w:ascii="Sylfaen" w:hAnsi="Sylfaen"/>
          <w:lang w:val="ka-GE"/>
        </w:rPr>
        <w:t>.</w:t>
      </w:r>
      <w:r w:rsidR="00E44D08">
        <w:rPr>
          <w:rFonts w:ascii="Sylfaen" w:hAnsi="Sylfaen"/>
          <w:lang w:val="ka-GE"/>
        </w:rPr>
        <w:t>“.</w:t>
      </w:r>
    </w:p>
    <w:p w:rsidR="00205257" w:rsidRDefault="00205257" w:rsidP="00205257">
      <w:pPr>
        <w:spacing w:after="0"/>
        <w:jc w:val="both"/>
        <w:rPr>
          <w:rFonts w:ascii="Sylfaen" w:hAnsi="Sylfaen"/>
          <w:b/>
          <w:lang w:val="ka-GE"/>
        </w:rPr>
      </w:pPr>
    </w:p>
    <w:p w:rsidR="00D519FC" w:rsidRDefault="00A26E40"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15</w:t>
      </w:r>
      <w:r w:rsidR="00205257">
        <w:rPr>
          <w:rFonts w:ascii="Sylfaen" w:hAnsi="Sylfaen"/>
          <w:b/>
          <w:lang w:val="ka-GE"/>
        </w:rPr>
        <w:t>. 35-ე მუხლის</w:t>
      </w:r>
      <w:r w:rsidR="00D519FC">
        <w:rPr>
          <w:rFonts w:ascii="Sylfaen" w:hAnsi="Sylfaen"/>
          <w:b/>
          <w:lang w:val="ka-GE"/>
        </w:rPr>
        <w:t>:</w:t>
      </w:r>
    </w:p>
    <w:p w:rsidR="00205257" w:rsidRDefault="00D519FC"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 xml:space="preserve">ა) </w:t>
      </w:r>
      <w:r w:rsidR="00205257">
        <w:rPr>
          <w:rFonts w:ascii="Sylfaen" w:hAnsi="Sylfaen"/>
          <w:b/>
          <w:lang w:val="ka-GE"/>
        </w:rPr>
        <w:t>პირველ პუნქტს დაემატოს შემდეგი შინაარსის 1</w:t>
      </w:r>
      <w:r w:rsidR="00205257">
        <w:rPr>
          <w:rFonts w:ascii="Sylfaen" w:hAnsi="Sylfaen"/>
          <w:b/>
          <w:vertAlign w:val="superscript"/>
          <w:lang w:val="ka-GE"/>
        </w:rPr>
        <w:t>1</w:t>
      </w:r>
      <w:r w:rsidR="00205257">
        <w:rPr>
          <w:rFonts w:ascii="Sylfaen" w:hAnsi="Sylfaen"/>
          <w:b/>
          <w:lang w:val="ka-GE"/>
        </w:rPr>
        <w:t>-1</w:t>
      </w:r>
      <w:r w:rsidR="00205257">
        <w:rPr>
          <w:rFonts w:ascii="Sylfaen" w:hAnsi="Sylfaen"/>
          <w:b/>
          <w:vertAlign w:val="superscript"/>
          <w:lang w:val="ka-GE"/>
        </w:rPr>
        <w:t>3</w:t>
      </w:r>
      <w:r w:rsidR="00205257">
        <w:rPr>
          <w:rFonts w:ascii="Sylfaen" w:hAnsi="Sylfaen"/>
          <w:b/>
          <w:lang w:val="ka-GE"/>
        </w:rPr>
        <w:t xml:space="preserve"> პუნქტები: </w:t>
      </w:r>
    </w:p>
    <w:p w:rsidR="00205257" w:rsidRDefault="00205257" w:rsidP="00205257">
      <w:pPr>
        <w:spacing w:after="0"/>
        <w:jc w:val="both"/>
        <w:rPr>
          <w:rFonts w:ascii="Sylfaen" w:hAnsi="Sylfaen"/>
          <w:b/>
          <w:lang w:val="ka-GE"/>
        </w:rPr>
      </w:pPr>
      <w:r>
        <w:rPr>
          <w:rFonts w:ascii="Sylfaen" w:hAnsi="Sylfaen"/>
          <w:lang w:val="ka-GE"/>
        </w:rPr>
        <w:t>„1</w:t>
      </w:r>
      <w:r>
        <w:rPr>
          <w:rFonts w:ascii="Sylfaen" w:hAnsi="Sylfaen"/>
          <w:vertAlign w:val="superscript"/>
          <w:lang w:val="ka-GE"/>
        </w:rPr>
        <w:t>1</w:t>
      </w:r>
      <w:r>
        <w:rPr>
          <w:rFonts w:ascii="Sylfaen" w:hAnsi="Sylfaen"/>
          <w:lang w:val="ka-GE"/>
        </w:rPr>
        <w:t xml:space="preserve">. საკუთარი ინიციატივით შემოწმება გულისხმობს ინსპექტორის მიერ მონაცემთა </w:t>
      </w:r>
      <w:r>
        <w:rPr>
          <w:rFonts w:ascii="Sylfaen" w:hAnsi="Sylfaen" w:cs="Sylfaen"/>
          <w:lang w:val="ka-GE"/>
        </w:rPr>
        <w:t xml:space="preserve">დამმუშავებლებისა და უფლებამოსილი პირების </w:t>
      </w:r>
      <w:r>
        <w:rPr>
          <w:rFonts w:ascii="Sylfaen" w:hAnsi="Sylfaen"/>
          <w:lang w:val="ka-GE"/>
        </w:rPr>
        <w:t>გეგმურ და არა</w:t>
      </w:r>
      <w:r>
        <w:rPr>
          <w:rFonts w:ascii="Sylfaen" w:hAnsi="Sylfaen"/>
          <w:lang w:val="ka-GE"/>
        </w:rPr>
        <w:softHyphen/>
        <w:t>გეგმურ შემოწმებას.</w:t>
      </w:r>
      <w:r>
        <w:rPr>
          <w:rFonts w:ascii="Sylfaen" w:hAnsi="Sylfaen"/>
          <w:b/>
          <w:lang w:val="ka-GE"/>
        </w:rPr>
        <w:t xml:space="preserve"> </w:t>
      </w:r>
    </w:p>
    <w:p w:rsidR="00205257" w:rsidRDefault="00205257" w:rsidP="00205257">
      <w:pPr>
        <w:spacing w:after="0"/>
        <w:jc w:val="both"/>
        <w:rPr>
          <w:rFonts w:ascii="Sylfaen" w:hAnsi="Sylfaen" w:cs="Sylfaen"/>
          <w:lang w:val="ka-GE"/>
        </w:rPr>
      </w:pPr>
      <w:r>
        <w:rPr>
          <w:rFonts w:ascii="Sylfaen" w:hAnsi="Sylfaen"/>
          <w:lang w:val="ka-GE"/>
        </w:rPr>
        <w:t>1</w:t>
      </w:r>
      <w:r>
        <w:rPr>
          <w:rFonts w:ascii="Sylfaen" w:hAnsi="Sylfaen"/>
          <w:vertAlign w:val="superscript"/>
          <w:lang w:val="ka-GE"/>
        </w:rPr>
        <w:t>2</w:t>
      </w:r>
      <w:r>
        <w:rPr>
          <w:rFonts w:ascii="Sylfaen" w:hAnsi="Sylfaen"/>
          <w:lang w:val="ka-GE"/>
        </w:rPr>
        <w:t>. ინსპექტორი განსაზღვრავს პრიორიტეტულ სფე</w:t>
      </w:r>
      <w:r>
        <w:rPr>
          <w:rFonts w:ascii="Sylfaen" w:hAnsi="Sylfaen"/>
          <w:lang w:val="ka-GE"/>
        </w:rPr>
        <w:softHyphen/>
        <w:t>როებს და გეგმურად შესამოწმებელი მონაცემთა დამმუშავებლებისა და უფ</w:t>
      </w:r>
      <w:r>
        <w:rPr>
          <w:rFonts w:ascii="Sylfaen" w:hAnsi="Sylfaen"/>
          <w:lang w:val="ka-GE"/>
        </w:rPr>
        <w:softHyphen/>
        <w:t>ლე</w:t>
      </w:r>
      <w:r>
        <w:rPr>
          <w:rFonts w:ascii="Sylfaen" w:hAnsi="Sylfaen"/>
          <w:lang w:val="ka-GE"/>
        </w:rPr>
        <w:softHyphen/>
      </w:r>
      <w:r>
        <w:rPr>
          <w:rFonts w:ascii="Sylfaen" w:hAnsi="Sylfaen"/>
          <w:lang w:val="ka-GE"/>
        </w:rPr>
        <w:softHyphen/>
        <w:t>ბამოსილი პირების კატეგორიებს დამუშავების პროცესში მყოფი მონა</w:t>
      </w:r>
      <w:r>
        <w:rPr>
          <w:rFonts w:ascii="Sylfaen" w:hAnsi="Sylfaen"/>
          <w:lang w:val="ka-GE"/>
        </w:rPr>
        <w:softHyphen/>
        <w:t>ცე</w:t>
      </w:r>
      <w:r>
        <w:rPr>
          <w:rFonts w:ascii="Sylfaen" w:hAnsi="Sylfaen"/>
          <w:lang w:val="ka-GE"/>
        </w:rPr>
        <w:softHyphen/>
        <w:t>მების მოცულობის, შინაარსის, დამუშავების პროცესში ჩართული პერ</w:t>
      </w:r>
      <w:r>
        <w:rPr>
          <w:rFonts w:ascii="Sylfaen" w:hAnsi="Sylfaen"/>
          <w:lang w:val="ka-GE"/>
        </w:rPr>
        <w:softHyphen/>
        <w:t>სო</w:t>
      </w:r>
      <w:r>
        <w:rPr>
          <w:rFonts w:ascii="Sylfaen" w:hAnsi="Sylfaen"/>
          <w:lang w:val="ka-GE"/>
        </w:rPr>
        <w:softHyphen/>
        <w:t xml:space="preserve">ნალის სიმრავლისა და სხვა რისკების გათვალისწინებით.    </w:t>
      </w:r>
    </w:p>
    <w:p w:rsidR="00205257" w:rsidRDefault="00205257" w:rsidP="00205257">
      <w:pPr>
        <w:spacing w:after="0"/>
        <w:jc w:val="both"/>
        <w:rPr>
          <w:rFonts w:ascii="Sylfaen" w:hAnsi="Sylfaen"/>
          <w:lang w:val="ka-GE"/>
        </w:rPr>
      </w:pPr>
      <w:r>
        <w:rPr>
          <w:rFonts w:ascii="Sylfaen" w:hAnsi="Sylfaen" w:cs="Sylfaen"/>
          <w:lang w:val="ka-GE"/>
        </w:rPr>
        <w:t>1</w:t>
      </w:r>
      <w:r>
        <w:rPr>
          <w:rFonts w:ascii="Sylfaen" w:hAnsi="Sylfaen" w:cs="Sylfaen"/>
          <w:vertAlign w:val="superscript"/>
          <w:lang w:val="ka-GE"/>
        </w:rPr>
        <w:t>3</w:t>
      </w:r>
      <w:r>
        <w:rPr>
          <w:rFonts w:ascii="Sylfaen" w:hAnsi="Sylfaen" w:cs="Sylfaen"/>
          <w:lang w:val="ka-GE"/>
        </w:rPr>
        <w:t>. მონაცემთა დამმუშავებლებისა და უფლებამოსილი პირების არა</w:t>
      </w:r>
      <w:r>
        <w:rPr>
          <w:rFonts w:ascii="Sylfaen" w:hAnsi="Sylfaen" w:cs="Sylfaen"/>
          <w:lang w:val="ka-GE"/>
        </w:rPr>
        <w:softHyphen/>
        <w:t>გეგ</w:t>
      </w:r>
      <w:r>
        <w:rPr>
          <w:rFonts w:ascii="Sylfaen" w:hAnsi="Sylfaen" w:cs="Sylfaen"/>
          <w:lang w:val="ka-GE"/>
        </w:rPr>
        <w:softHyphen/>
        <w:t>მური შემოწმების შესახებ ინსპექტორის გადაწყვეტილების საფუძველი შე</w:t>
      </w:r>
      <w:r>
        <w:rPr>
          <w:rFonts w:ascii="Sylfaen" w:hAnsi="Sylfaen" w:cs="Sylfaen"/>
          <w:lang w:val="ka-GE"/>
        </w:rPr>
        <w:softHyphen/>
        <w:t>იძ</w:t>
      </w:r>
      <w:r>
        <w:rPr>
          <w:rFonts w:ascii="Sylfaen" w:hAnsi="Sylfaen" w:cs="Sylfaen"/>
          <w:lang w:val="ka-GE"/>
        </w:rPr>
        <w:softHyphen/>
      </w:r>
      <w:r>
        <w:rPr>
          <w:rFonts w:ascii="Sylfaen" w:hAnsi="Sylfaen" w:cs="Sylfaen"/>
          <w:lang w:val="ka-GE"/>
        </w:rPr>
        <w:softHyphen/>
      </w:r>
      <w:r>
        <w:rPr>
          <w:rFonts w:ascii="Sylfaen" w:hAnsi="Sylfaen" w:cs="Sylfaen"/>
          <w:lang w:val="ka-GE"/>
        </w:rPr>
        <w:softHyphen/>
        <w:t>ლება იყოს:</w:t>
      </w:r>
    </w:p>
    <w:p w:rsidR="00205257" w:rsidRDefault="00205257" w:rsidP="00205257">
      <w:pPr>
        <w:spacing w:after="0"/>
        <w:jc w:val="both"/>
        <w:rPr>
          <w:rFonts w:ascii="Sylfaen" w:hAnsi="Sylfaen"/>
          <w:lang w:val="ka-GE"/>
        </w:rPr>
      </w:pPr>
      <w:r>
        <w:rPr>
          <w:rFonts w:ascii="Sylfaen" w:hAnsi="Sylfaen"/>
          <w:lang w:val="ka-GE"/>
        </w:rPr>
        <w:t xml:space="preserve">ა) კონკრეტულ </w:t>
      </w:r>
      <w:r>
        <w:rPr>
          <w:rFonts w:ascii="Sylfaen" w:hAnsi="Sylfaen" w:cs="Sylfaen"/>
          <w:lang w:val="ka-GE"/>
        </w:rPr>
        <w:t>მონაცემთა დამმუშავებელსა და უფლებამოსილ პირ</w:t>
      </w:r>
      <w:r>
        <w:rPr>
          <w:rFonts w:ascii="Sylfaen" w:hAnsi="Sylfaen" w:cs="Sylfaen"/>
          <w:lang w:val="ka-GE"/>
        </w:rPr>
        <w:softHyphen/>
        <w:t xml:space="preserve">თან დაკავშირებით </w:t>
      </w:r>
      <w:r>
        <w:rPr>
          <w:rFonts w:ascii="Sylfaen" w:hAnsi="Sylfaen"/>
          <w:lang w:val="ka-GE"/>
        </w:rPr>
        <w:t>ინსპექტორისთვის წარდგენილი განცხადებების რაო</w:t>
      </w:r>
      <w:r>
        <w:rPr>
          <w:rFonts w:ascii="Sylfaen" w:hAnsi="Sylfaen"/>
          <w:lang w:val="ka-GE"/>
        </w:rPr>
        <w:softHyphen/>
        <w:t>დე</w:t>
      </w:r>
      <w:r>
        <w:rPr>
          <w:rFonts w:ascii="Sylfaen" w:hAnsi="Sylfaen"/>
          <w:lang w:val="ka-GE"/>
        </w:rPr>
        <w:softHyphen/>
        <w:t>ნობა ან/და შინაარსი;</w:t>
      </w:r>
    </w:p>
    <w:p w:rsidR="00205257" w:rsidRDefault="00205257" w:rsidP="00205257">
      <w:pPr>
        <w:spacing w:after="0"/>
        <w:jc w:val="both"/>
        <w:rPr>
          <w:rFonts w:ascii="Sylfaen" w:hAnsi="Sylfaen"/>
          <w:lang w:val="ka-GE"/>
        </w:rPr>
      </w:pPr>
      <w:r>
        <w:rPr>
          <w:rFonts w:ascii="Sylfaen" w:hAnsi="Sylfaen"/>
          <w:lang w:val="ka-GE"/>
        </w:rPr>
        <w:t>ბ) მასობრივი ინფორმაციის საშუალებებიდან ან ნებისმიერი სხვა წყა</w:t>
      </w:r>
      <w:r>
        <w:rPr>
          <w:rFonts w:ascii="Sylfaen" w:hAnsi="Sylfaen"/>
          <w:lang w:val="ka-GE"/>
        </w:rPr>
        <w:softHyphen/>
        <w:t>რო</w:t>
      </w:r>
      <w:r>
        <w:rPr>
          <w:rFonts w:ascii="Sylfaen" w:hAnsi="Sylfaen"/>
          <w:lang w:val="ka-GE"/>
        </w:rPr>
        <w:softHyphen/>
      </w:r>
      <w:r>
        <w:rPr>
          <w:rFonts w:ascii="Sylfaen" w:hAnsi="Sylfaen"/>
          <w:lang w:val="ka-GE"/>
        </w:rPr>
        <w:softHyphen/>
        <w:t>დან მიღებული ინფორმაცია;</w:t>
      </w:r>
    </w:p>
    <w:p w:rsidR="00205257" w:rsidRDefault="00205257" w:rsidP="00205257">
      <w:pPr>
        <w:spacing w:after="0"/>
        <w:jc w:val="both"/>
        <w:rPr>
          <w:rFonts w:ascii="Sylfaen" w:hAnsi="Sylfaen"/>
          <w:lang w:val="ka-GE"/>
        </w:rPr>
      </w:pPr>
      <w:r>
        <w:rPr>
          <w:rFonts w:ascii="Sylfaen" w:hAnsi="Sylfaen"/>
          <w:lang w:val="ka-GE"/>
        </w:rPr>
        <w:t>გ) ამ მუხლის პირველი პუნქტით გათვალისწინებული დაინ</w:t>
      </w:r>
      <w:r>
        <w:rPr>
          <w:rFonts w:ascii="Sylfaen" w:hAnsi="Sylfaen"/>
          <w:lang w:val="ka-GE"/>
        </w:rPr>
        <w:softHyphen/>
        <w:t>ტერე</w:t>
      </w:r>
      <w:r>
        <w:rPr>
          <w:rFonts w:ascii="Sylfaen" w:hAnsi="Sylfaen"/>
          <w:lang w:val="ka-GE"/>
        </w:rPr>
        <w:softHyphen/>
        <w:t>სე</w:t>
      </w:r>
      <w:r>
        <w:rPr>
          <w:rFonts w:ascii="Sylfaen" w:hAnsi="Sylfaen"/>
          <w:lang w:val="ka-GE"/>
        </w:rPr>
        <w:softHyphen/>
        <w:t>ბუ</w:t>
      </w:r>
      <w:r>
        <w:rPr>
          <w:rFonts w:ascii="Sylfaen" w:hAnsi="Sylfaen"/>
          <w:lang w:val="ka-GE"/>
        </w:rPr>
        <w:softHyphen/>
        <w:t>ლი პირის განცხადება.</w:t>
      </w:r>
    </w:p>
    <w:p w:rsidR="00205257" w:rsidRDefault="00205257" w:rsidP="0020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Times New Roman"/>
          <w:lang w:val="ka-GE"/>
        </w:rPr>
      </w:pPr>
      <w:r>
        <w:rPr>
          <w:rFonts w:ascii="Sylfaen" w:hAnsi="Sylfaen"/>
          <w:lang w:val="ka-GE"/>
        </w:rPr>
        <w:t>დ) სამართალდამცავი ორგანოს მიერ მოთხოვნილი ფარული საგამოძიებო მოქმედების ჩატარებაზე ნებართვის გაცემის ან ამგვარი ნებართვის გაცემაზე უარის თქმის შესახებ მოსამართლის განჩინება;</w:t>
      </w:r>
    </w:p>
    <w:p w:rsidR="00205257" w:rsidRDefault="00205257" w:rsidP="0020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Pr>
          <w:rFonts w:ascii="Sylfaen" w:hAnsi="Sylfaen"/>
          <w:lang w:val="ka-GE"/>
        </w:rPr>
        <w:t>ე) ელექტრონული კომუნიკაციების კომპანიის მიერ სამართალდამცავი ორგანოსათვის „ელექტრონული კომუნიკაციის შესახებ“ საქართველოს კანონის მე-8 მუხლის მე-3 პუნქტით გათვალისწინებული კომუნიკაციის მაიდენტიფიცირებელი მონაცემების გადაცემის ფაქტების შესახებ ინფორმაცია.“.</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205257" w:rsidRDefault="00D519FC"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Pr>
          <w:rFonts w:ascii="Sylfaen" w:hAnsi="Sylfaen"/>
          <w:b/>
          <w:lang w:val="ka-GE"/>
        </w:rPr>
        <w:t>ბ</w:t>
      </w:r>
      <w:r w:rsidR="007C3B62">
        <w:rPr>
          <w:rFonts w:ascii="Sylfaen" w:hAnsi="Sylfaen"/>
          <w:b/>
          <w:lang w:val="ka-GE"/>
        </w:rPr>
        <w:t xml:space="preserve">) </w:t>
      </w:r>
      <w:r w:rsidR="00205257">
        <w:rPr>
          <w:rFonts w:ascii="Sylfaen" w:hAnsi="Sylfaen"/>
          <w:b/>
          <w:lang w:val="ka-GE"/>
        </w:rPr>
        <w:t>მე-2 პუნქტს დაემატოს 2</w:t>
      </w:r>
      <w:r w:rsidR="00205257">
        <w:rPr>
          <w:rFonts w:ascii="Sylfaen" w:hAnsi="Sylfaen"/>
          <w:b/>
          <w:vertAlign w:val="superscript"/>
          <w:lang w:val="ka-GE"/>
        </w:rPr>
        <w:t>1</w:t>
      </w:r>
      <w:r w:rsidR="00205257">
        <w:rPr>
          <w:rFonts w:ascii="Sylfaen" w:hAnsi="Sylfaen"/>
          <w:b/>
          <w:lang w:val="ka-GE"/>
        </w:rPr>
        <w:t xml:space="preserve"> – 2</w:t>
      </w:r>
      <w:r w:rsidR="00205257">
        <w:rPr>
          <w:rFonts w:ascii="Sylfaen" w:hAnsi="Sylfaen"/>
          <w:b/>
          <w:vertAlign w:val="superscript"/>
          <w:lang w:val="ka-GE"/>
        </w:rPr>
        <w:t>2</w:t>
      </w:r>
      <w:r w:rsidR="00205257">
        <w:rPr>
          <w:rFonts w:ascii="Sylfaen" w:hAnsi="Sylfaen"/>
          <w:b/>
          <w:lang w:val="ka-GE"/>
        </w:rPr>
        <w:t xml:space="preserve"> პუნქტები შემდეგი რედაქციით:</w:t>
      </w:r>
    </w:p>
    <w:p w:rsidR="00205257" w:rsidRDefault="00205257" w:rsidP="00E90208">
      <w:pPr>
        <w:spacing w:after="0"/>
        <w:jc w:val="both"/>
        <w:rPr>
          <w:rFonts w:ascii="Sylfaen" w:hAnsi="Sylfaen" w:cs="Sylfaen"/>
          <w:lang w:val="ka-GE"/>
        </w:rPr>
      </w:pPr>
      <w:r>
        <w:rPr>
          <w:rFonts w:ascii="Sylfaen" w:hAnsi="Sylfaen"/>
          <w:lang w:val="ka-GE"/>
        </w:rPr>
        <w:t>„2</w:t>
      </w:r>
      <w:r>
        <w:rPr>
          <w:rFonts w:ascii="Sylfaen" w:hAnsi="Sylfaen"/>
          <w:vertAlign w:val="superscript"/>
          <w:lang w:val="ka-GE"/>
        </w:rPr>
        <w:t>1</w:t>
      </w:r>
      <w:r>
        <w:rPr>
          <w:rFonts w:ascii="Sylfaen" w:hAnsi="Sylfaen"/>
          <w:lang w:val="ka-GE"/>
        </w:rPr>
        <w:t>.</w:t>
      </w:r>
      <w:r>
        <w:rPr>
          <w:rFonts w:ascii="Sylfaen" w:hAnsi="Sylfaen"/>
          <w:b/>
          <w:lang w:val="ka-GE"/>
        </w:rPr>
        <w:t xml:space="preserve"> </w:t>
      </w:r>
      <w:r>
        <w:rPr>
          <w:rFonts w:ascii="Sylfaen" w:hAnsi="Sylfaen" w:cs="Sylfaen"/>
          <w:lang w:val="ka-GE"/>
        </w:rPr>
        <w:t>ინსპექტორი</w:t>
      </w:r>
      <w:r>
        <w:rPr>
          <w:rFonts w:ascii="Sylfaen" w:hAnsi="Sylfaen"/>
          <w:lang w:val="ka-GE"/>
        </w:rPr>
        <w:t xml:space="preserve"> </w:t>
      </w:r>
      <w:r>
        <w:rPr>
          <w:rFonts w:ascii="Sylfaen" w:hAnsi="Sylfaen" w:cs="Sylfaen"/>
          <w:lang w:val="ka-GE"/>
        </w:rPr>
        <w:t>მონაცემთა</w:t>
      </w:r>
      <w:r>
        <w:rPr>
          <w:rFonts w:ascii="Sylfaen" w:hAnsi="Sylfaen"/>
          <w:lang w:val="ka-GE"/>
        </w:rPr>
        <w:t xml:space="preserve"> </w:t>
      </w:r>
      <w:r>
        <w:rPr>
          <w:rFonts w:ascii="Sylfaen" w:hAnsi="Sylfaen" w:cs="Sylfaen"/>
          <w:lang w:val="ka-GE"/>
        </w:rPr>
        <w:t>დამმუშავებლის</w:t>
      </w:r>
      <w:r>
        <w:rPr>
          <w:rFonts w:ascii="Sylfaen" w:hAnsi="Sylfaen"/>
          <w:lang w:val="ka-GE"/>
        </w:rPr>
        <w:t xml:space="preserve"> ან/</w:t>
      </w:r>
      <w:r>
        <w:rPr>
          <w:rFonts w:ascii="Sylfaen" w:hAnsi="Sylfaen" w:cs="Sylfaen"/>
          <w:lang w:val="ka-GE"/>
        </w:rPr>
        <w:t>და უფლებამოსილი</w:t>
      </w:r>
      <w:r>
        <w:rPr>
          <w:rFonts w:ascii="Sylfaen" w:hAnsi="Sylfaen"/>
          <w:lang w:val="ka-GE"/>
        </w:rPr>
        <w:t xml:space="preserve"> </w:t>
      </w:r>
      <w:r>
        <w:rPr>
          <w:rFonts w:ascii="Sylfaen" w:hAnsi="Sylfaen" w:cs="Sylfaen"/>
          <w:lang w:val="ka-GE"/>
        </w:rPr>
        <w:t>პი</w:t>
      </w:r>
      <w:r>
        <w:rPr>
          <w:rFonts w:ascii="Sylfaen" w:hAnsi="Sylfaen" w:cs="Sylfaen"/>
          <w:lang w:val="ka-GE"/>
        </w:rPr>
        <w:softHyphen/>
      </w:r>
      <w:r>
        <w:rPr>
          <w:rFonts w:ascii="Sylfaen" w:hAnsi="Sylfaen" w:cs="Sylfaen"/>
          <w:lang w:val="ka-GE"/>
        </w:rPr>
        <w:softHyphen/>
      </w:r>
      <w:r>
        <w:rPr>
          <w:rFonts w:ascii="Sylfaen" w:hAnsi="Sylfaen" w:cs="Sylfaen"/>
          <w:lang w:val="ka-GE"/>
        </w:rPr>
        <w:softHyphen/>
        <w:t>რის</w:t>
      </w:r>
      <w:r>
        <w:rPr>
          <w:rFonts w:ascii="Sylfaen" w:hAnsi="Sylfaen"/>
          <w:lang w:val="ka-GE"/>
        </w:rPr>
        <w:t xml:space="preserve"> </w:t>
      </w:r>
      <w:r>
        <w:rPr>
          <w:rFonts w:ascii="Sylfaen" w:hAnsi="Sylfaen" w:cs="Sylfaen"/>
          <w:lang w:val="ka-GE"/>
        </w:rPr>
        <w:t>შემოწმების</w:t>
      </w:r>
      <w:r>
        <w:rPr>
          <w:rFonts w:ascii="Sylfaen" w:hAnsi="Sylfaen"/>
          <w:lang w:val="ka-GE"/>
        </w:rPr>
        <w:t xml:space="preserve"> </w:t>
      </w:r>
      <w:r>
        <w:rPr>
          <w:rFonts w:ascii="Sylfaen" w:hAnsi="Sylfaen" w:cs="Sylfaen"/>
          <w:lang w:val="ka-GE"/>
        </w:rPr>
        <w:t>თაობაზე</w:t>
      </w:r>
      <w:r>
        <w:rPr>
          <w:rFonts w:ascii="Sylfaen" w:hAnsi="Sylfaen"/>
          <w:lang w:val="ka-GE"/>
        </w:rPr>
        <w:t xml:space="preserve"> </w:t>
      </w:r>
      <w:r>
        <w:rPr>
          <w:rFonts w:ascii="Sylfaen" w:hAnsi="Sylfaen" w:cs="Sylfaen"/>
          <w:lang w:val="ka-GE"/>
        </w:rPr>
        <w:t>გამოსცემს</w:t>
      </w:r>
      <w:r>
        <w:rPr>
          <w:rFonts w:ascii="Sylfaen" w:hAnsi="Sylfaen"/>
          <w:lang w:val="ka-GE"/>
        </w:rPr>
        <w:t xml:space="preserve"> ინდივიდუალურ ადმინისტ</w:t>
      </w:r>
      <w:r>
        <w:rPr>
          <w:rFonts w:ascii="Sylfaen" w:hAnsi="Sylfaen"/>
          <w:lang w:val="ka-GE"/>
        </w:rPr>
        <w:softHyphen/>
        <w:t>რა</w:t>
      </w:r>
      <w:r>
        <w:rPr>
          <w:rFonts w:ascii="Sylfaen" w:hAnsi="Sylfaen"/>
          <w:lang w:val="ka-GE"/>
        </w:rPr>
        <w:softHyphen/>
        <w:t>ცი</w:t>
      </w:r>
      <w:r>
        <w:rPr>
          <w:rFonts w:ascii="Sylfaen" w:hAnsi="Sylfaen"/>
          <w:lang w:val="ka-GE"/>
        </w:rPr>
        <w:softHyphen/>
        <w:t>ულ-</w:t>
      </w:r>
      <w:r>
        <w:rPr>
          <w:rFonts w:ascii="Sylfaen" w:hAnsi="Sylfaen" w:cs="Sylfaen"/>
          <w:lang w:val="ka-GE"/>
        </w:rPr>
        <w:t>სა</w:t>
      </w:r>
      <w:r>
        <w:rPr>
          <w:rFonts w:ascii="Sylfaen" w:hAnsi="Sylfaen" w:cs="Sylfaen"/>
          <w:lang w:val="ka-GE"/>
        </w:rPr>
        <w:softHyphen/>
      </w:r>
      <w:r>
        <w:rPr>
          <w:rFonts w:ascii="Sylfaen" w:hAnsi="Sylfaen" w:cs="Sylfaen"/>
          <w:lang w:val="ka-GE"/>
        </w:rPr>
        <w:softHyphen/>
        <w:t>მართლებრივ</w:t>
      </w:r>
      <w:r>
        <w:rPr>
          <w:rFonts w:ascii="Sylfaen" w:hAnsi="Sylfaen"/>
          <w:lang w:val="ka-GE"/>
        </w:rPr>
        <w:t xml:space="preserve"> </w:t>
      </w:r>
      <w:r>
        <w:rPr>
          <w:rFonts w:ascii="Sylfaen" w:hAnsi="Sylfaen" w:cs="Sylfaen"/>
          <w:lang w:val="ka-GE"/>
        </w:rPr>
        <w:t>აქტს</w:t>
      </w:r>
      <w:r>
        <w:rPr>
          <w:rFonts w:ascii="Sylfaen" w:hAnsi="Sylfaen"/>
          <w:lang w:val="ka-GE"/>
        </w:rPr>
        <w:t xml:space="preserve">, </w:t>
      </w:r>
      <w:r w:rsidR="00B95A38">
        <w:rPr>
          <w:rFonts w:ascii="Sylfaen" w:hAnsi="Sylfaen"/>
          <w:lang w:val="ka-GE"/>
        </w:rPr>
        <w:t xml:space="preserve">დებულებით დადგენილი წესით. </w:t>
      </w:r>
    </w:p>
    <w:p w:rsidR="00205257" w:rsidRDefault="00205257" w:rsidP="00205257">
      <w:pPr>
        <w:spacing w:after="0"/>
        <w:jc w:val="both"/>
        <w:rPr>
          <w:rFonts w:ascii="Sylfaen" w:hAnsi="Sylfaen" w:cs="Sylfaen"/>
          <w:bCs/>
          <w:bdr w:val="none" w:sz="0" w:space="0" w:color="auto" w:frame="1"/>
          <w:lang w:val="ka-GE"/>
        </w:rPr>
      </w:pPr>
      <w:r>
        <w:rPr>
          <w:rFonts w:ascii="Sylfaen" w:hAnsi="Sylfaen"/>
          <w:lang w:val="ka-GE"/>
        </w:rPr>
        <w:t>2</w:t>
      </w:r>
      <w:r>
        <w:rPr>
          <w:rFonts w:ascii="Sylfaen" w:hAnsi="Sylfaen"/>
          <w:vertAlign w:val="superscript"/>
          <w:lang w:val="ka-GE"/>
        </w:rPr>
        <w:t>2</w:t>
      </w:r>
      <w:r>
        <w:rPr>
          <w:rFonts w:ascii="Sylfaen" w:hAnsi="Sylfaen"/>
          <w:lang w:val="ka-GE"/>
        </w:rPr>
        <w:t xml:space="preserve">. </w:t>
      </w:r>
      <w:r>
        <w:rPr>
          <w:rFonts w:ascii="Sylfaen" w:hAnsi="Sylfaen" w:cs="Sylfaen"/>
          <w:bCs/>
          <w:bdr w:val="none" w:sz="0" w:space="0" w:color="auto" w:frame="1"/>
          <w:lang w:val="ka-GE"/>
        </w:rPr>
        <w:t>შემოწმების</w:t>
      </w:r>
      <w:r>
        <w:rPr>
          <w:rFonts w:ascii="Sylfaen" w:hAnsi="Sylfaen"/>
          <w:bCs/>
          <w:bdr w:val="none" w:sz="0" w:space="0" w:color="auto" w:frame="1"/>
          <w:lang w:val="ka-GE"/>
        </w:rPr>
        <w:t xml:space="preserve"> </w:t>
      </w:r>
      <w:r>
        <w:rPr>
          <w:rFonts w:ascii="Sylfaen" w:hAnsi="Sylfaen" w:cs="Sylfaen"/>
          <w:bCs/>
          <w:bdr w:val="none" w:sz="0" w:space="0" w:color="auto" w:frame="1"/>
          <w:lang w:val="ka-GE"/>
        </w:rPr>
        <w:t>განხორციელების თაობაზე ინსპექტორის</w:t>
      </w:r>
      <w:r>
        <w:rPr>
          <w:rFonts w:ascii="Sylfaen" w:hAnsi="Sylfaen"/>
          <w:bCs/>
          <w:bdr w:val="none" w:sz="0" w:space="0" w:color="auto" w:frame="1"/>
          <w:lang w:val="ka-GE"/>
        </w:rPr>
        <w:t xml:space="preserve"> </w:t>
      </w:r>
      <w:r>
        <w:rPr>
          <w:rFonts w:ascii="Sylfaen" w:hAnsi="Sylfaen"/>
          <w:lang w:val="ka-GE"/>
        </w:rPr>
        <w:t>ინდივი</w:t>
      </w:r>
      <w:r>
        <w:rPr>
          <w:rFonts w:ascii="Sylfaen" w:hAnsi="Sylfaen"/>
          <w:lang w:val="ka-GE"/>
        </w:rPr>
        <w:softHyphen/>
        <w:t>დუ</w:t>
      </w:r>
      <w:r>
        <w:rPr>
          <w:rFonts w:ascii="Sylfaen" w:hAnsi="Sylfaen"/>
          <w:lang w:val="ka-GE"/>
        </w:rPr>
        <w:softHyphen/>
        <w:t>ალური ადმინისტრაციულ-</w:t>
      </w:r>
      <w:r>
        <w:rPr>
          <w:rFonts w:ascii="Sylfaen" w:hAnsi="Sylfaen" w:cs="Sylfaen"/>
          <w:bCs/>
          <w:bdr w:val="none" w:sz="0" w:space="0" w:color="auto" w:frame="1"/>
          <w:lang w:val="ka-GE"/>
        </w:rPr>
        <w:t>სამართლებრივი</w:t>
      </w:r>
      <w:r>
        <w:rPr>
          <w:rFonts w:ascii="Sylfaen" w:hAnsi="Sylfaen"/>
          <w:bCs/>
          <w:bdr w:val="none" w:sz="0" w:space="0" w:color="auto" w:frame="1"/>
          <w:lang w:val="ka-GE"/>
        </w:rPr>
        <w:t xml:space="preserve"> </w:t>
      </w:r>
      <w:r>
        <w:rPr>
          <w:rFonts w:ascii="Sylfaen" w:hAnsi="Sylfaen" w:cs="Sylfaen"/>
          <w:bCs/>
          <w:bdr w:val="none" w:sz="0" w:space="0" w:color="auto" w:frame="1"/>
          <w:lang w:val="ka-GE"/>
        </w:rPr>
        <w:t>აქტი</w:t>
      </w:r>
      <w:r>
        <w:rPr>
          <w:rFonts w:ascii="Sylfaen" w:hAnsi="Sylfaen"/>
          <w:bCs/>
          <w:bdr w:val="none" w:sz="0" w:space="0" w:color="auto" w:frame="1"/>
          <w:lang w:val="ka-GE"/>
        </w:rPr>
        <w:t xml:space="preserve"> ინსპექტორმა ან </w:t>
      </w:r>
      <w:r>
        <w:rPr>
          <w:rFonts w:ascii="Sylfaen" w:hAnsi="Sylfaen" w:cs="Sylfaen"/>
          <w:bCs/>
          <w:bdr w:val="none" w:sz="0" w:space="0" w:color="auto" w:frame="1"/>
          <w:lang w:val="ka-GE"/>
        </w:rPr>
        <w:t>შემო</w:t>
      </w:r>
      <w:r>
        <w:rPr>
          <w:rFonts w:ascii="Sylfaen" w:hAnsi="Sylfaen" w:cs="Sylfaen"/>
          <w:bCs/>
          <w:bdr w:val="none" w:sz="0" w:space="0" w:color="auto" w:frame="1"/>
          <w:lang w:val="ka-GE"/>
        </w:rPr>
        <w:softHyphen/>
        <w:t>წ</w:t>
      </w:r>
      <w:r>
        <w:rPr>
          <w:rFonts w:ascii="Sylfaen" w:hAnsi="Sylfaen" w:cs="Sylfaen"/>
          <w:bCs/>
          <w:bdr w:val="none" w:sz="0" w:space="0" w:color="auto" w:frame="1"/>
          <w:lang w:val="ka-GE"/>
        </w:rPr>
        <w:softHyphen/>
        <w:t>მე</w:t>
      </w:r>
      <w:r>
        <w:rPr>
          <w:rFonts w:ascii="Sylfaen" w:hAnsi="Sylfaen" w:cs="Sylfaen"/>
          <w:bCs/>
          <w:bdr w:val="none" w:sz="0" w:space="0" w:color="auto" w:frame="1"/>
          <w:lang w:val="ka-GE"/>
        </w:rPr>
        <w:softHyphen/>
        <w:t>ბის</w:t>
      </w:r>
      <w:r>
        <w:rPr>
          <w:rFonts w:ascii="Sylfaen" w:hAnsi="Sylfaen"/>
          <w:bCs/>
          <w:bdr w:val="none" w:sz="0" w:space="0" w:color="auto" w:frame="1"/>
          <w:lang w:val="ka-GE"/>
        </w:rPr>
        <w:t xml:space="preserve"> </w:t>
      </w:r>
      <w:r>
        <w:rPr>
          <w:rFonts w:ascii="Sylfaen" w:hAnsi="Sylfaen" w:cs="Sylfaen"/>
          <w:bCs/>
          <w:bdr w:val="none" w:sz="0" w:space="0" w:color="auto" w:frame="1"/>
          <w:lang w:val="ka-GE"/>
        </w:rPr>
        <w:t>განხორციელებაზე</w:t>
      </w:r>
      <w:r>
        <w:rPr>
          <w:rFonts w:ascii="Sylfaen" w:hAnsi="Sylfaen"/>
          <w:bCs/>
          <w:bdr w:val="none" w:sz="0" w:space="0" w:color="auto" w:frame="1"/>
          <w:lang w:val="ka-GE"/>
        </w:rPr>
        <w:t xml:space="preserve"> </w:t>
      </w:r>
      <w:r>
        <w:rPr>
          <w:rFonts w:ascii="Sylfaen" w:hAnsi="Sylfaen" w:cs="Sylfaen"/>
          <w:bCs/>
          <w:bdr w:val="none" w:sz="0" w:space="0" w:color="auto" w:frame="1"/>
          <w:lang w:val="ka-GE"/>
        </w:rPr>
        <w:t>უფლებამოსილმა</w:t>
      </w:r>
      <w:r>
        <w:rPr>
          <w:rFonts w:ascii="Sylfaen" w:hAnsi="Sylfaen"/>
          <w:bCs/>
          <w:bdr w:val="none" w:sz="0" w:space="0" w:color="auto" w:frame="1"/>
          <w:lang w:val="ka-GE"/>
        </w:rPr>
        <w:t xml:space="preserve"> </w:t>
      </w:r>
      <w:r>
        <w:rPr>
          <w:rFonts w:ascii="Sylfaen" w:hAnsi="Sylfaen" w:cs="Sylfaen"/>
          <w:bCs/>
          <w:bdr w:val="none" w:sz="0" w:space="0" w:color="auto" w:frame="1"/>
          <w:lang w:val="ka-GE"/>
        </w:rPr>
        <w:t>პირმა უნდა წარუდგინოს მონა</w:t>
      </w:r>
      <w:r>
        <w:rPr>
          <w:rFonts w:ascii="Sylfaen" w:hAnsi="Sylfaen" w:cs="Sylfaen"/>
          <w:bCs/>
          <w:bdr w:val="none" w:sz="0" w:space="0" w:color="auto" w:frame="1"/>
          <w:lang w:val="ka-GE"/>
        </w:rPr>
        <w:softHyphen/>
        <w:t>ცე</w:t>
      </w:r>
      <w:r>
        <w:rPr>
          <w:rFonts w:ascii="Sylfaen" w:hAnsi="Sylfaen" w:cs="Sylfaen"/>
          <w:bCs/>
          <w:bdr w:val="none" w:sz="0" w:space="0" w:color="auto" w:frame="1"/>
          <w:lang w:val="ka-GE"/>
        </w:rPr>
        <w:softHyphen/>
        <w:t>მ</w:t>
      </w:r>
      <w:r>
        <w:rPr>
          <w:rFonts w:ascii="Sylfaen" w:hAnsi="Sylfaen" w:cs="Sylfaen"/>
          <w:bCs/>
          <w:bdr w:val="none" w:sz="0" w:space="0" w:color="auto" w:frame="1"/>
          <w:lang w:val="ka-GE"/>
        </w:rPr>
        <w:softHyphen/>
        <w:t>თა</w:t>
      </w:r>
      <w:r>
        <w:rPr>
          <w:rFonts w:ascii="Sylfaen" w:hAnsi="Sylfaen"/>
          <w:bCs/>
          <w:bdr w:val="none" w:sz="0" w:space="0" w:color="auto" w:frame="1"/>
          <w:lang w:val="ka-GE"/>
        </w:rPr>
        <w:t xml:space="preserve"> </w:t>
      </w:r>
      <w:r>
        <w:rPr>
          <w:rFonts w:ascii="Sylfaen" w:hAnsi="Sylfaen" w:cs="Sylfaen"/>
          <w:bCs/>
          <w:bdr w:val="none" w:sz="0" w:space="0" w:color="auto" w:frame="1"/>
          <w:lang w:val="ka-GE"/>
        </w:rPr>
        <w:t>დამმუშავებელს</w:t>
      </w:r>
      <w:r>
        <w:rPr>
          <w:rFonts w:ascii="Sylfaen" w:hAnsi="Sylfaen"/>
          <w:bCs/>
          <w:bdr w:val="none" w:sz="0" w:space="0" w:color="auto" w:frame="1"/>
          <w:lang w:val="ka-GE"/>
        </w:rPr>
        <w:t xml:space="preserve"> ან/და </w:t>
      </w:r>
      <w:r>
        <w:rPr>
          <w:rFonts w:ascii="Sylfaen" w:hAnsi="Sylfaen" w:cs="Sylfaen"/>
          <w:bCs/>
          <w:bdr w:val="none" w:sz="0" w:space="0" w:color="auto" w:frame="1"/>
          <w:lang w:val="ka-GE"/>
        </w:rPr>
        <w:t>უფლებამოსილ</w:t>
      </w:r>
      <w:r>
        <w:rPr>
          <w:rFonts w:ascii="Sylfaen" w:hAnsi="Sylfaen"/>
          <w:bCs/>
          <w:bdr w:val="none" w:sz="0" w:space="0" w:color="auto" w:frame="1"/>
          <w:lang w:val="ka-GE"/>
        </w:rPr>
        <w:t xml:space="preserve"> </w:t>
      </w:r>
      <w:r>
        <w:rPr>
          <w:rFonts w:ascii="Sylfaen" w:hAnsi="Sylfaen" w:cs="Sylfaen"/>
          <w:bCs/>
          <w:bdr w:val="none" w:sz="0" w:space="0" w:color="auto" w:frame="1"/>
          <w:lang w:val="ka-GE"/>
        </w:rPr>
        <w:t>პირს შემოწმების დაწყე</w:t>
      </w:r>
      <w:r>
        <w:rPr>
          <w:rFonts w:ascii="Sylfaen" w:hAnsi="Sylfaen" w:cs="Sylfaen"/>
          <w:bCs/>
          <w:bdr w:val="none" w:sz="0" w:space="0" w:color="auto" w:frame="1"/>
          <w:lang w:val="ka-GE"/>
        </w:rPr>
        <w:softHyphen/>
        <w:t>ბისთანავე.“.</w:t>
      </w:r>
    </w:p>
    <w:p w:rsidR="00205257" w:rsidRDefault="00205257" w:rsidP="00205257">
      <w:pPr>
        <w:spacing w:after="0"/>
        <w:jc w:val="both"/>
        <w:rPr>
          <w:rFonts w:ascii="Sylfaen" w:hAnsi="Sylfaen" w:cs="Sylfaen"/>
          <w:bCs/>
          <w:bdr w:val="none" w:sz="0" w:space="0" w:color="auto" w:frame="1"/>
          <w:lang w:val="ka-GE"/>
        </w:rPr>
      </w:pPr>
    </w:p>
    <w:p w:rsidR="00205257" w:rsidRDefault="007C3B62" w:rsidP="00205257">
      <w:pPr>
        <w:spacing w:after="0"/>
        <w:jc w:val="both"/>
        <w:rPr>
          <w:rFonts w:ascii="Sylfaen" w:hAnsi="Sylfaen" w:cs="Sylfaen"/>
          <w:b/>
          <w:bCs/>
          <w:bdr w:val="none" w:sz="0" w:space="0" w:color="auto" w:frame="1"/>
          <w:lang w:val="ka-GE"/>
        </w:rPr>
      </w:pPr>
      <w:r>
        <w:rPr>
          <w:rFonts w:ascii="Sylfaen" w:hAnsi="Sylfaen" w:cs="Sylfaen"/>
          <w:b/>
          <w:bCs/>
          <w:bdr w:val="none" w:sz="0" w:space="0" w:color="auto" w:frame="1"/>
          <w:lang w:val="ka-GE"/>
        </w:rPr>
        <w:t xml:space="preserve">გ) </w:t>
      </w:r>
      <w:r w:rsidR="00205257">
        <w:rPr>
          <w:rFonts w:ascii="Sylfaen" w:hAnsi="Sylfaen" w:cs="Sylfaen"/>
          <w:b/>
          <w:bCs/>
          <w:bdr w:val="none" w:sz="0" w:space="0" w:color="auto" w:frame="1"/>
          <w:lang w:val="ka-GE"/>
        </w:rPr>
        <w:t xml:space="preserve">მე-3 პუნქტი ჩამოყალიბდეს შემდეგი რედაქციით: </w:t>
      </w:r>
    </w:p>
    <w:p w:rsidR="00205257" w:rsidRDefault="00205257" w:rsidP="00205257">
      <w:pPr>
        <w:spacing w:after="0"/>
        <w:jc w:val="both"/>
        <w:rPr>
          <w:rFonts w:ascii="Sylfaen" w:hAnsi="Sylfaen" w:cs="Sylfaen"/>
          <w:bCs/>
          <w:bdr w:val="none" w:sz="0" w:space="0" w:color="auto" w:frame="1"/>
          <w:lang w:val="ka-GE"/>
        </w:rPr>
      </w:pPr>
      <w:r>
        <w:rPr>
          <w:rFonts w:ascii="Sylfaen" w:hAnsi="Sylfaen" w:cs="Sylfaen"/>
          <w:bCs/>
          <w:bdr w:val="none" w:sz="0" w:space="0" w:color="auto" w:frame="1"/>
          <w:lang w:val="ka-GE"/>
        </w:rPr>
        <w:t xml:space="preserve">„3. ინსპექტორი უფლებამოსილია შემოწმების განხორციელებისას ნებისმიერი დაწესებულებისაგან, ფიზიკური თუ იურიდიული პირისაგან გამოითხოვოს დოკუმენტები და ინფორმაცია, მათ შორის, სახელმწიფო, კომერციული, პროფესიული ან სხვა საიდუმლოების შემცველი ინფორმაცია (გარდა სახელმწიფო უსაფრთხოების (მათ შორის, </w:t>
      </w:r>
      <w:r>
        <w:rPr>
          <w:rFonts w:ascii="Sylfaen" w:hAnsi="Sylfaen" w:cs="Sylfaen"/>
          <w:bCs/>
          <w:bdr w:val="none" w:sz="0" w:space="0" w:color="auto" w:frame="1"/>
          <w:lang w:val="ka-GE"/>
        </w:rPr>
        <w:lastRenderedPageBreak/>
        <w:t xml:space="preserve">ეკონომიკური უსაფრთხოების), თავდაცვის, სადაზვერვო და კონტრდაზვერვითი საქმიანობის მიზნებისათვის </w:t>
      </w:r>
      <w:r w:rsidR="00A93692">
        <w:rPr>
          <w:rFonts w:ascii="Sylfaen" w:hAnsi="Sylfaen" w:cs="Sylfaen"/>
          <w:bCs/>
          <w:bdr w:val="none" w:sz="0" w:space="0" w:color="auto" w:frame="1"/>
          <w:lang w:val="ka-GE"/>
        </w:rPr>
        <w:t>დამუშავებული</w:t>
      </w:r>
      <w:r>
        <w:rPr>
          <w:rFonts w:ascii="Sylfaen" w:hAnsi="Sylfaen" w:cs="Sylfaen"/>
          <w:bCs/>
          <w:bdr w:val="none" w:sz="0" w:space="0" w:color="auto" w:frame="1"/>
          <w:lang w:val="ka-GE"/>
        </w:rPr>
        <w:t xml:space="preserve"> ინფორმ</w:t>
      </w:r>
      <w:r w:rsidR="00A93692">
        <w:rPr>
          <w:rFonts w:ascii="Sylfaen" w:hAnsi="Sylfaen" w:cs="Sylfaen"/>
          <w:bCs/>
          <w:bdr w:val="none" w:sz="0" w:space="0" w:color="auto" w:frame="1"/>
          <w:lang w:val="ka-GE"/>
        </w:rPr>
        <w:t>ა</w:t>
      </w:r>
      <w:r>
        <w:rPr>
          <w:rFonts w:ascii="Sylfaen" w:hAnsi="Sylfaen" w:cs="Sylfaen"/>
          <w:bCs/>
          <w:bdr w:val="none" w:sz="0" w:space="0" w:color="auto" w:frame="1"/>
          <w:lang w:val="ka-GE"/>
        </w:rPr>
        <w:t>ციისა</w:t>
      </w:r>
      <w:r w:rsidR="00D115F0">
        <w:rPr>
          <w:rFonts w:ascii="Sylfaen" w:hAnsi="Sylfaen" w:cs="Sylfaen"/>
          <w:bCs/>
          <w:bdr w:val="none" w:sz="0" w:space="0" w:color="auto" w:frame="1"/>
          <w:lang w:val="ka-GE"/>
        </w:rPr>
        <w:t>)</w:t>
      </w:r>
      <w:r>
        <w:rPr>
          <w:rFonts w:ascii="Sylfaen" w:hAnsi="Sylfaen" w:cs="Sylfaen"/>
          <w:bCs/>
          <w:bdr w:val="none" w:sz="0" w:space="0" w:color="auto" w:frame="1"/>
          <w:lang w:val="ka-GE"/>
        </w:rPr>
        <w:t>.</w:t>
      </w:r>
      <w:r w:rsidR="00CD7F8F">
        <w:rPr>
          <w:rFonts w:ascii="Sylfaen" w:hAnsi="Sylfaen" w:cs="Sylfaen"/>
          <w:bCs/>
          <w:bdr w:val="none" w:sz="0" w:space="0" w:color="auto" w:frame="1"/>
          <w:lang w:val="ka-GE"/>
        </w:rPr>
        <w:t>“.</w:t>
      </w:r>
    </w:p>
    <w:p w:rsidR="00205257" w:rsidRDefault="00205257" w:rsidP="00205257">
      <w:pPr>
        <w:spacing w:after="0"/>
        <w:jc w:val="both"/>
        <w:rPr>
          <w:rFonts w:ascii="Sylfaen" w:hAnsi="Sylfaen" w:cs="Sylfaen"/>
          <w:bCs/>
          <w:bdr w:val="none" w:sz="0" w:space="0" w:color="auto" w:frame="1"/>
          <w:lang w:val="ka-GE"/>
        </w:rPr>
      </w:pPr>
    </w:p>
    <w:p w:rsidR="00205257" w:rsidRDefault="008B74F9" w:rsidP="00205257">
      <w:pPr>
        <w:spacing w:after="0"/>
        <w:jc w:val="both"/>
        <w:rPr>
          <w:rFonts w:ascii="Sylfaen" w:hAnsi="Sylfaen" w:cs="Sylfaen"/>
          <w:b/>
          <w:bCs/>
          <w:bdr w:val="none" w:sz="0" w:space="0" w:color="auto" w:frame="1"/>
          <w:lang w:val="ka-GE"/>
        </w:rPr>
      </w:pPr>
      <w:r>
        <w:rPr>
          <w:rFonts w:ascii="Sylfaen" w:hAnsi="Sylfaen" w:cs="Sylfaen"/>
          <w:b/>
          <w:bCs/>
          <w:bdr w:val="none" w:sz="0" w:space="0" w:color="auto" w:frame="1"/>
          <w:lang w:val="ka-GE"/>
        </w:rPr>
        <w:t>დ</w:t>
      </w:r>
      <w:r w:rsidR="00205257">
        <w:rPr>
          <w:rFonts w:ascii="Sylfaen" w:hAnsi="Sylfaen" w:cs="Sylfaen"/>
          <w:b/>
          <w:bCs/>
          <w:bdr w:val="none" w:sz="0" w:space="0" w:color="auto" w:frame="1"/>
          <w:lang w:val="ka-GE"/>
        </w:rPr>
        <w:t>) მე-5 პუნქტი ჩამოყალიბდეს შემდეგი რედაქციით:</w:t>
      </w:r>
    </w:p>
    <w:p w:rsidR="00205257" w:rsidRDefault="00205257" w:rsidP="00205257">
      <w:pPr>
        <w:spacing w:after="0"/>
        <w:jc w:val="both"/>
        <w:rPr>
          <w:rFonts w:ascii="Sylfaen" w:hAnsi="Sylfaen" w:cs="Sylfaen"/>
          <w:bCs/>
          <w:bdr w:val="none" w:sz="0" w:space="0" w:color="auto" w:frame="1"/>
          <w:lang w:val="ka-GE"/>
        </w:rPr>
      </w:pPr>
      <w:r>
        <w:rPr>
          <w:rFonts w:ascii="Sylfaen" w:hAnsi="Sylfaen" w:cs="Sylfaen"/>
          <w:bCs/>
          <w:bdr w:val="none" w:sz="0" w:space="0" w:color="auto" w:frame="1"/>
        </w:rPr>
        <w:t xml:space="preserve">“5. </w:t>
      </w:r>
      <w:proofErr w:type="gramStart"/>
      <w:r>
        <w:rPr>
          <w:rFonts w:ascii="Sylfaen" w:hAnsi="Sylfaen" w:cs="Sylfaen"/>
          <w:bCs/>
          <w:bdr w:val="none" w:sz="0" w:space="0" w:color="auto" w:frame="1"/>
          <w:lang w:val="ka-GE"/>
        </w:rPr>
        <w:t>ინსპექტორი</w:t>
      </w:r>
      <w:proofErr w:type="gramEnd"/>
      <w:r>
        <w:rPr>
          <w:rFonts w:ascii="Sylfaen" w:hAnsi="Sylfaen" w:cs="Sylfaen"/>
          <w:bCs/>
          <w:bdr w:val="none" w:sz="0" w:space="0" w:color="auto" w:frame="1"/>
          <w:lang w:val="ka-GE"/>
        </w:rPr>
        <w:t xml:space="preserve"> უფლებამოსილია შემოწმების განსახორციელებლად შევიდეს ნებისმიერ დაწესებულებასა თუ ორგანიზაციაში და გაეცნოს ნებისმიერ დოკუმენტსა და ინფორმაციას, მათ შორის სახელმწიფო, კომერციული, პროფესიული ან სხვა საიდუმლოების შემცველ ინფორმაციას (გარდა სახელმწიფო უსაფრთხოების (მათ შორის, ეკონომიკური უსაფრთხოების), თავდაცვის, სადაზვერვო და კონტრდაზვერვითი საქმიანობის მიზნებისათვის </w:t>
      </w:r>
      <w:r w:rsidR="009C3E91">
        <w:rPr>
          <w:rFonts w:ascii="Sylfaen" w:hAnsi="Sylfaen" w:cs="Sylfaen"/>
          <w:bCs/>
          <w:bdr w:val="none" w:sz="0" w:space="0" w:color="auto" w:frame="1"/>
          <w:lang w:val="ka-GE"/>
        </w:rPr>
        <w:t>დამუშავებული</w:t>
      </w:r>
      <w:r>
        <w:rPr>
          <w:rFonts w:ascii="Sylfaen" w:hAnsi="Sylfaen" w:cs="Sylfaen"/>
          <w:bCs/>
          <w:bdr w:val="none" w:sz="0" w:space="0" w:color="auto" w:frame="1"/>
          <w:lang w:val="ka-GE"/>
        </w:rPr>
        <w:t xml:space="preserve"> ინფორმაციისა), მიუხედავად მათი შინაარსისა და შენახვის ფორმისა.“.</w:t>
      </w:r>
    </w:p>
    <w:p w:rsidR="00205257" w:rsidRDefault="00205257" w:rsidP="00205257">
      <w:pPr>
        <w:spacing w:after="0"/>
        <w:jc w:val="both"/>
        <w:rPr>
          <w:rFonts w:ascii="Sylfaen" w:hAnsi="Sylfaen" w:cs="Sylfaen"/>
          <w:bCs/>
          <w:bdr w:val="none" w:sz="0" w:space="0" w:color="auto" w:frame="1"/>
        </w:rPr>
      </w:pPr>
    </w:p>
    <w:p w:rsidR="00205257" w:rsidRDefault="008B74F9" w:rsidP="00205257">
      <w:pPr>
        <w:spacing w:after="0"/>
        <w:jc w:val="both"/>
        <w:rPr>
          <w:rFonts w:ascii="Sylfaen" w:hAnsi="Sylfaen" w:cs="Sylfaen"/>
          <w:b/>
          <w:bCs/>
          <w:color w:val="FF0000"/>
          <w:bdr w:val="none" w:sz="0" w:space="0" w:color="auto" w:frame="1"/>
          <w:lang w:val="ka-GE"/>
        </w:rPr>
      </w:pPr>
      <w:r>
        <w:rPr>
          <w:rFonts w:ascii="Sylfaen" w:hAnsi="Sylfaen" w:cs="Sylfaen"/>
          <w:b/>
          <w:bCs/>
          <w:bdr w:val="none" w:sz="0" w:space="0" w:color="auto" w:frame="1"/>
          <w:lang w:val="ka-GE"/>
        </w:rPr>
        <w:t>ე</w:t>
      </w:r>
      <w:r w:rsidR="00377BB3">
        <w:rPr>
          <w:rFonts w:ascii="Sylfaen" w:hAnsi="Sylfaen" w:cs="Sylfaen"/>
          <w:b/>
          <w:bCs/>
          <w:bdr w:val="none" w:sz="0" w:space="0" w:color="auto" w:frame="1"/>
          <w:lang w:val="ka-GE"/>
        </w:rPr>
        <w:t xml:space="preserve">) </w:t>
      </w:r>
      <w:r w:rsidR="00205257">
        <w:rPr>
          <w:rFonts w:ascii="Sylfaen" w:hAnsi="Sylfaen" w:cs="Sylfaen"/>
          <w:b/>
          <w:bCs/>
          <w:bdr w:val="none" w:sz="0" w:space="0" w:color="auto" w:frame="1"/>
          <w:lang w:val="ka-GE"/>
        </w:rPr>
        <w:t>მე-5 პუნქტს დაემატოს მე-5</w:t>
      </w:r>
      <w:r w:rsidR="00205257">
        <w:rPr>
          <w:rFonts w:ascii="Sylfaen" w:hAnsi="Sylfaen" w:cs="Sylfaen"/>
          <w:b/>
          <w:bCs/>
          <w:bdr w:val="none" w:sz="0" w:space="0" w:color="auto" w:frame="1"/>
          <w:vertAlign w:val="superscript"/>
          <w:lang w:val="ka-GE"/>
        </w:rPr>
        <w:t>1</w:t>
      </w:r>
      <w:r w:rsidR="00205257">
        <w:rPr>
          <w:rFonts w:ascii="Sylfaen" w:hAnsi="Sylfaen" w:cs="Sylfaen"/>
          <w:b/>
          <w:bCs/>
          <w:bdr w:val="none" w:sz="0" w:space="0" w:color="auto" w:frame="1"/>
          <w:lang w:val="ka-GE"/>
        </w:rPr>
        <w:t xml:space="preserve"> პუნქტი შემდეგი რედაქციით:</w:t>
      </w:r>
    </w:p>
    <w:p w:rsidR="00205257" w:rsidRDefault="00205257" w:rsidP="00205257">
      <w:pPr>
        <w:spacing w:after="0"/>
        <w:jc w:val="both"/>
        <w:rPr>
          <w:rFonts w:ascii="Sylfaen" w:hAnsi="Sylfaen" w:cs="Sylfaen"/>
          <w:lang w:val="ka-GE"/>
        </w:rPr>
      </w:pPr>
      <w:r>
        <w:rPr>
          <w:rFonts w:ascii="Sylfaen" w:hAnsi="Sylfaen" w:cs="Sylfaen"/>
          <w:bCs/>
          <w:bdr w:val="none" w:sz="0" w:space="0" w:color="auto" w:frame="1"/>
          <w:lang w:val="ka-GE"/>
        </w:rPr>
        <w:t>„5</w:t>
      </w:r>
      <w:r>
        <w:rPr>
          <w:rFonts w:ascii="Sylfaen" w:hAnsi="Sylfaen" w:cs="Sylfaen"/>
          <w:bCs/>
          <w:bdr w:val="none" w:sz="0" w:space="0" w:color="auto" w:frame="1"/>
          <w:vertAlign w:val="superscript"/>
          <w:lang w:val="ka-GE"/>
        </w:rPr>
        <w:t>1</w:t>
      </w:r>
      <w:r>
        <w:rPr>
          <w:rFonts w:ascii="Sylfaen" w:hAnsi="Sylfaen" w:cs="Sylfaen"/>
          <w:bCs/>
          <w:bdr w:val="none" w:sz="0" w:space="0" w:color="auto" w:frame="1"/>
          <w:lang w:val="ka-GE"/>
        </w:rPr>
        <w:t>.</w:t>
      </w:r>
      <w:r>
        <w:rPr>
          <w:rFonts w:ascii="Sylfaen" w:hAnsi="Sylfaen" w:cs="Sylfaen"/>
          <w:bCs/>
          <w:color w:val="FF0000"/>
          <w:bdr w:val="none" w:sz="0" w:space="0" w:color="auto" w:frame="1"/>
          <w:lang w:val="ka-GE"/>
        </w:rPr>
        <w:t xml:space="preserve"> </w:t>
      </w:r>
      <w:r>
        <w:rPr>
          <w:rFonts w:ascii="Sylfaen" w:hAnsi="Sylfaen" w:cs="Sylfaen"/>
          <w:lang w:val="ka-GE"/>
        </w:rPr>
        <w:t>მონაცემთა</w:t>
      </w:r>
      <w:r>
        <w:rPr>
          <w:rFonts w:ascii="Sylfaen" w:hAnsi="Sylfaen"/>
          <w:lang w:val="ka-GE"/>
        </w:rPr>
        <w:t xml:space="preserve"> </w:t>
      </w:r>
      <w:r>
        <w:rPr>
          <w:rFonts w:ascii="Sylfaen" w:hAnsi="Sylfaen" w:cs="Sylfaen"/>
          <w:lang w:val="ka-GE"/>
        </w:rPr>
        <w:t>დამმუშავებელი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უფლებამოსილი</w:t>
      </w:r>
      <w:r>
        <w:rPr>
          <w:rFonts w:ascii="Sylfaen" w:hAnsi="Sylfaen"/>
          <w:lang w:val="ka-GE"/>
        </w:rPr>
        <w:t xml:space="preserve"> </w:t>
      </w:r>
      <w:r>
        <w:rPr>
          <w:rFonts w:ascii="Sylfaen" w:hAnsi="Sylfaen" w:cs="Sylfaen"/>
          <w:lang w:val="ka-GE"/>
        </w:rPr>
        <w:t>პირი</w:t>
      </w:r>
      <w:r>
        <w:rPr>
          <w:rFonts w:ascii="Sylfaen" w:hAnsi="Sylfaen"/>
          <w:lang w:val="ka-GE"/>
        </w:rPr>
        <w:t xml:space="preserve"> </w:t>
      </w:r>
      <w:r>
        <w:rPr>
          <w:rFonts w:ascii="Sylfaen" w:hAnsi="Sylfaen" w:cs="Sylfaen"/>
          <w:lang w:val="ka-GE"/>
        </w:rPr>
        <w:t>ვალდებული</w:t>
      </w:r>
      <w:r>
        <w:rPr>
          <w:rFonts w:ascii="Sylfaen" w:hAnsi="Sylfaen"/>
          <w:lang w:val="ka-GE"/>
        </w:rPr>
        <w:t xml:space="preserve"> </w:t>
      </w:r>
      <w:r>
        <w:rPr>
          <w:rFonts w:ascii="Sylfaen" w:hAnsi="Sylfaen" w:cs="Sylfaen"/>
          <w:lang w:val="ka-GE"/>
        </w:rPr>
        <w:t>არიან,</w:t>
      </w:r>
      <w:r>
        <w:rPr>
          <w:rFonts w:ascii="Sylfaen" w:hAnsi="Sylfaen"/>
          <w:lang w:val="ka-GE"/>
        </w:rPr>
        <w:t xml:space="preserve"> </w:t>
      </w:r>
      <w:r>
        <w:rPr>
          <w:rFonts w:ascii="Sylfaen" w:hAnsi="Sylfaen" w:cs="Sylfaen"/>
          <w:lang w:val="ka-GE"/>
        </w:rPr>
        <w:t>შემოწმების</w:t>
      </w:r>
      <w:r>
        <w:rPr>
          <w:rFonts w:ascii="Sylfaen" w:hAnsi="Sylfaen"/>
          <w:lang w:val="ka-GE"/>
        </w:rPr>
        <w:t xml:space="preserve"> </w:t>
      </w:r>
      <w:r>
        <w:rPr>
          <w:rFonts w:ascii="Sylfaen" w:hAnsi="Sylfaen" w:cs="Sylfaen"/>
          <w:lang w:val="ka-GE"/>
        </w:rPr>
        <w:t>პროცესში,</w:t>
      </w:r>
      <w:r>
        <w:rPr>
          <w:rFonts w:ascii="Sylfaen" w:hAnsi="Sylfaen"/>
          <w:lang w:val="ka-GE"/>
        </w:rPr>
        <w:t xml:space="preserve"> </w:t>
      </w:r>
      <w:r>
        <w:rPr>
          <w:rFonts w:ascii="Sylfaen" w:hAnsi="Sylfaen" w:cs="Sylfaen"/>
          <w:lang w:val="ka-GE"/>
        </w:rPr>
        <w:t>კანონმდებლობით</w:t>
      </w:r>
      <w:r>
        <w:rPr>
          <w:rFonts w:ascii="Sylfaen" w:hAnsi="Sylfaen"/>
          <w:lang w:val="ka-GE"/>
        </w:rPr>
        <w:t xml:space="preserve"> </w:t>
      </w:r>
      <w:r>
        <w:rPr>
          <w:rFonts w:ascii="Sylfaen" w:hAnsi="Sylfaen" w:cs="Sylfaen"/>
          <w:lang w:val="ka-GE"/>
        </w:rPr>
        <w:t>დადგენილი</w:t>
      </w:r>
      <w:r>
        <w:rPr>
          <w:rFonts w:ascii="Sylfaen" w:hAnsi="Sylfaen"/>
          <w:lang w:val="ka-GE"/>
        </w:rPr>
        <w:t xml:space="preserve"> </w:t>
      </w:r>
      <w:r>
        <w:rPr>
          <w:rFonts w:ascii="Sylfaen" w:hAnsi="Sylfaen" w:cs="Sylfaen"/>
          <w:lang w:val="ka-GE"/>
        </w:rPr>
        <w:t>წესით,</w:t>
      </w:r>
      <w:r>
        <w:rPr>
          <w:rFonts w:ascii="Sylfaen" w:hAnsi="Sylfaen"/>
          <w:lang w:val="ka-GE"/>
        </w:rPr>
        <w:t xml:space="preserve"> </w:t>
      </w:r>
      <w:r>
        <w:rPr>
          <w:rFonts w:ascii="Sylfaen" w:hAnsi="Sylfaen" w:cs="Sylfaen"/>
          <w:lang w:val="ka-GE"/>
        </w:rPr>
        <w:t>ითა</w:t>
      </w:r>
      <w:r>
        <w:rPr>
          <w:rFonts w:ascii="Sylfaen" w:hAnsi="Sylfaen" w:cs="Sylfaen"/>
          <w:lang w:val="ka-GE"/>
        </w:rPr>
        <w:softHyphen/>
        <w:t>ნამ</w:t>
      </w:r>
      <w:r>
        <w:rPr>
          <w:rFonts w:ascii="Sylfaen" w:hAnsi="Sylfaen" w:cs="Sylfaen"/>
          <w:lang w:val="ka-GE"/>
        </w:rPr>
        <w:softHyphen/>
        <w:t>შრომლონ</w:t>
      </w:r>
      <w:r>
        <w:rPr>
          <w:rFonts w:ascii="Sylfaen" w:hAnsi="Sylfaen"/>
          <w:lang w:val="ka-GE"/>
        </w:rPr>
        <w:t xml:space="preserve"> </w:t>
      </w:r>
      <w:r>
        <w:rPr>
          <w:rFonts w:ascii="Sylfaen" w:hAnsi="Sylfaen" w:cs="Sylfaen"/>
          <w:lang w:val="ka-GE"/>
        </w:rPr>
        <w:t>ინსპექტორთან ან/და მის მიერ უფლებამოსილ პირთან</w:t>
      </w:r>
      <w:r>
        <w:rPr>
          <w:rFonts w:ascii="Sylfaen" w:hAnsi="Sylfaen"/>
          <w:lang w:val="ka-GE"/>
        </w:rPr>
        <w:t>, უზ</w:t>
      </w:r>
      <w:r>
        <w:rPr>
          <w:rFonts w:ascii="Sylfaen" w:hAnsi="Sylfaen"/>
          <w:lang w:val="ka-GE"/>
        </w:rPr>
        <w:softHyphen/>
        <w:t>რუნ</w:t>
      </w:r>
      <w:r>
        <w:rPr>
          <w:rFonts w:ascii="Sylfaen" w:hAnsi="Sylfaen"/>
          <w:lang w:val="ka-GE"/>
        </w:rPr>
        <w:softHyphen/>
        <w:t xml:space="preserve">ველყონ </w:t>
      </w:r>
      <w:r>
        <w:rPr>
          <w:rFonts w:ascii="Sylfaen" w:hAnsi="Sylfaen" w:cs="Sylfaen"/>
          <w:lang w:val="ka-GE"/>
        </w:rPr>
        <w:t>მათ</w:t>
      </w:r>
      <w:r>
        <w:rPr>
          <w:rFonts w:ascii="Sylfaen" w:hAnsi="Sylfaen"/>
          <w:lang w:val="ka-GE"/>
        </w:rPr>
        <w:t xml:space="preserve"> </w:t>
      </w:r>
      <w:r>
        <w:rPr>
          <w:rFonts w:ascii="Sylfaen" w:hAnsi="Sylfaen" w:cs="Sylfaen"/>
          <w:lang w:val="ka-GE"/>
        </w:rPr>
        <w:t>მიერ</w:t>
      </w:r>
      <w:r>
        <w:rPr>
          <w:rFonts w:ascii="Sylfaen" w:hAnsi="Sylfaen"/>
          <w:lang w:val="ka-GE"/>
        </w:rPr>
        <w:t xml:space="preserve"> </w:t>
      </w:r>
      <w:r>
        <w:rPr>
          <w:rFonts w:ascii="Sylfaen" w:hAnsi="Sylfaen" w:cs="Sylfaen"/>
          <w:lang w:val="ka-GE"/>
        </w:rPr>
        <w:t>შემოწმების</w:t>
      </w:r>
      <w:r>
        <w:rPr>
          <w:rFonts w:ascii="Sylfaen" w:hAnsi="Sylfaen"/>
          <w:lang w:val="ka-GE"/>
        </w:rPr>
        <w:t xml:space="preserve"> </w:t>
      </w:r>
      <w:r>
        <w:rPr>
          <w:rFonts w:ascii="Sylfaen" w:hAnsi="Sylfaen" w:cs="Sylfaen"/>
          <w:lang w:val="ka-GE"/>
        </w:rPr>
        <w:t>დაუბრკოლებელი</w:t>
      </w:r>
      <w:r>
        <w:rPr>
          <w:rFonts w:ascii="Sylfaen" w:hAnsi="Sylfaen"/>
          <w:lang w:val="ka-GE"/>
        </w:rPr>
        <w:t xml:space="preserve"> </w:t>
      </w:r>
      <w:r>
        <w:rPr>
          <w:rFonts w:ascii="Sylfaen" w:hAnsi="Sylfaen" w:cs="Sylfaen"/>
          <w:lang w:val="ka-GE"/>
        </w:rPr>
        <w:t>განხორციელება.“.</w:t>
      </w:r>
    </w:p>
    <w:p w:rsidR="00205257" w:rsidRDefault="00205257" w:rsidP="00205257">
      <w:pPr>
        <w:spacing w:after="0"/>
        <w:jc w:val="both"/>
        <w:rPr>
          <w:rFonts w:ascii="Sylfaen" w:hAnsi="Sylfaen" w:cs="Sylfaen"/>
          <w:b/>
          <w:bCs/>
          <w:bdr w:val="none" w:sz="0" w:space="0" w:color="auto" w:frame="1"/>
          <w:lang w:val="ka-GE"/>
        </w:rPr>
      </w:pPr>
    </w:p>
    <w:p w:rsidR="00205257" w:rsidRDefault="008B74F9" w:rsidP="00205257">
      <w:pPr>
        <w:spacing w:after="0"/>
        <w:jc w:val="both"/>
        <w:rPr>
          <w:rFonts w:ascii="Sylfaen" w:hAnsi="Sylfaen" w:cs="Sylfaen"/>
          <w:b/>
          <w:bCs/>
          <w:bdr w:val="none" w:sz="0" w:space="0" w:color="auto" w:frame="1"/>
          <w:lang w:val="ka-GE"/>
        </w:rPr>
      </w:pPr>
      <w:r>
        <w:rPr>
          <w:rFonts w:ascii="Sylfaen" w:hAnsi="Sylfaen" w:cs="Sylfaen"/>
          <w:b/>
          <w:bCs/>
          <w:bdr w:val="none" w:sz="0" w:space="0" w:color="auto" w:frame="1"/>
          <w:lang w:val="ka-GE"/>
        </w:rPr>
        <w:t>ვ</w:t>
      </w:r>
      <w:r w:rsidR="00377BB3">
        <w:rPr>
          <w:rFonts w:ascii="Sylfaen" w:hAnsi="Sylfaen" w:cs="Sylfaen"/>
          <w:b/>
          <w:bCs/>
          <w:bdr w:val="none" w:sz="0" w:space="0" w:color="auto" w:frame="1"/>
          <w:lang w:val="ka-GE"/>
        </w:rPr>
        <w:t>) მე-8 პუნქტს</w:t>
      </w:r>
      <w:r w:rsidR="00205257">
        <w:rPr>
          <w:rFonts w:ascii="Sylfaen" w:hAnsi="Sylfaen" w:cs="Sylfaen"/>
          <w:b/>
          <w:bCs/>
          <w:bdr w:val="none" w:sz="0" w:space="0" w:color="auto" w:frame="1"/>
          <w:lang w:val="ka-GE"/>
        </w:rPr>
        <w:t xml:space="preserve"> დაემატოს მე-9 პუნქტი შემდეგი რედაქციით:</w:t>
      </w:r>
    </w:p>
    <w:p w:rsidR="00205257" w:rsidRDefault="00205257" w:rsidP="00205257">
      <w:pPr>
        <w:spacing w:after="0"/>
        <w:jc w:val="both"/>
        <w:rPr>
          <w:rFonts w:ascii="Sylfaen" w:hAnsi="Sylfaen" w:cs="Sylfaen"/>
          <w:bCs/>
          <w:bdr w:val="none" w:sz="0" w:space="0" w:color="auto" w:frame="1"/>
        </w:rPr>
      </w:pPr>
      <w:r>
        <w:rPr>
          <w:rFonts w:ascii="Sylfaen" w:hAnsi="Sylfaen" w:cs="Sylfaen"/>
          <w:bCs/>
          <w:bdr w:val="none" w:sz="0" w:space="0" w:color="auto" w:frame="1"/>
          <w:lang w:val="ka-GE"/>
        </w:rPr>
        <w:t>„9. შემოწმების</w:t>
      </w:r>
      <w:r>
        <w:rPr>
          <w:rFonts w:ascii="Sylfaen" w:hAnsi="Sylfaen"/>
          <w:bCs/>
          <w:bdr w:val="none" w:sz="0" w:space="0" w:color="auto" w:frame="1"/>
          <w:lang w:val="ka-GE"/>
        </w:rPr>
        <w:t xml:space="preserve"> </w:t>
      </w:r>
      <w:r>
        <w:rPr>
          <w:rFonts w:ascii="Sylfaen" w:hAnsi="Sylfaen" w:cs="Sylfaen"/>
          <w:bCs/>
          <w:bdr w:val="none" w:sz="0" w:space="0" w:color="auto" w:frame="1"/>
          <w:lang w:val="ka-GE"/>
        </w:rPr>
        <w:t>განხორციელებისას,</w:t>
      </w:r>
      <w:r>
        <w:rPr>
          <w:rFonts w:ascii="Sylfaen" w:hAnsi="Sylfaen"/>
          <w:bCs/>
          <w:bdr w:val="none" w:sz="0" w:space="0" w:color="auto" w:frame="1"/>
          <w:lang w:val="ka-GE"/>
        </w:rPr>
        <w:t xml:space="preserve"> </w:t>
      </w:r>
      <w:r>
        <w:rPr>
          <w:rFonts w:ascii="Sylfaen" w:hAnsi="Sylfaen" w:cs="Sylfaen"/>
          <w:bCs/>
          <w:bdr w:val="none" w:sz="0" w:space="0" w:color="auto" w:frame="1"/>
          <w:lang w:val="ka-GE"/>
        </w:rPr>
        <w:t>შემოწმების</w:t>
      </w:r>
      <w:r>
        <w:rPr>
          <w:rFonts w:ascii="Sylfaen" w:hAnsi="Sylfaen"/>
          <w:bCs/>
          <w:bdr w:val="none" w:sz="0" w:space="0" w:color="auto" w:frame="1"/>
          <w:lang w:val="ka-GE"/>
        </w:rPr>
        <w:t xml:space="preserve"> </w:t>
      </w:r>
      <w:r>
        <w:rPr>
          <w:rFonts w:ascii="Sylfaen" w:hAnsi="Sylfaen" w:cs="Sylfaen"/>
          <w:bCs/>
          <w:bdr w:val="none" w:sz="0" w:space="0" w:color="auto" w:frame="1"/>
          <w:lang w:val="ka-GE"/>
        </w:rPr>
        <w:t>განხორციელებაზე</w:t>
      </w:r>
      <w:r>
        <w:rPr>
          <w:rFonts w:ascii="Sylfaen" w:hAnsi="Sylfaen"/>
          <w:bCs/>
          <w:bdr w:val="none" w:sz="0" w:space="0" w:color="auto" w:frame="1"/>
          <w:lang w:val="ka-GE"/>
        </w:rPr>
        <w:t xml:space="preserve"> უფ</w:t>
      </w:r>
      <w:r>
        <w:rPr>
          <w:rFonts w:ascii="Sylfaen" w:hAnsi="Sylfaen"/>
          <w:bCs/>
          <w:bdr w:val="none" w:sz="0" w:space="0" w:color="auto" w:frame="1"/>
          <w:lang w:val="ka-GE"/>
        </w:rPr>
        <w:softHyphen/>
      </w:r>
      <w:r>
        <w:rPr>
          <w:rFonts w:ascii="Sylfaen" w:hAnsi="Sylfaen"/>
          <w:bCs/>
          <w:bdr w:val="none" w:sz="0" w:space="0" w:color="auto" w:frame="1"/>
          <w:lang w:val="ka-GE"/>
        </w:rPr>
        <w:softHyphen/>
        <w:t>ლ</w:t>
      </w:r>
      <w:r>
        <w:rPr>
          <w:rFonts w:ascii="Sylfaen" w:hAnsi="Sylfaen"/>
          <w:bCs/>
          <w:bdr w:val="none" w:sz="0" w:space="0" w:color="auto" w:frame="1"/>
          <w:lang w:val="ka-GE"/>
        </w:rPr>
        <w:softHyphen/>
        <w:t>ე</w:t>
      </w:r>
      <w:r>
        <w:rPr>
          <w:rFonts w:ascii="Sylfaen" w:hAnsi="Sylfaen"/>
          <w:bCs/>
          <w:bdr w:val="none" w:sz="0" w:space="0" w:color="auto" w:frame="1"/>
          <w:lang w:val="ka-GE"/>
        </w:rPr>
        <w:softHyphen/>
        <w:t xml:space="preserve">ბამოსილი </w:t>
      </w:r>
      <w:r>
        <w:rPr>
          <w:rFonts w:ascii="Sylfaen" w:hAnsi="Sylfaen" w:cs="Sylfaen"/>
          <w:bCs/>
          <w:bdr w:val="none" w:sz="0" w:space="0" w:color="auto" w:frame="1"/>
          <w:lang w:val="ka-GE"/>
        </w:rPr>
        <w:t>პირი</w:t>
      </w:r>
      <w:r>
        <w:rPr>
          <w:rFonts w:ascii="Sylfaen" w:hAnsi="Sylfaen"/>
          <w:bCs/>
          <w:bdr w:val="none" w:sz="0" w:space="0" w:color="auto" w:frame="1"/>
          <w:lang w:val="ka-GE"/>
        </w:rPr>
        <w:t xml:space="preserve"> </w:t>
      </w:r>
      <w:r>
        <w:rPr>
          <w:rFonts w:ascii="Sylfaen" w:hAnsi="Sylfaen" w:cs="Sylfaen"/>
          <w:bCs/>
          <w:bdr w:val="none" w:sz="0" w:space="0" w:color="auto" w:frame="1"/>
          <w:lang w:val="ka-GE"/>
        </w:rPr>
        <w:t>ადგენს</w:t>
      </w:r>
      <w:r>
        <w:rPr>
          <w:rFonts w:ascii="Sylfaen" w:hAnsi="Sylfaen"/>
          <w:bCs/>
          <w:bdr w:val="none" w:sz="0" w:space="0" w:color="auto" w:frame="1"/>
          <w:lang w:val="ka-GE"/>
        </w:rPr>
        <w:t xml:space="preserve"> და ხელს აწერს შემოწმების </w:t>
      </w:r>
      <w:r>
        <w:rPr>
          <w:rFonts w:ascii="Sylfaen" w:hAnsi="Sylfaen" w:cs="Sylfaen"/>
          <w:bCs/>
          <w:bdr w:val="none" w:sz="0" w:space="0" w:color="auto" w:frame="1"/>
          <w:lang w:val="ka-GE"/>
        </w:rPr>
        <w:t>ოქმს</w:t>
      </w:r>
      <w:r>
        <w:rPr>
          <w:rFonts w:ascii="Sylfaen" w:hAnsi="Sylfaen"/>
          <w:bCs/>
          <w:bdr w:val="none" w:sz="0" w:space="0" w:color="auto" w:frame="1"/>
          <w:lang w:val="ka-GE"/>
        </w:rPr>
        <w:t xml:space="preserve">, </w:t>
      </w:r>
      <w:r>
        <w:rPr>
          <w:rFonts w:ascii="Sylfaen" w:hAnsi="Sylfaen" w:cs="Sylfaen"/>
          <w:bCs/>
          <w:bdr w:val="none" w:sz="0" w:space="0" w:color="auto" w:frame="1"/>
          <w:lang w:val="ka-GE"/>
        </w:rPr>
        <w:t>სადაც</w:t>
      </w:r>
      <w:r>
        <w:rPr>
          <w:rFonts w:ascii="Sylfaen" w:hAnsi="Sylfaen"/>
          <w:bCs/>
          <w:bdr w:val="none" w:sz="0" w:space="0" w:color="auto" w:frame="1"/>
          <w:lang w:val="ka-GE"/>
        </w:rPr>
        <w:t xml:space="preserve"> </w:t>
      </w:r>
      <w:r>
        <w:rPr>
          <w:rFonts w:ascii="Sylfaen" w:hAnsi="Sylfaen" w:cs="Sylfaen"/>
          <w:bCs/>
          <w:bdr w:val="none" w:sz="0" w:space="0" w:color="auto" w:frame="1"/>
          <w:lang w:val="ka-GE"/>
        </w:rPr>
        <w:t>აღ</w:t>
      </w:r>
      <w:r>
        <w:rPr>
          <w:rFonts w:ascii="Sylfaen" w:hAnsi="Sylfaen" w:cs="Sylfaen"/>
          <w:bCs/>
          <w:bdr w:val="none" w:sz="0" w:space="0" w:color="auto" w:frame="1"/>
          <w:lang w:val="ka-GE"/>
        </w:rPr>
        <w:softHyphen/>
        <w:t>ი</w:t>
      </w:r>
      <w:r>
        <w:rPr>
          <w:rFonts w:ascii="Sylfaen" w:hAnsi="Sylfaen" w:cs="Sylfaen"/>
          <w:bCs/>
          <w:bdr w:val="none" w:sz="0" w:space="0" w:color="auto" w:frame="1"/>
          <w:lang w:val="ka-GE"/>
        </w:rPr>
        <w:softHyphen/>
        <w:t>წე</w:t>
      </w:r>
      <w:r>
        <w:rPr>
          <w:rFonts w:ascii="Sylfaen" w:hAnsi="Sylfaen" w:cs="Sylfaen"/>
          <w:bCs/>
          <w:bdr w:val="none" w:sz="0" w:space="0" w:color="auto" w:frame="1"/>
          <w:lang w:val="ka-GE"/>
        </w:rPr>
        <w:softHyphen/>
        <w:t>რება</w:t>
      </w:r>
      <w:r>
        <w:rPr>
          <w:rFonts w:ascii="Sylfaen" w:hAnsi="Sylfaen"/>
          <w:bCs/>
          <w:bdr w:val="none" w:sz="0" w:space="0" w:color="auto" w:frame="1"/>
          <w:lang w:val="ka-GE"/>
        </w:rPr>
        <w:t xml:space="preserve"> </w:t>
      </w:r>
      <w:r>
        <w:rPr>
          <w:rFonts w:ascii="Sylfaen" w:hAnsi="Sylfaen" w:cs="Sylfaen"/>
          <w:bCs/>
          <w:bdr w:val="none" w:sz="0" w:space="0" w:color="auto" w:frame="1"/>
          <w:lang w:val="ka-GE"/>
        </w:rPr>
        <w:t>შემოწმების</w:t>
      </w:r>
      <w:r>
        <w:rPr>
          <w:rFonts w:ascii="Sylfaen" w:hAnsi="Sylfaen"/>
          <w:bCs/>
          <w:bdr w:val="none" w:sz="0" w:space="0" w:color="auto" w:frame="1"/>
          <w:lang w:val="ka-GE"/>
        </w:rPr>
        <w:t xml:space="preserve"> </w:t>
      </w:r>
      <w:r>
        <w:rPr>
          <w:rFonts w:ascii="Sylfaen" w:hAnsi="Sylfaen" w:cs="Sylfaen"/>
          <w:bCs/>
          <w:bdr w:val="none" w:sz="0" w:space="0" w:color="auto" w:frame="1"/>
          <w:lang w:val="ka-GE"/>
        </w:rPr>
        <w:t>მიმდინარეობა</w:t>
      </w:r>
      <w:r>
        <w:rPr>
          <w:rFonts w:ascii="Sylfaen" w:hAnsi="Sylfaen"/>
          <w:bCs/>
          <w:bdr w:val="none" w:sz="0" w:space="0" w:color="auto" w:frame="1"/>
          <w:lang w:val="ka-GE"/>
        </w:rPr>
        <w:t xml:space="preserve">. </w:t>
      </w:r>
      <w:r>
        <w:rPr>
          <w:rFonts w:ascii="Sylfaen" w:hAnsi="Sylfaen" w:cs="Sylfaen"/>
          <w:bCs/>
          <w:bdr w:val="none" w:sz="0" w:space="0" w:color="auto" w:frame="1"/>
          <w:lang w:val="ka-GE"/>
        </w:rPr>
        <w:t>მონაცემთა</w:t>
      </w:r>
      <w:r>
        <w:rPr>
          <w:rFonts w:ascii="Sylfaen" w:hAnsi="Sylfaen"/>
          <w:bCs/>
          <w:bdr w:val="none" w:sz="0" w:space="0" w:color="auto" w:frame="1"/>
          <w:lang w:val="ka-GE"/>
        </w:rPr>
        <w:t xml:space="preserve"> </w:t>
      </w:r>
      <w:r>
        <w:rPr>
          <w:rFonts w:ascii="Sylfaen" w:hAnsi="Sylfaen" w:cs="Sylfaen"/>
          <w:bCs/>
          <w:bdr w:val="none" w:sz="0" w:space="0" w:color="auto" w:frame="1"/>
          <w:lang w:val="ka-GE"/>
        </w:rPr>
        <w:t>დამმუშავებელი</w:t>
      </w:r>
      <w:r>
        <w:rPr>
          <w:rFonts w:ascii="Sylfaen" w:hAnsi="Sylfaen"/>
          <w:bCs/>
          <w:bdr w:val="none" w:sz="0" w:space="0" w:color="auto" w:frame="1"/>
          <w:lang w:val="ka-GE"/>
        </w:rPr>
        <w:t xml:space="preserve"> </w:t>
      </w:r>
      <w:r>
        <w:rPr>
          <w:rFonts w:ascii="Sylfaen" w:hAnsi="Sylfaen" w:cs="Sylfaen"/>
          <w:bCs/>
          <w:bdr w:val="none" w:sz="0" w:space="0" w:color="auto" w:frame="1"/>
          <w:lang w:val="ka-GE"/>
        </w:rPr>
        <w:t>და</w:t>
      </w:r>
      <w:r>
        <w:rPr>
          <w:rFonts w:ascii="Sylfaen" w:hAnsi="Sylfaen"/>
          <w:bCs/>
          <w:bdr w:val="none" w:sz="0" w:space="0" w:color="auto" w:frame="1"/>
          <w:lang w:val="ka-GE"/>
        </w:rPr>
        <w:t xml:space="preserve"> </w:t>
      </w:r>
      <w:r>
        <w:rPr>
          <w:rFonts w:ascii="Sylfaen" w:hAnsi="Sylfaen" w:cs="Sylfaen"/>
          <w:bCs/>
          <w:bdr w:val="none" w:sz="0" w:space="0" w:color="auto" w:frame="1"/>
          <w:lang w:val="ka-GE"/>
        </w:rPr>
        <w:t>უფლე</w:t>
      </w:r>
      <w:r>
        <w:rPr>
          <w:rFonts w:ascii="Sylfaen" w:hAnsi="Sylfaen" w:cs="Sylfaen"/>
          <w:bCs/>
          <w:bdr w:val="none" w:sz="0" w:space="0" w:color="auto" w:frame="1"/>
          <w:lang w:val="ka-GE"/>
        </w:rPr>
        <w:softHyphen/>
        <w:t>ბამოსილი</w:t>
      </w:r>
      <w:r>
        <w:rPr>
          <w:rFonts w:ascii="Sylfaen" w:hAnsi="Sylfaen"/>
          <w:bCs/>
          <w:bdr w:val="none" w:sz="0" w:space="0" w:color="auto" w:frame="1"/>
          <w:lang w:val="ka-GE"/>
        </w:rPr>
        <w:t xml:space="preserve"> </w:t>
      </w:r>
      <w:r>
        <w:rPr>
          <w:rFonts w:ascii="Sylfaen" w:hAnsi="Sylfaen" w:cs="Sylfaen"/>
          <w:bCs/>
          <w:bdr w:val="none" w:sz="0" w:space="0" w:color="auto" w:frame="1"/>
          <w:lang w:val="ka-GE"/>
        </w:rPr>
        <w:t>პირი</w:t>
      </w:r>
      <w:r>
        <w:rPr>
          <w:rFonts w:ascii="Sylfaen" w:hAnsi="Sylfaen"/>
          <w:bCs/>
          <w:bdr w:val="none" w:sz="0" w:space="0" w:color="auto" w:frame="1"/>
          <w:lang w:val="ka-GE"/>
        </w:rPr>
        <w:t xml:space="preserve"> </w:t>
      </w:r>
      <w:r>
        <w:rPr>
          <w:rFonts w:ascii="Sylfaen" w:hAnsi="Sylfaen" w:cs="Sylfaen"/>
          <w:bCs/>
          <w:bdr w:val="none" w:sz="0" w:space="0" w:color="auto" w:frame="1"/>
          <w:lang w:val="ka-GE"/>
        </w:rPr>
        <w:t>ვალდებული</w:t>
      </w:r>
      <w:r>
        <w:rPr>
          <w:rFonts w:ascii="Sylfaen" w:hAnsi="Sylfaen"/>
          <w:bCs/>
          <w:bdr w:val="none" w:sz="0" w:space="0" w:color="auto" w:frame="1"/>
          <w:lang w:val="ka-GE"/>
        </w:rPr>
        <w:t xml:space="preserve"> </w:t>
      </w:r>
      <w:r>
        <w:rPr>
          <w:rFonts w:ascii="Sylfaen" w:hAnsi="Sylfaen" w:cs="Sylfaen"/>
          <w:bCs/>
          <w:bdr w:val="none" w:sz="0" w:space="0" w:color="auto" w:frame="1"/>
          <w:lang w:val="ka-GE"/>
        </w:rPr>
        <w:t>არიან,</w:t>
      </w:r>
      <w:r>
        <w:rPr>
          <w:rFonts w:ascii="Sylfaen" w:hAnsi="Sylfaen"/>
          <w:bCs/>
          <w:bdr w:val="none" w:sz="0" w:space="0" w:color="auto" w:frame="1"/>
          <w:lang w:val="ka-GE"/>
        </w:rPr>
        <w:t xml:space="preserve"> </w:t>
      </w:r>
      <w:r>
        <w:rPr>
          <w:rFonts w:ascii="Sylfaen" w:hAnsi="Sylfaen" w:cs="Sylfaen"/>
          <w:bCs/>
          <w:bdr w:val="none" w:sz="0" w:space="0" w:color="auto" w:frame="1"/>
          <w:lang w:val="ka-GE"/>
        </w:rPr>
        <w:t>ხელი</w:t>
      </w:r>
      <w:r>
        <w:rPr>
          <w:rFonts w:ascii="Sylfaen" w:hAnsi="Sylfaen"/>
          <w:bCs/>
          <w:bdr w:val="none" w:sz="0" w:space="0" w:color="auto" w:frame="1"/>
          <w:lang w:val="ka-GE"/>
        </w:rPr>
        <w:t xml:space="preserve"> </w:t>
      </w:r>
      <w:r>
        <w:rPr>
          <w:rFonts w:ascii="Sylfaen" w:hAnsi="Sylfaen" w:cs="Sylfaen"/>
          <w:bCs/>
          <w:bdr w:val="none" w:sz="0" w:space="0" w:color="auto" w:frame="1"/>
          <w:lang w:val="ka-GE"/>
        </w:rPr>
        <w:t>მოაწერონ</w:t>
      </w:r>
      <w:r>
        <w:rPr>
          <w:rFonts w:ascii="Sylfaen" w:hAnsi="Sylfaen"/>
          <w:bCs/>
          <w:bdr w:val="none" w:sz="0" w:space="0" w:color="auto" w:frame="1"/>
          <w:lang w:val="ka-GE"/>
        </w:rPr>
        <w:t xml:space="preserve"> შემოწმების </w:t>
      </w:r>
      <w:r>
        <w:rPr>
          <w:rFonts w:ascii="Sylfaen" w:hAnsi="Sylfaen" w:cs="Sylfaen"/>
          <w:bCs/>
          <w:bdr w:val="none" w:sz="0" w:space="0" w:color="auto" w:frame="1"/>
          <w:lang w:val="ka-GE"/>
        </w:rPr>
        <w:t>ოქმს</w:t>
      </w:r>
      <w:r>
        <w:rPr>
          <w:rFonts w:ascii="Sylfaen" w:hAnsi="Sylfaen"/>
          <w:bCs/>
          <w:bdr w:val="none" w:sz="0" w:space="0" w:color="auto" w:frame="1"/>
          <w:lang w:val="ka-GE"/>
        </w:rPr>
        <w:t xml:space="preserve">. </w:t>
      </w:r>
      <w:r>
        <w:rPr>
          <w:rFonts w:ascii="Sylfaen" w:hAnsi="Sylfaen" w:cs="Sylfaen"/>
          <w:bCs/>
          <w:bdr w:val="none" w:sz="0" w:space="0" w:color="auto" w:frame="1"/>
          <w:lang w:val="ka-GE"/>
        </w:rPr>
        <w:t>თუ</w:t>
      </w:r>
      <w:r>
        <w:rPr>
          <w:rFonts w:ascii="Sylfaen" w:hAnsi="Sylfaen"/>
          <w:bCs/>
          <w:bdr w:val="none" w:sz="0" w:space="0" w:color="auto" w:frame="1"/>
          <w:lang w:val="ka-GE"/>
        </w:rPr>
        <w:t xml:space="preserve"> </w:t>
      </w:r>
      <w:r>
        <w:rPr>
          <w:rFonts w:ascii="Sylfaen" w:hAnsi="Sylfaen" w:cs="Sylfaen"/>
          <w:bCs/>
          <w:bdr w:val="none" w:sz="0" w:space="0" w:color="auto" w:frame="1"/>
          <w:lang w:val="ka-GE"/>
        </w:rPr>
        <w:t>ისი</w:t>
      </w:r>
      <w:r>
        <w:rPr>
          <w:rFonts w:ascii="Sylfaen" w:hAnsi="Sylfaen" w:cs="Sylfaen"/>
          <w:bCs/>
          <w:bdr w:val="none" w:sz="0" w:space="0" w:color="auto" w:frame="1"/>
          <w:lang w:val="ka-GE"/>
        </w:rPr>
        <w:softHyphen/>
      </w:r>
      <w:r>
        <w:rPr>
          <w:rFonts w:ascii="Sylfaen" w:hAnsi="Sylfaen" w:cs="Sylfaen"/>
          <w:bCs/>
          <w:bdr w:val="none" w:sz="0" w:space="0" w:color="auto" w:frame="1"/>
          <w:lang w:val="ka-GE"/>
        </w:rPr>
        <w:softHyphen/>
        <w:t>ნი</w:t>
      </w:r>
      <w:r>
        <w:rPr>
          <w:rFonts w:ascii="Sylfaen" w:hAnsi="Sylfaen"/>
          <w:bCs/>
          <w:bdr w:val="none" w:sz="0" w:space="0" w:color="auto" w:frame="1"/>
          <w:lang w:val="ka-GE"/>
        </w:rPr>
        <w:t xml:space="preserve"> </w:t>
      </w:r>
      <w:r>
        <w:rPr>
          <w:rFonts w:ascii="Sylfaen" w:hAnsi="Sylfaen" w:cs="Sylfaen"/>
          <w:bCs/>
          <w:bdr w:val="none" w:sz="0" w:space="0" w:color="auto" w:frame="1"/>
          <w:lang w:val="ka-GE"/>
        </w:rPr>
        <w:t>არ</w:t>
      </w:r>
      <w:r>
        <w:rPr>
          <w:rFonts w:ascii="Sylfaen" w:hAnsi="Sylfaen"/>
          <w:bCs/>
          <w:bdr w:val="none" w:sz="0" w:space="0" w:color="auto" w:frame="1"/>
          <w:lang w:val="ka-GE"/>
        </w:rPr>
        <w:t xml:space="preserve"> </w:t>
      </w:r>
      <w:r>
        <w:rPr>
          <w:rFonts w:ascii="Sylfaen" w:hAnsi="Sylfaen" w:cs="Sylfaen"/>
          <w:bCs/>
          <w:bdr w:val="none" w:sz="0" w:space="0" w:color="auto" w:frame="1"/>
          <w:lang w:val="ka-GE"/>
        </w:rPr>
        <w:t>ეთანხმებიან</w:t>
      </w:r>
      <w:r>
        <w:rPr>
          <w:rFonts w:ascii="Sylfaen" w:hAnsi="Sylfaen"/>
          <w:bCs/>
          <w:bdr w:val="none" w:sz="0" w:space="0" w:color="auto" w:frame="1"/>
          <w:lang w:val="ka-GE"/>
        </w:rPr>
        <w:t xml:space="preserve"> შემოწმების </w:t>
      </w:r>
      <w:r>
        <w:rPr>
          <w:rFonts w:ascii="Sylfaen" w:hAnsi="Sylfaen" w:cs="Sylfaen"/>
          <w:bCs/>
          <w:bdr w:val="none" w:sz="0" w:space="0" w:color="auto" w:frame="1"/>
          <w:lang w:val="ka-GE"/>
        </w:rPr>
        <w:t>ოქმის შინაარსს და უარს აცხადებენ ხე</w:t>
      </w:r>
      <w:r>
        <w:rPr>
          <w:rFonts w:ascii="Sylfaen" w:hAnsi="Sylfaen" w:cs="Sylfaen"/>
          <w:bCs/>
          <w:bdr w:val="none" w:sz="0" w:space="0" w:color="auto" w:frame="1"/>
          <w:lang w:val="ka-GE"/>
        </w:rPr>
        <w:softHyphen/>
        <w:t>ლის მოწერაზე, შე</w:t>
      </w:r>
      <w:r>
        <w:rPr>
          <w:rFonts w:ascii="Sylfaen" w:hAnsi="Sylfaen" w:cs="Sylfaen"/>
          <w:bCs/>
          <w:bdr w:val="none" w:sz="0" w:space="0" w:color="auto" w:frame="1"/>
          <w:lang w:val="ka-GE"/>
        </w:rPr>
        <w:softHyphen/>
        <w:t>საბამისი აღნიშვნა უნდა გაკეთდეს შემო</w:t>
      </w:r>
      <w:r>
        <w:rPr>
          <w:rFonts w:ascii="Sylfaen" w:hAnsi="Sylfaen" w:cs="Sylfaen"/>
          <w:bCs/>
          <w:bdr w:val="none" w:sz="0" w:space="0" w:color="auto" w:frame="1"/>
          <w:lang w:val="ka-GE"/>
        </w:rPr>
        <w:softHyphen/>
        <w:t>წმე</w:t>
      </w:r>
      <w:r>
        <w:rPr>
          <w:rFonts w:ascii="Sylfaen" w:hAnsi="Sylfaen" w:cs="Sylfaen"/>
          <w:bCs/>
          <w:bdr w:val="none" w:sz="0" w:space="0" w:color="auto" w:frame="1"/>
          <w:lang w:val="ka-GE"/>
        </w:rPr>
        <w:softHyphen/>
        <w:t>ბის ოქმში.“.</w:t>
      </w:r>
    </w:p>
    <w:p w:rsidR="00205257" w:rsidRDefault="00205257" w:rsidP="00205257">
      <w:pPr>
        <w:spacing w:after="0"/>
        <w:jc w:val="both"/>
        <w:rPr>
          <w:rFonts w:ascii="Sylfaen" w:hAnsi="Sylfaen" w:cs="Sylfaen"/>
          <w:bCs/>
          <w:bdr w:val="none" w:sz="0" w:space="0" w:color="auto" w:frame="1"/>
        </w:rPr>
      </w:pPr>
    </w:p>
    <w:p w:rsidR="002465B3" w:rsidRDefault="00A26E40" w:rsidP="00205257">
      <w:pPr>
        <w:spacing w:after="0"/>
        <w:jc w:val="both"/>
        <w:rPr>
          <w:rFonts w:ascii="Sylfaen" w:hAnsi="Sylfaen"/>
          <w:b/>
          <w:lang w:val="ka-GE"/>
        </w:rPr>
      </w:pPr>
      <w:r>
        <w:rPr>
          <w:rFonts w:ascii="Sylfaen" w:hAnsi="Sylfaen" w:cs="Sylfaen"/>
          <w:b/>
          <w:bCs/>
          <w:bdr w:val="none" w:sz="0" w:space="0" w:color="auto" w:frame="1"/>
          <w:lang w:val="ka-GE"/>
        </w:rPr>
        <w:t>16</w:t>
      </w:r>
      <w:r w:rsidR="00205257">
        <w:rPr>
          <w:rFonts w:ascii="Sylfaen" w:hAnsi="Sylfaen" w:cs="Sylfaen"/>
          <w:b/>
          <w:bCs/>
          <w:bdr w:val="none" w:sz="0" w:space="0" w:color="auto" w:frame="1"/>
        </w:rPr>
        <w:t>.</w:t>
      </w:r>
      <w:r w:rsidR="00205257">
        <w:rPr>
          <w:rFonts w:ascii="Sylfaen" w:hAnsi="Sylfaen" w:cs="Sylfaen"/>
          <w:bCs/>
          <w:bdr w:val="none" w:sz="0" w:space="0" w:color="auto" w:frame="1"/>
        </w:rPr>
        <w:t xml:space="preserve"> </w:t>
      </w:r>
      <w:r w:rsidR="00205257">
        <w:rPr>
          <w:rFonts w:ascii="Sylfaen" w:hAnsi="Sylfaen"/>
          <w:b/>
          <w:lang w:val="ka-GE"/>
        </w:rPr>
        <w:t>35</w:t>
      </w:r>
      <w:r w:rsidR="00205257">
        <w:rPr>
          <w:rFonts w:ascii="Sylfaen" w:hAnsi="Sylfaen"/>
          <w:b/>
          <w:vertAlign w:val="superscript"/>
          <w:lang w:val="ka-GE"/>
        </w:rPr>
        <w:t>1</w:t>
      </w:r>
      <w:r w:rsidR="00205257">
        <w:rPr>
          <w:rFonts w:ascii="Sylfaen" w:hAnsi="Sylfaen"/>
          <w:b/>
          <w:lang w:val="ka-GE"/>
        </w:rPr>
        <w:t>-ე მუხლის</w:t>
      </w:r>
      <w:r w:rsidR="00AB24B5">
        <w:rPr>
          <w:rFonts w:ascii="Sylfaen" w:hAnsi="Sylfaen"/>
          <w:b/>
          <w:lang w:val="ka-GE"/>
        </w:rPr>
        <w:t>:</w:t>
      </w:r>
    </w:p>
    <w:p w:rsidR="00205257" w:rsidRDefault="002465B3" w:rsidP="00205257">
      <w:pPr>
        <w:spacing w:after="0"/>
        <w:jc w:val="both"/>
        <w:rPr>
          <w:rFonts w:ascii="Sylfaen" w:hAnsi="Sylfaen" w:cs="Times New Roman"/>
          <w:b/>
          <w:lang w:val="ka-GE"/>
        </w:rPr>
      </w:pPr>
      <w:r>
        <w:rPr>
          <w:rFonts w:ascii="Sylfaen" w:hAnsi="Sylfaen"/>
          <w:b/>
          <w:lang w:val="ka-GE"/>
        </w:rPr>
        <w:t xml:space="preserve">ა) </w:t>
      </w:r>
      <w:r w:rsidR="00205257">
        <w:rPr>
          <w:rFonts w:ascii="Sylfaen" w:hAnsi="Sylfaen"/>
          <w:b/>
          <w:lang w:val="ka-GE"/>
        </w:rPr>
        <w:t>პ</w:t>
      </w:r>
      <w:r w:rsidR="00205257">
        <w:rPr>
          <w:rFonts w:ascii="Sylfaen" w:hAnsi="Sylfaen"/>
          <w:b/>
          <w:bCs/>
          <w:bdr w:val="none" w:sz="0" w:space="0" w:color="auto" w:frame="1"/>
          <w:lang w:val="ka-GE"/>
        </w:rPr>
        <w:t>ირველ პუნქტს დაემატოს  „დ“ ქვეპუნქტი</w:t>
      </w:r>
      <w:r w:rsidR="00A26E40">
        <w:rPr>
          <w:rFonts w:ascii="Sylfaen" w:hAnsi="Sylfaen"/>
          <w:b/>
          <w:bCs/>
          <w:bdr w:val="none" w:sz="0" w:space="0" w:color="auto" w:frame="1"/>
          <w:lang w:val="ka-GE"/>
        </w:rPr>
        <w:t xml:space="preserve"> </w:t>
      </w:r>
      <w:r w:rsidR="00A26E40">
        <w:rPr>
          <w:rFonts w:ascii="Sylfaen" w:hAnsi="Sylfaen" w:cs="Sylfaen"/>
          <w:b/>
          <w:bCs/>
          <w:bdr w:val="none" w:sz="0" w:space="0" w:color="auto" w:frame="1"/>
          <w:lang w:val="ka-GE"/>
        </w:rPr>
        <w:t>შემდეგი რედაქციით:</w:t>
      </w:r>
    </w:p>
    <w:p w:rsidR="00205257" w:rsidRDefault="00205257" w:rsidP="00205257">
      <w:pPr>
        <w:spacing w:after="0"/>
        <w:jc w:val="both"/>
        <w:rPr>
          <w:rFonts w:ascii="Sylfaen" w:hAnsi="Sylfaen"/>
          <w:bCs/>
          <w:bdr w:val="none" w:sz="0" w:space="0" w:color="auto" w:frame="1"/>
          <w:lang w:val="ka-GE"/>
        </w:rPr>
      </w:pPr>
      <w:r>
        <w:rPr>
          <w:rFonts w:ascii="Sylfaen" w:hAnsi="Sylfaen"/>
          <w:bCs/>
          <w:bdr w:val="none" w:sz="0" w:space="0" w:color="auto" w:frame="1"/>
          <w:lang w:val="ka-GE"/>
        </w:rPr>
        <w:t>„დ)</w:t>
      </w:r>
      <w:r w:rsidR="004A29AA">
        <w:rPr>
          <w:rFonts w:ascii="Sylfaen" w:hAnsi="Sylfaen"/>
          <w:bCs/>
          <w:bdr w:val="none" w:sz="0" w:space="0" w:color="auto" w:frame="1"/>
          <w:lang w:val="ka-GE"/>
        </w:rPr>
        <w:t xml:space="preserve"> </w:t>
      </w:r>
      <w:r>
        <w:rPr>
          <w:rFonts w:ascii="Sylfaen" w:hAnsi="Sylfaen"/>
          <w:bCs/>
          <w:bdr w:val="none" w:sz="0" w:space="0" w:color="auto" w:frame="1"/>
          <w:lang w:val="ka-GE"/>
        </w:rPr>
        <w:t>წესებისა და კონფიგურაციის კონტროლის მეშვეობით იმგვარად, რომ აღნიშნული წესების ან/და კონფიგურაციის ნებისმიერი ცვლილება არ განხორციელდეს პერსონალურ მონაცემთა დაცვის ინსპექტორთან წინასწარი შეთანხმების გარეშე</w:t>
      </w:r>
      <w:r w:rsidR="007932DC">
        <w:rPr>
          <w:rFonts w:ascii="Sylfaen" w:hAnsi="Sylfaen"/>
          <w:bCs/>
          <w:bdr w:val="none" w:sz="0" w:space="0" w:color="auto" w:frame="1"/>
          <w:lang w:val="ka-GE"/>
        </w:rPr>
        <w:t>.“.</w:t>
      </w:r>
    </w:p>
    <w:p w:rsidR="007932DC" w:rsidRDefault="007932DC" w:rsidP="00205257">
      <w:pPr>
        <w:spacing w:after="0"/>
        <w:jc w:val="both"/>
        <w:rPr>
          <w:rFonts w:ascii="Sylfaen" w:hAnsi="Sylfaen"/>
          <w:bCs/>
          <w:color w:val="0070C0"/>
          <w:u w:val="single"/>
          <w:bdr w:val="none" w:sz="0" w:space="0" w:color="auto" w:frame="1"/>
          <w:lang w:val="ka-GE"/>
        </w:rPr>
      </w:pPr>
    </w:p>
    <w:p w:rsidR="002465B3" w:rsidRPr="00926973" w:rsidRDefault="002465B3" w:rsidP="00205257">
      <w:pPr>
        <w:spacing w:after="0"/>
        <w:jc w:val="both"/>
        <w:rPr>
          <w:rFonts w:ascii="Sylfaen" w:hAnsi="Sylfaen"/>
          <w:b/>
          <w:bCs/>
          <w:bdr w:val="none" w:sz="0" w:space="0" w:color="auto" w:frame="1"/>
          <w:lang w:val="ka-GE"/>
        </w:rPr>
      </w:pPr>
      <w:r w:rsidRPr="00926973">
        <w:rPr>
          <w:rFonts w:ascii="Sylfaen" w:hAnsi="Sylfaen"/>
          <w:b/>
          <w:bCs/>
          <w:bdr w:val="none" w:sz="0" w:space="0" w:color="auto" w:frame="1"/>
          <w:lang w:val="ka-GE"/>
        </w:rPr>
        <w:t>ბ) მე-4პუნქტს დაემატოს 4</w:t>
      </w:r>
      <w:r w:rsidRPr="00926973">
        <w:rPr>
          <w:rFonts w:ascii="Sylfaen" w:hAnsi="Sylfaen"/>
          <w:b/>
          <w:bCs/>
          <w:bdr w:val="none" w:sz="0" w:space="0" w:color="auto" w:frame="1"/>
          <w:vertAlign w:val="superscript"/>
          <w:lang w:val="ka-GE"/>
        </w:rPr>
        <w:t>1</w:t>
      </w:r>
      <w:r w:rsidRPr="00926973">
        <w:rPr>
          <w:rFonts w:ascii="Sylfaen" w:hAnsi="Sylfaen"/>
          <w:b/>
          <w:bCs/>
          <w:bdr w:val="none" w:sz="0" w:space="0" w:color="auto" w:frame="1"/>
          <w:lang w:val="ka-GE"/>
        </w:rPr>
        <w:t xml:space="preserve"> პუნქტი შემდეგი რედაქციით:</w:t>
      </w:r>
    </w:p>
    <w:p w:rsidR="00205257" w:rsidRDefault="002465B3" w:rsidP="00205257">
      <w:pPr>
        <w:spacing w:after="0"/>
        <w:jc w:val="both"/>
        <w:rPr>
          <w:rFonts w:ascii="Sylfaen" w:hAnsi="Sylfaen"/>
          <w:bCs/>
          <w:bdr w:val="none" w:sz="0" w:space="0" w:color="auto" w:frame="1"/>
          <w:lang w:val="ka-GE"/>
        </w:rPr>
      </w:pPr>
      <w:r>
        <w:rPr>
          <w:rFonts w:ascii="Sylfaen" w:hAnsi="Sylfaen"/>
          <w:bCs/>
          <w:bdr w:val="none" w:sz="0" w:space="0" w:color="auto" w:frame="1"/>
          <w:lang w:val="ka-GE"/>
        </w:rPr>
        <w:t>4</w:t>
      </w:r>
      <w:r w:rsidRPr="002742E1">
        <w:rPr>
          <w:rFonts w:ascii="Sylfaen" w:hAnsi="Sylfaen"/>
          <w:bCs/>
          <w:bdr w:val="none" w:sz="0" w:space="0" w:color="auto" w:frame="1"/>
          <w:vertAlign w:val="superscript"/>
          <w:lang w:val="ka-GE"/>
        </w:rPr>
        <w:t>1</w:t>
      </w:r>
      <w:r>
        <w:rPr>
          <w:rFonts w:ascii="Sylfaen" w:hAnsi="Sylfaen"/>
          <w:bCs/>
          <w:bdr w:val="none" w:sz="0" w:space="0" w:color="auto" w:frame="1"/>
          <w:lang w:val="ka-GE"/>
        </w:rPr>
        <w:t xml:space="preserve">. ინსპექტორი უფლებამოსილია, </w:t>
      </w:r>
      <w:r w:rsidR="00EC60EE">
        <w:rPr>
          <w:rFonts w:ascii="Sylfaen" w:hAnsi="Sylfaen"/>
          <w:bCs/>
          <w:bdr w:val="none" w:sz="0" w:space="0" w:color="auto" w:frame="1"/>
          <w:lang w:val="ka-GE"/>
        </w:rPr>
        <w:t xml:space="preserve">დასაბუთებული გადაწყვეტილებით </w:t>
      </w:r>
      <w:r>
        <w:rPr>
          <w:rFonts w:ascii="Sylfaen" w:hAnsi="Sylfaen"/>
          <w:bCs/>
          <w:bdr w:val="none" w:sz="0" w:space="0" w:color="auto" w:frame="1"/>
          <w:lang w:val="ka-GE"/>
        </w:rPr>
        <w:t xml:space="preserve">მოითხოვოს </w:t>
      </w:r>
      <w:r w:rsidR="00205257">
        <w:rPr>
          <w:rFonts w:ascii="Sylfaen" w:hAnsi="Sylfaen"/>
          <w:bCs/>
          <w:bdr w:val="none" w:sz="0" w:space="0" w:color="auto" w:frame="1"/>
          <w:lang w:val="ka-GE"/>
        </w:rPr>
        <w:t>კონტროლის ელექტრონული სისტემისა და ფარული საგამოძიებო მოქმედებების განხორციელების ორეტაპიანი ელექტრონული სისტემის ინფორმაციული უსაფრთხოების აუდიტი, რომელსაც ატარებს „ინფორმაციული უსაფრთხოების შესახებ“ საქართველოს კანონით დადგენილი წესით ავტორიზებული პირი ან ორგანიზაცია.“.</w:t>
      </w:r>
    </w:p>
    <w:p w:rsidR="00205257" w:rsidRDefault="00205257" w:rsidP="00205257">
      <w:pPr>
        <w:spacing w:after="0"/>
        <w:jc w:val="both"/>
        <w:rPr>
          <w:rFonts w:ascii="Sylfaen" w:hAnsi="Sylfaen"/>
          <w:bCs/>
          <w:bdr w:val="none" w:sz="0" w:space="0" w:color="auto" w:frame="1"/>
        </w:rPr>
      </w:pPr>
      <w:r>
        <w:rPr>
          <w:rFonts w:ascii="Sylfaen" w:hAnsi="Sylfaen"/>
          <w:bCs/>
          <w:bdr w:val="none" w:sz="0" w:space="0" w:color="auto" w:frame="1"/>
          <w:lang w:val="ka-GE"/>
        </w:rPr>
        <w:t xml:space="preserve"> </w:t>
      </w:r>
    </w:p>
    <w:p w:rsidR="00205257" w:rsidRDefault="00A26E40" w:rsidP="00205257">
      <w:pPr>
        <w:spacing w:after="0"/>
        <w:jc w:val="both"/>
        <w:rPr>
          <w:rFonts w:ascii="Sylfaen" w:hAnsi="Sylfaen"/>
          <w:bCs/>
          <w:highlight w:val="yellow"/>
          <w:u w:val="single"/>
          <w:bdr w:val="none" w:sz="0" w:space="0" w:color="auto" w:frame="1"/>
          <w:lang w:val="ka-GE"/>
        </w:rPr>
      </w:pPr>
      <w:r>
        <w:rPr>
          <w:rFonts w:ascii="Sylfaen" w:hAnsi="Sylfaen"/>
          <w:b/>
          <w:lang w:val="ka-GE"/>
        </w:rPr>
        <w:t>17</w:t>
      </w:r>
      <w:r w:rsidR="00205257">
        <w:rPr>
          <w:rFonts w:ascii="Sylfaen" w:hAnsi="Sylfaen"/>
          <w:b/>
          <w:lang w:val="ka-GE"/>
        </w:rPr>
        <w:t xml:space="preserve">. </w:t>
      </w:r>
      <w:r w:rsidR="00205257">
        <w:rPr>
          <w:rFonts w:ascii="Sylfaen" w:hAnsi="Sylfaen"/>
          <w:b/>
          <w:bCs/>
          <w:bdr w:val="none" w:sz="0" w:space="0" w:color="auto" w:frame="1"/>
          <w:lang w:val="ka-GE"/>
        </w:rPr>
        <w:t>37-ე მუხლი ჩამოყალიბდეს შემდეგი რედაქციით:</w:t>
      </w:r>
    </w:p>
    <w:p w:rsidR="00205257" w:rsidRDefault="00205257" w:rsidP="00205257">
      <w:pPr>
        <w:spacing w:after="0"/>
        <w:jc w:val="both"/>
        <w:rPr>
          <w:rFonts w:ascii="Sylfaen" w:hAnsi="Sylfaen"/>
          <w:b/>
          <w:bCs/>
          <w:bdr w:val="none" w:sz="0" w:space="0" w:color="auto" w:frame="1"/>
          <w:lang w:val="ka-GE"/>
        </w:rPr>
      </w:pPr>
      <w:r>
        <w:rPr>
          <w:rFonts w:ascii="Sylfaen" w:hAnsi="Sylfaen"/>
          <w:b/>
          <w:bCs/>
          <w:bdr w:val="none" w:sz="0" w:space="0" w:color="auto" w:frame="1"/>
          <w:lang w:val="ka-GE"/>
        </w:rPr>
        <w:lastRenderedPageBreak/>
        <w:t>„მუხლი 37. ინსპექტორის თანამშრომლობა სხვა ორგანიზაციებთან და მონაცემთა დაცვაზე პასუხისმგებელ უწყებებთან</w:t>
      </w:r>
    </w:p>
    <w:p w:rsidR="00205257" w:rsidRDefault="00205257" w:rsidP="00205257">
      <w:pPr>
        <w:spacing w:after="0"/>
        <w:jc w:val="both"/>
        <w:rPr>
          <w:rFonts w:ascii="Sylfaen" w:hAnsi="Sylfaen"/>
          <w:bCs/>
          <w:bdr w:val="none" w:sz="0" w:space="0" w:color="auto" w:frame="1"/>
          <w:lang w:val="ka-GE"/>
        </w:rPr>
      </w:pPr>
      <w:r>
        <w:rPr>
          <w:rFonts w:ascii="Sylfaen" w:hAnsi="Sylfaen"/>
          <w:bCs/>
          <w:bdr w:val="none" w:sz="0" w:space="0" w:color="auto" w:frame="1"/>
          <w:lang w:val="ka-GE"/>
        </w:rPr>
        <w:t>1. ინსპექტორი უფლებამოსილია ითანამშრომლოს სხვა ორგანიზაციებთან, მათ შორის, საერთაშორისო და სხვა ქვეყნის ორგანიზაციებთან მონაცემთა დაცვასთან დაკავშირებულ საკითხებზე.</w:t>
      </w:r>
    </w:p>
    <w:p w:rsidR="00205257" w:rsidRDefault="00205257" w:rsidP="00205257">
      <w:pPr>
        <w:spacing w:after="0"/>
        <w:jc w:val="both"/>
        <w:rPr>
          <w:rFonts w:ascii="Sylfaen" w:hAnsi="Sylfaen"/>
          <w:bCs/>
          <w:bdr w:val="none" w:sz="0" w:space="0" w:color="auto" w:frame="1"/>
          <w:lang w:val="ka-GE"/>
        </w:rPr>
      </w:pPr>
      <w:r>
        <w:rPr>
          <w:rFonts w:ascii="Sylfaen" w:hAnsi="Sylfaen"/>
          <w:bCs/>
          <w:bdr w:val="none" w:sz="0" w:space="0" w:color="auto" w:frame="1"/>
          <w:lang w:val="ka-GE"/>
        </w:rPr>
        <w:t>2. ინსპექტორი უფლებამოსილია სხვა ქვეყნის მონაცემთა დაცვაზე პასუხისმგებელ ორგანოსთან ერთად განახორციელოს ერთობლივი შემოწმება (ინსპექტირება) და გაცვალოს ინფორმაცია.“.</w:t>
      </w:r>
    </w:p>
    <w:p w:rsidR="00205257" w:rsidRDefault="00205257" w:rsidP="00205257">
      <w:pPr>
        <w:spacing w:after="0"/>
        <w:jc w:val="both"/>
        <w:rPr>
          <w:rFonts w:ascii="Sylfaen" w:hAnsi="Sylfaen"/>
          <w:bCs/>
          <w:bdr w:val="none" w:sz="0" w:space="0" w:color="auto" w:frame="1"/>
          <w:lang w:val="ka-GE"/>
        </w:rPr>
      </w:pPr>
    </w:p>
    <w:p w:rsidR="00F92CC6" w:rsidRDefault="00A26E40" w:rsidP="00205257">
      <w:pPr>
        <w:spacing w:after="0"/>
        <w:jc w:val="both"/>
        <w:rPr>
          <w:rFonts w:ascii="Sylfaen" w:hAnsi="Sylfaen"/>
          <w:b/>
          <w:bCs/>
          <w:bdr w:val="none" w:sz="0" w:space="0" w:color="auto" w:frame="1"/>
          <w:lang w:val="ka-GE"/>
        </w:rPr>
      </w:pPr>
      <w:r>
        <w:rPr>
          <w:rFonts w:ascii="Sylfaen" w:hAnsi="Sylfaen"/>
          <w:b/>
          <w:bCs/>
          <w:bdr w:val="none" w:sz="0" w:space="0" w:color="auto" w:frame="1"/>
          <w:lang w:val="ka-GE"/>
        </w:rPr>
        <w:t>18</w:t>
      </w:r>
      <w:r w:rsidR="00205257">
        <w:rPr>
          <w:rFonts w:ascii="Sylfaen" w:hAnsi="Sylfaen"/>
          <w:b/>
          <w:bCs/>
          <w:bdr w:val="none" w:sz="0" w:space="0" w:color="auto" w:frame="1"/>
          <w:lang w:val="ka-GE"/>
        </w:rPr>
        <w:t xml:space="preserve">. </w:t>
      </w:r>
      <w:r w:rsidR="00205257">
        <w:rPr>
          <w:rFonts w:ascii="Sylfaen" w:hAnsi="Sylfaen"/>
          <w:b/>
          <w:bCs/>
          <w:bdr w:val="none" w:sz="0" w:space="0" w:color="auto" w:frame="1"/>
        </w:rPr>
        <w:t>39-</w:t>
      </w:r>
      <w:r w:rsidR="00205257">
        <w:rPr>
          <w:rFonts w:ascii="Sylfaen" w:hAnsi="Sylfaen"/>
          <w:b/>
          <w:bCs/>
          <w:bdr w:val="none" w:sz="0" w:space="0" w:color="auto" w:frame="1"/>
          <w:lang w:val="ka-GE"/>
        </w:rPr>
        <w:t>ე მუხლ</w:t>
      </w:r>
      <w:r w:rsidR="00C7602B">
        <w:rPr>
          <w:rFonts w:ascii="Sylfaen" w:hAnsi="Sylfaen"/>
          <w:b/>
          <w:bCs/>
          <w:bdr w:val="none" w:sz="0" w:space="0" w:color="auto" w:frame="1"/>
          <w:lang w:val="ka-GE"/>
        </w:rPr>
        <w:t>ი</w:t>
      </w:r>
      <w:r w:rsidR="00205257">
        <w:rPr>
          <w:rFonts w:ascii="Sylfaen" w:hAnsi="Sylfaen"/>
          <w:b/>
          <w:bCs/>
          <w:bdr w:val="none" w:sz="0" w:space="0" w:color="auto" w:frame="1"/>
          <w:lang w:val="ka-GE"/>
        </w:rPr>
        <w:t>ს</w:t>
      </w:r>
      <w:r w:rsidR="00F92CC6">
        <w:rPr>
          <w:rFonts w:ascii="Sylfaen" w:hAnsi="Sylfaen"/>
          <w:b/>
          <w:bCs/>
          <w:bdr w:val="none" w:sz="0" w:space="0" w:color="auto" w:frame="1"/>
          <w:lang w:val="ka-GE"/>
        </w:rPr>
        <w:t>:</w:t>
      </w:r>
    </w:p>
    <w:p w:rsidR="00205257" w:rsidRDefault="00F92CC6" w:rsidP="00205257">
      <w:pPr>
        <w:spacing w:after="0"/>
        <w:jc w:val="both"/>
        <w:rPr>
          <w:rFonts w:ascii="Sylfaen" w:hAnsi="Sylfaen"/>
          <w:b/>
          <w:bCs/>
          <w:bdr w:val="none" w:sz="0" w:space="0" w:color="auto" w:frame="1"/>
          <w:lang w:val="ka-GE"/>
        </w:rPr>
      </w:pPr>
      <w:r>
        <w:rPr>
          <w:rFonts w:ascii="Sylfaen" w:hAnsi="Sylfaen"/>
          <w:b/>
          <w:bCs/>
          <w:bdr w:val="none" w:sz="0" w:space="0" w:color="auto" w:frame="1"/>
          <w:lang w:val="ka-GE"/>
        </w:rPr>
        <w:t xml:space="preserve">ა) </w:t>
      </w:r>
      <w:r w:rsidR="00C7602B">
        <w:rPr>
          <w:rFonts w:ascii="Sylfaen" w:hAnsi="Sylfaen"/>
          <w:b/>
          <w:bCs/>
          <w:bdr w:val="none" w:sz="0" w:space="0" w:color="auto" w:frame="1"/>
          <w:lang w:val="ka-GE"/>
        </w:rPr>
        <w:t>მე-2 პუნქტს</w:t>
      </w:r>
      <w:r w:rsidR="00205257">
        <w:rPr>
          <w:rFonts w:ascii="Sylfaen" w:hAnsi="Sylfaen"/>
          <w:b/>
          <w:bCs/>
          <w:bdr w:val="none" w:sz="0" w:space="0" w:color="auto" w:frame="1"/>
          <w:lang w:val="ka-GE"/>
        </w:rPr>
        <w:t xml:space="preserve"> დაემატოს შემდეგი შინაარსის 2</w:t>
      </w:r>
      <w:r w:rsidR="00205257">
        <w:rPr>
          <w:rFonts w:ascii="Sylfaen" w:hAnsi="Sylfaen"/>
          <w:b/>
          <w:bCs/>
          <w:bdr w:val="none" w:sz="0" w:space="0" w:color="auto" w:frame="1"/>
          <w:vertAlign w:val="superscript"/>
          <w:lang w:val="ka-GE"/>
        </w:rPr>
        <w:t>1</w:t>
      </w:r>
      <w:r w:rsidR="00205257">
        <w:rPr>
          <w:rFonts w:ascii="Sylfaen" w:hAnsi="Sylfaen"/>
          <w:b/>
          <w:bCs/>
          <w:bdr w:val="none" w:sz="0" w:space="0" w:color="auto" w:frame="1"/>
          <w:lang w:val="ka-GE"/>
        </w:rPr>
        <w:t xml:space="preserve"> პუნქტი:</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Times New Roman"/>
          <w:lang w:val="ka-GE"/>
        </w:rPr>
      </w:pPr>
      <w:r>
        <w:rPr>
          <w:rFonts w:ascii="Sylfaen" w:hAnsi="Sylfaen"/>
          <w:lang w:val="ka-GE"/>
        </w:rPr>
        <w:t>„2</w:t>
      </w:r>
      <w:r>
        <w:rPr>
          <w:rFonts w:ascii="Sylfaen" w:hAnsi="Sylfaen"/>
          <w:vertAlign w:val="superscript"/>
          <w:lang w:val="ka-GE"/>
        </w:rPr>
        <w:t>1</w:t>
      </w:r>
      <w:r>
        <w:rPr>
          <w:rFonts w:ascii="Sylfaen" w:hAnsi="Sylfaen"/>
          <w:lang w:val="ka-GE"/>
        </w:rPr>
        <w:t>. ინსპექტორი უფლებამოსილია, დასაბუთებული გადაწყვეტილებით გამოიყენოს ამ მუხლის პირველი პუნქტით დადგენილი რომელიმე ან რამდენიმე ღონისძიება მის მიერ საბოლოო გადაწყვეტილების გამოტანამდე, როგორც უზრუნველყოფის წინასწარი საშუალება, თუ ეს აუცილებელია მონაცემთა სუბიექტის ან მესამე პირის მნიშვნელოვანი ინტერესის დასაცავად</w:t>
      </w:r>
      <w:r w:rsidR="00E76A1D">
        <w:rPr>
          <w:rFonts w:ascii="Sylfaen" w:hAnsi="Sylfaen"/>
          <w:lang w:val="ka-GE"/>
        </w:rPr>
        <w:t>.“.</w:t>
      </w:r>
    </w:p>
    <w:p w:rsidR="004226C4" w:rsidRPr="004226C4" w:rsidRDefault="004226C4"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Times New Roman"/>
          <w:lang w:val="ka-GE"/>
        </w:rPr>
      </w:pPr>
    </w:p>
    <w:p w:rsidR="00205257" w:rsidRDefault="00F92CC6" w:rsidP="00205257">
      <w:pPr>
        <w:spacing w:after="0"/>
        <w:jc w:val="both"/>
        <w:rPr>
          <w:rFonts w:ascii="Sylfaen" w:hAnsi="Sylfaen"/>
          <w:b/>
          <w:bCs/>
          <w:bdr w:val="none" w:sz="0" w:space="0" w:color="auto" w:frame="1"/>
          <w:lang w:val="ka-GE"/>
        </w:rPr>
      </w:pPr>
      <w:r>
        <w:rPr>
          <w:rFonts w:ascii="Sylfaen" w:hAnsi="Sylfaen"/>
          <w:b/>
          <w:bCs/>
          <w:bdr w:val="none" w:sz="0" w:space="0" w:color="auto" w:frame="1"/>
          <w:lang w:val="ka-GE"/>
        </w:rPr>
        <w:t>ბ)</w:t>
      </w:r>
      <w:r w:rsidR="00205257">
        <w:rPr>
          <w:rFonts w:ascii="Sylfaen" w:hAnsi="Sylfaen"/>
          <w:b/>
          <w:bCs/>
          <w:bdr w:val="none" w:sz="0" w:space="0" w:color="auto" w:frame="1"/>
          <w:lang w:val="ka-GE"/>
        </w:rPr>
        <w:t xml:space="preserve"> მე-4 პუნქტი ჩამოყალიბდეს შემდეგი რედაქციით:</w:t>
      </w:r>
    </w:p>
    <w:p w:rsidR="00205257" w:rsidRDefault="00205257" w:rsidP="00205257">
      <w:pPr>
        <w:spacing w:after="0"/>
        <w:jc w:val="both"/>
        <w:rPr>
          <w:rFonts w:ascii="Sylfaen" w:hAnsi="Sylfaen"/>
          <w:bCs/>
          <w:bdr w:val="none" w:sz="0" w:space="0" w:color="auto" w:frame="1"/>
          <w:lang w:val="ka-GE"/>
        </w:rPr>
      </w:pPr>
      <w:r>
        <w:rPr>
          <w:rFonts w:ascii="Sylfaen" w:hAnsi="Sylfaen"/>
          <w:bCs/>
          <w:bdr w:val="none" w:sz="0" w:space="0" w:color="auto" w:frame="1"/>
          <w:lang w:val="ka-GE"/>
        </w:rPr>
        <w:t>„4. თუ ინსპექტორი გამოავლენს ამ კანონით გათვალისწინებული მოთხოვნების დარღვევას, იგი უფლებამოსილია მონაცემთა დამმუშავებელს ან უფლებამოსილ პირს დააკისროს პასუხისმგებლობა ამ კანონით დადგენილი წესით</w:t>
      </w:r>
      <w:r w:rsidR="00772CDA">
        <w:rPr>
          <w:rFonts w:ascii="Sylfaen" w:hAnsi="Sylfaen"/>
          <w:bCs/>
          <w:bdr w:val="none" w:sz="0" w:space="0" w:color="auto" w:frame="1"/>
          <w:lang w:val="ka-GE"/>
        </w:rPr>
        <w:t>, ასევე</w:t>
      </w:r>
      <w:r>
        <w:rPr>
          <w:rFonts w:ascii="Sylfaen" w:hAnsi="Sylfaen"/>
          <w:bCs/>
          <w:bdr w:val="none" w:sz="0" w:space="0" w:color="auto" w:frame="1"/>
          <w:lang w:val="ka-GE"/>
        </w:rPr>
        <w:t xml:space="preserve"> გამოწეროს და ა</w:t>
      </w:r>
      <w:r w:rsidR="002761E0">
        <w:rPr>
          <w:rFonts w:ascii="Sylfaen" w:hAnsi="Sylfaen"/>
          <w:bCs/>
          <w:bdr w:val="none" w:sz="0" w:space="0" w:color="auto" w:frame="1"/>
          <w:lang w:val="ka-GE"/>
        </w:rPr>
        <w:t>ღ</w:t>
      </w:r>
      <w:r>
        <w:rPr>
          <w:rFonts w:ascii="Sylfaen" w:hAnsi="Sylfaen"/>
          <w:bCs/>
          <w:bdr w:val="none" w:sz="0" w:space="0" w:color="auto" w:frame="1"/>
          <w:lang w:val="ka-GE"/>
        </w:rPr>
        <w:t>სასრულებლად წარადგინოს სააღსრულებო ფურცელი „სააღსრულებო წარმოებათა შესახებ“ საქართველოს კანონის შესაბამისად.“.</w:t>
      </w:r>
    </w:p>
    <w:p w:rsidR="00205257" w:rsidRDefault="00205257" w:rsidP="00205257">
      <w:pPr>
        <w:spacing w:after="0"/>
        <w:jc w:val="both"/>
        <w:rPr>
          <w:rFonts w:ascii="Sylfaen" w:hAnsi="Sylfaen" w:cs="Times New Roman"/>
          <w:lang w:val="ka-GE"/>
        </w:rPr>
      </w:pPr>
    </w:p>
    <w:p w:rsidR="00205257" w:rsidRDefault="00F92CC6" w:rsidP="00205257">
      <w:pPr>
        <w:spacing w:after="0"/>
        <w:jc w:val="both"/>
        <w:rPr>
          <w:rFonts w:ascii="Sylfaen" w:hAnsi="Sylfaen"/>
          <w:b/>
          <w:bCs/>
          <w:bdr w:val="none" w:sz="0" w:space="0" w:color="auto" w:frame="1"/>
          <w:lang w:val="ka-GE"/>
        </w:rPr>
      </w:pPr>
      <w:r>
        <w:rPr>
          <w:rFonts w:ascii="Sylfaen" w:hAnsi="Sylfaen"/>
          <w:b/>
          <w:bCs/>
          <w:bdr w:val="none" w:sz="0" w:space="0" w:color="auto" w:frame="1"/>
          <w:lang w:val="ka-GE"/>
        </w:rPr>
        <w:t>გ)</w:t>
      </w:r>
      <w:r w:rsidR="00205257">
        <w:rPr>
          <w:rFonts w:ascii="Sylfaen" w:hAnsi="Sylfaen"/>
          <w:b/>
          <w:bCs/>
          <w:bdr w:val="none" w:sz="0" w:space="0" w:color="auto" w:frame="1"/>
          <w:lang w:val="ka-GE"/>
        </w:rPr>
        <w:t xml:space="preserve"> მე-6 პუნქტი ჩამოყალიბდეს შემდეგი რედაქციით:</w:t>
      </w:r>
    </w:p>
    <w:p w:rsidR="00205257" w:rsidRDefault="00205257" w:rsidP="00205257">
      <w:pPr>
        <w:spacing w:after="0"/>
        <w:jc w:val="both"/>
        <w:rPr>
          <w:rFonts w:ascii="Sylfaen" w:hAnsi="Sylfaen"/>
          <w:bCs/>
          <w:bdr w:val="none" w:sz="0" w:space="0" w:color="auto" w:frame="1"/>
          <w:lang w:val="ka-GE"/>
        </w:rPr>
      </w:pPr>
      <w:r>
        <w:rPr>
          <w:rFonts w:ascii="Sylfaen" w:hAnsi="Sylfaen"/>
          <w:bCs/>
          <w:bdr w:val="none" w:sz="0" w:space="0" w:color="auto" w:frame="1"/>
          <w:lang w:val="ka-GE"/>
        </w:rPr>
        <w:t xml:space="preserve">„6. ინსპექტორის გადაწყვეტილება შესასრულებლად სავალდებულოა და მისი გასაჩივრება შეიძლება სასამართლოში ოფიციალური წესით გაცნობიდან </w:t>
      </w:r>
      <w:r w:rsidR="008446E2">
        <w:rPr>
          <w:rFonts w:ascii="Sylfaen" w:hAnsi="Sylfaen"/>
          <w:bCs/>
          <w:bdr w:val="none" w:sz="0" w:space="0" w:color="auto" w:frame="1"/>
          <w:lang w:val="ka-GE"/>
        </w:rPr>
        <w:t>10</w:t>
      </w:r>
      <w:r>
        <w:rPr>
          <w:rFonts w:ascii="Sylfaen" w:hAnsi="Sylfaen"/>
          <w:bCs/>
          <w:bdr w:val="none" w:sz="0" w:space="0" w:color="auto" w:frame="1"/>
          <w:lang w:val="ka-GE"/>
        </w:rPr>
        <w:t xml:space="preserve"> დღის ვადაში, კანონმდებლობით დადგენილი წესით.“.</w:t>
      </w:r>
    </w:p>
    <w:p w:rsidR="00205257" w:rsidRDefault="00205257" w:rsidP="00205257">
      <w:pPr>
        <w:spacing w:after="0"/>
        <w:jc w:val="both"/>
        <w:rPr>
          <w:rFonts w:ascii="Sylfaen" w:hAnsi="Sylfaen"/>
          <w:b/>
          <w:bCs/>
          <w:bdr w:val="none" w:sz="0" w:space="0" w:color="auto" w:frame="1"/>
          <w:lang w:val="ka-GE"/>
        </w:rPr>
      </w:pPr>
    </w:p>
    <w:p w:rsidR="00205257" w:rsidRDefault="00985DB9" w:rsidP="00205257">
      <w:pPr>
        <w:spacing w:after="0"/>
        <w:jc w:val="both"/>
        <w:rPr>
          <w:rFonts w:ascii="Sylfaen" w:hAnsi="Sylfaen"/>
          <w:b/>
          <w:bCs/>
          <w:bdr w:val="none" w:sz="0" w:space="0" w:color="auto" w:frame="1"/>
          <w:lang w:val="ka-GE"/>
        </w:rPr>
      </w:pPr>
      <w:r>
        <w:rPr>
          <w:rFonts w:ascii="Sylfaen" w:hAnsi="Sylfaen"/>
          <w:b/>
          <w:bCs/>
          <w:bdr w:val="none" w:sz="0" w:space="0" w:color="auto" w:frame="1"/>
          <w:lang w:val="ka-GE"/>
        </w:rPr>
        <w:t>დ)</w:t>
      </w:r>
      <w:r w:rsidR="00205257">
        <w:rPr>
          <w:rFonts w:ascii="Sylfaen" w:hAnsi="Sylfaen"/>
          <w:b/>
          <w:bCs/>
          <w:bdr w:val="none" w:sz="0" w:space="0" w:color="auto" w:frame="1"/>
          <w:lang w:val="ka-GE"/>
        </w:rPr>
        <w:t xml:space="preserve"> მე-6 პუნქტს დაემატოს მე-7 ქვეპუნქტი შემდეგი რედაქციით:</w:t>
      </w:r>
    </w:p>
    <w:p w:rsidR="00205257" w:rsidRDefault="00205257" w:rsidP="00205257">
      <w:pPr>
        <w:spacing w:after="0"/>
        <w:jc w:val="both"/>
        <w:rPr>
          <w:rFonts w:ascii="Sylfaen" w:hAnsi="Sylfaen" w:cs="Times New Roman"/>
          <w:lang w:val="ka-GE"/>
        </w:rPr>
      </w:pPr>
      <w:r>
        <w:rPr>
          <w:rFonts w:ascii="Sylfaen" w:hAnsi="Sylfaen"/>
          <w:bCs/>
          <w:bdr w:val="none" w:sz="0" w:space="0" w:color="auto" w:frame="1"/>
          <w:lang w:val="ka-GE"/>
        </w:rPr>
        <w:t>„</w:t>
      </w:r>
      <w:r>
        <w:rPr>
          <w:rFonts w:ascii="Sylfaen" w:hAnsi="Sylfaen"/>
          <w:bCs/>
          <w:bdr w:val="none" w:sz="0" w:space="0" w:color="auto" w:frame="1"/>
        </w:rPr>
        <w:t xml:space="preserve">7. </w:t>
      </w:r>
      <w:r>
        <w:rPr>
          <w:rFonts w:ascii="Sylfaen" w:hAnsi="Sylfaen"/>
          <w:bCs/>
          <w:bdr w:val="none" w:sz="0" w:space="0" w:color="auto" w:frame="1"/>
          <w:lang w:val="ka-GE"/>
        </w:rPr>
        <w:t>თუ მონაცემთა დამმუშავებელი ან/და უფლებამოსილი პირი არ ას</w:t>
      </w:r>
      <w:r>
        <w:rPr>
          <w:rFonts w:ascii="Sylfaen" w:hAnsi="Sylfaen"/>
          <w:bCs/>
          <w:bdr w:val="none" w:sz="0" w:space="0" w:color="auto" w:frame="1"/>
          <w:lang w:val="ka-GE"/>
        </w:rPr>
        <w:softHyphen/>
        <w:t>რულებს ინსპექტორის მოთხოვნებს, ინსპექტორი უფლებამოსილია, მიმარ</w:t>
      </w:r>
      <w:r>
        <w:rPr>
          <w:rFonts w:ascii="Sylfaen" w:hAnsi="Sylfaen"/>
          <w:bCs/>
          <w:bdr w:val="none" w:sz="0" w:space="0" w:color="auto" w:frame="1"/>
          <w:lang w:val="ka-GE"/>
        </w:rPr>
        <w:softHyphen/>
        <w:t>თოს სასამართლოს</w:t>
      </w:r>
      <w:r w:rsidR="008446E2">
        <w:rPr>
          <w:rFonts w:ascii="Sylfaen" w:hAnsi="Sylfaen"/>
          <w:bCs/>
          <w:bdr w:val="none" w:sz="0" w:space="0" w:color="auto" w:frame="1"/>
          <w:lang w:val="ka-GE"/>
        </w:rPr>
        <w:t>, ზემდგომ ადმინისტრაციულ ორგანოს</w:t>
      </w:r>
      <w:r>
        <w:rPr>
          <w:rFonts w:ascii="Sylfaen" w:hAnsi="Sylfaen"/>
          <w:bCs/>
          <w:bdr w:val="none" w:sz="0" w:space="0" w:color="auto" w:frame="1"/>
          <w:lang w:val="ka-GE"/>
        </w:rPr>
        <w:t xml:space="preserve"> ან</w:t>
      </w:r>
      <w:r w:rsidR="008446E2">
        <w:rPr>
          <w:rFonts w:ascii="Sylfaen" w:hAnsi="Sylfaen"/>
          <w:bCs/>
          <w:bdr w:val="none" w:sz="0" w:space="0" w:color="auto" w:frame="1"/>
          <w:lang w:val="ka-GE"/>
        </w:rPr>
        <w:t>/და</w:t>
      </w:r>
      <w:r>
        <w:rPr>
          <w:rFonts w:ascii="Sylfaen" w:hAnsi="Sylfaen"/>
          <w:lang w:val="ka-GE"/>
        </w:rPr>
        <w:t xml:space="preserve"> საქმიანობის სფეროს მარეგულირებელ ორგანოს საქართველოს კანონმდებლობით დადგენილი წესით.</w:t>
      </w:r>
      <w:r w:rsidR="004226C4">
        <w:rPr>
          <w:rFonts w:ascii="Sylfaen" w:hAnsi="Sylfaen"/>
          <w:lang w:val="ka-GE"/>
        </w:rPr>
        <w:t>“.</w:t>
      </w:r>
    </w:p>
    <w:p w:rsidR="00205257" w:rsidRDefault="00205257" w:rsidP="00205257">
      <w:pPr>
        <w:spacing w:after="0"/>
        <w:jc w:val="both"/>
        <w:rPr>
          <w:rFonts w:ascii="Sylfaen" w:hAnsi="Sylfaen"/>
          <w:lang w:val="ka-GE"/>
        </w:rPr>
      </w:pPr>
    </w:p>
    <w:p w:rsidR="00205257" w:rsidRDefault="00A26E40" w:rsidP="00205257">
      <w:pPr>
        <w:spacing w:after="0"/>
        <w:jc w:val="both"/>
        <w:rPr>
          <w:rFonts w:ascii="Sylfaen" w:hAnsi="Sylfaen"/>
          <w:b/>
          <w:bCs/>
          <w:bdr w:val="none" w:sz="0" w:space="0" w:color="auto" w:frame="1"/>
          <w:lang w:val="ka-GE"/>
        </w:rPr>
      </w:pPr>
      <w:r>
        <w:rPr>
          <w:rFonts w:ascii="Sylfaen" w:hAnsi="Sylfaen"/>
          <w:b/>
          <w:bCs/>
          <w:bdr w:val="none" w:sz="0" w:space="0" w:color="auto" w:frame="1"/>
          <w:lang w:val="ka-GE"/>
        </w:rPr>
        <w:t>19</w:t>
      </w:r>
      <w:r w:rsidR="00205257">
        <w:rPr>
          <w:rFonts w:ascii="Sylfaen" w:hAnsi="Sylfaen"/>
          <w:b/>
          <w:bCs/>
          <w:bdr w:val="none" w:sz="0" w:space="0" w:color="auto" w:frame="1"/>
        </w:rPr>
        <w:t>.</w:t>
      </w:r>
      <w:r w:rsidR="00205257">
        <w:rPr>
          <w:rFonts w:ascii="Sylfaen" w:hAnsi="Sylfaen"/>
          <w:b/>
          <w:bCs/>
          <w:bdr w:val="none" w:sz="0" w:space="0" w:color="auto" w:frame="1"/>
          <w:lang w:val="ka-GE"/>
        </w:rPr>
        <w:t xml:space="preserve"> 41-ე მუხლის მე-2 პუნქტი ჩამოყალიბდეს შემდეგი რედაქციით:</w:t>
      </w:r>
    </w:p>
    <w:p w:rsidR="00205257" w:rsidRDefault="00DC4FFB" w:rsidP="00205257">
      <w:pPr>
        <w:spacing w:after="0"/>
        <w:jc w:val="both"/>
        <w:rPr>
          <w:rFonts w:ascii="Sylfaen" w:hAnsi="Sylfaen" w:cs="Times New Roman"/>
        </w:rPr>
      </w:pPr>
      <w:r>
        <w:rPr>
          <w:rFonts w:ascii="Sylfaen" w:hAnsi="Sylfaen"/>
          <w:lang w:val="ka-GE"/>
        </w:rPr>
        <w:t>„</w:t>
      </w:r>
      <w:r w:rsidR="00205257">
        <w:rPr>
          <w:rFonts w:ascii="Sylfaen" w:hAnsi="Sylfaen"/>
        </w:rPr>
        <w:t xml:space="preserve">2. </w:t>
      </w:r>
      <w:proofErr w:type="gramStart"/>
      <w:r w:rsidR="00205257">
        <w:rPr>
          <w:rFonts w:ascii="Sylfaen" w:hAnsi="Sylfaen" w:cs="Sylfaen"/>
        </w:rPr>
        <w:t>მონაცემთა</w:t>
      </w:r>
      <w:proofErr w:type="gramEnd"/>
      <w:r w:rsidR="00205257">
        <w:rPr>
          <w:rFonts w:ascii="Sylfaen" w:hAnsi="Sylfaen"/>
        </w:rPr>
        <w:t xml:space="preserve"> </w:t>
      </w:r>
      <w:r w:rsidR="00205257">
        <w:rPr>
          <w:rFonts w:ascii="Sylfaen" w:hAnsi="Sylfaen" w:cs="Sylfaen"/>
        </w:rPr>
        <w:t>სხვა</w:t>
      </w:r>
      <w:r w:rsidR="00205257">
        <w:rPr>
          <w:rFonts w:ascii="Sylfaen" w:hAnsi="Sylfaen"/>
        </w:rPr>
        <w:t xml:space="preserve"> </w:t>
      </w:r>
      <w:r w:rsidR="00205257">
        <w:rPr>
          <w:rFonts w:ascii="Sylfaen" w:hAnsi="Sylfaen" w:cs="Sylfaen"/>
        </w:rPr>
        <w:t>სახელმწიფოსა</w:t>
      </w:r>
      <w:r w:rsidR="00205257">
        <w:rPr>
          <w:rFonts w:ascii="Sylfaen" w:hAnsi="Sylfaen"/>
        </w:rPr>
        <w:t xml:space="preserve"> </w:t>
      </w:r>
      <w:r w:rsidR="00205257">
        <w:rPr>
          <w:rFonts w:ascii="Sylfaen" w:hAnsi="Sylfaen" w:cs="Sylfaen"/>
        </w:rPr>
        <w:t>და</w:t>
      </w:r>
      <w:r w:rsidR="00205257">
        <w:rPr>
          <w:rFonts w:ascii="Sylfaen" w:hAnsi="Sylfaen"/>
        </w:rPr>
        <w:t xml:space="preserve"> </w:t>
      </w:r>
      <w:r w:rsidR="00205257">
        <w:rPr>
          <w:rFonts w:ascii="Sylfaen" w:hAnsi="Sylfaen" w:cs="Sylfaen"/>
        </w:rPr>
        <w:t>საერთაშორისო</w:t>
      </w:r>
      <w:r w:rsidR="00205257">
        <w:rPr>
          <w:rFonts w:ascii="Sylfaen" w:hAnsi="Sylfaen"/>
        </w:rPr>
        <w:t xml:space="preserve"> </w:t>
      </w:r>
      <w:r w:rsidR="00205257">
        <w:rPr>
          <w:rFonts w:ascii="Sylfaen" w:hAnsi="Sylfaen" w:cs="Sylfaen"/>
        </w:rPr>
        <w:t>ორგანიზაციისათვის</w:t>
      </w:r>
      <w:r w:rsidR="00205257">
        <w:rPr>
          <w:rFonts w:ascii="Sylfaen" w:hAnsi="Sylfaen"/>
        </w:rPr>
        <w:t xml:space="preserve"> </w:t>
      </w:r>
      <w:r w:rsidR="00205257">
        <w:rPr>
          <w:rFonts w:ascii="Sylfaen" w:hAnsi="Sylfaen" w:cs="Sylfaen"/>
        </w:rPr>
        <w:t>გადაცემა</w:t>
      </w:r>
      <w:r w:rsidR="00205257">
        <w:rPr>
          <w:rFonts w:ascii="Sylfaen" w:hAnsi="Sylfaen"/>
        </w:rPr>
        <w:t xml:space="preserve">, </w:t>
      </w:r>
      <w:r w:rsidR="00205257">
        <w:rPr>
          <w:rFonts w:ascii="Sylfaen" w:hAnsi="Sylfaen" w:cs="Sylfaen"/>
        </w:rPr>
        <w:t>გარდა</w:t>
      </w:r>
      <w:r w:rsidR="00205257">
        <w:rPr>
          <w:rFonts w:ascii="Sylfaen" w:hAnsi="Sylfaen"/>
        </w:rPr>
        <w:t xml:space="preserve"> </w:t>
      </w:r>
      <w:r w:rsidR="00205257">
        <w:rPr>
          <w:rFonts w:ascii="Sylfaen" w:hAnsi="Sylfaen" w:cs="Sylfaen"/>
        </w:rPr>
        <w:t>ამ</w:t>
      </w:r>
      <w:r w:rsidR="00205257">
        <w:rPr>
          <w:rFonts w:ascii="Sylfaen" w:hAnsi="Sylfaen"/>
        </w:rPr>
        <w:t xml:space="preserve"> </w:t>
      </w:r>
      <w:r w:rsidR="00205257">
        <w:rPr>
          <w:rFonts w:ascii="Sylfaen" w:hAnsi="Sylfaen" w:cs="Sylfaen"/>
        </w:rPr>
        <w:t>მუხლის</w:t>
      </w:r>
      <w:r w:rsidR="00205257">
        <w:rPr>
          <w:rFonts w:ascii="Sylfaen" w:hAnsi="Sylfaen"/>
        </w:rPr>
        <w:t xml:space="preserve"> </w:t>
      </w:r>
      <w:r w:rsidR="00205257">
        <w:rPr>
          <w:rFonts w:ascii="Sylfaen" w:hAnsi="Sylfaen" w:cs="Sylfaen"/>
        </w:rPr>
        <w:t>პირველი</w:t>
      </w:r>
      <w:r w:rsidR="00205257">
        <w:rPr>
          <w:rFonts w:ascii="Sylfaen" w:hAnsi="Sylfaen"/>
        </w:rPr>
        <w:t xml:space="preserve"> </w:t>
      </w:r>
      <w:r w:rsidR="00205257">
        <w:rPr>
          <w:rFonts w:ascii="Sylfaen" w:hAnsi="Sylfaen" w:cs="Sylfaen"/>
        </w:rPr>
        <w:t>პუნქტისა</w:t>
      </w:r>
      <w:r w:rsidR="00205257">
        <w:rPr>
          <w:rFonts w:ascii="Sylfaen" w:hAnsi="Sylfaen"/>
        </w:rPr>
        <w:t xml:space="preserve">, </w:t>
      </w:r>
      <w:r w:rsidR="00205257">
        <w:rPr>
          <w:rFonts w:ascii="Sylfaen" w:hAnsi="Sylfaen" w:cs="Sylfaen"/>
        </w:rPr>
        <w:t>შეიძლება</w:t>
      </w:r>
      <w:r w:rsidR="00205257">
        <w:rPr>
          <w:rFonts w:ascii="Sylfaen" w:hAnsi="Sylfaen"/>
        </w:rPr>
        <w:t xml:space="preserve"> </w:t>
      </w:r>
      <w:r w:rsidR="00205257">
        <w:rPr>
          <w:rFonts w:ascii="Sylfaen" w:hAnsi="Sylfaen" w:cs="Sylfaen"/>
        </w:rPr>
        <w:t>აგრეთვე</w:t>
      </w:r>
      <w:r w:rsidR="00205257">
        <w:rPr>
          <w:rFonts w:ascii="Sylfaen" w:hAnsi="Sylfaen"/>
        </w:rPr>
        <w:t xml:space="preserve"> </w:t>
      </w:r>
      <w:r w:rsidR="00205257">
        <w:rPr>
          <w:rFonts w:ascii="Sylfaen" w:hAnsi="Sylfaen" w:cs="Sylfaen"/>
        </w:rPr>
        <w:t>იმ</w:t>
      </w:r>
      <w:r w:rsidR="00205257">
        <w:rPr>
          <w:rFonts w:ascii="Sylfaen" w:hAnsi="Sylfaen"/>
        </w:rPr>
        <w:t xml:space="preserve"> </w:t>
      </w:r>
      <w:r w:rsidR="00205257">
        <w:rPr>
          <w:rFonts w:ascii="Sylfaen" w:hAnsi="Sylfaen" w:cs="Sylfaen"/>
        </w:rPr>
        <w:t>შემთხვევაში</w:t>
      </w:r>
      <w:r w:rsidR="00205257">
        <w:rPr>
          <w:rFonts w:ascii="Sylfaen" w:hAnsi="Sylfaen"/>
        </w:rPr>
        <w:t xml:space="preserve">, </w:t>
      </w:r>
      <w:r w:rsidR="00205257">
        <w:rPr>
          <w:rFonts w:ascii="Sylfaen" w:hAnsi="Sylfaen" w:cs="Sylfaen"/>
        </w:rPr>
        <w:t>თუ</w:t>
      </w:r>
      <w:r w:rsidR="00205257">
        <w:rPr>
          <w:rFonts w:ascii="Sylfaen" w:hAnsi="Sylfaen"/>
        </w:rPr>
        <w:t>:</w:t>
      </w:r>
    </w:p>
    <w:p w:rsidR="00205257" w:rsidRDefault="00205257" w:rsidP="00205257">
      <w:pPr>
        <w:spacing w:after="0"/>
        <w:jc w:val="both"/>
        <w:rPr>
          <w:rFonts w:ascii="Sylfaen" w:hAnsi="Sylfaen"/>
        </w:rPr>
      </w:pPr>
      <w:r>
        <w:rPr>
          <w:rFonts w:ascii="Sylfaen" w:hAnsi="Sylfaen" w:cs="Sylfaen"/>
        </w:rPr>
        <w:lastRenderedPageBreak/>
        <w:t>ა</w:t>
      </w:r>
      <w:r>
        <w:rPr>
          <w:rFonts w:ascii="Sylfaen" w:hAnsi="Sylfaen"/>
        </w:rPr>
        <w:t xml:space="preserve">) </w:t>
      </w:r>
      <w:proofErr w:type="gramStart"/>
      <w:r>
        <w:rPr>
          <w:rFonts w:ascii="Sylfaen" w:hAnsi="Sylfaen" w:cs="Sylfaen"/>
        </w:rPr>
        <w:t>მონაცემთა</w:t>
      </w:r>
      <w:proofErr w:type="gramEnd"/>
      <w:r>
        <w:rPr>
          <w:rFonts w:ascii="Sylfaen" w:hAnsi="Sylfaen"/>
        </w:rPr>
        <w:t xml:space="preserve"> </w:t>
      </w:r>
      <w:r>
        <w:rPr>
          <w:rFonts w:ascii="Sylfaen" w:hAnsi="Sylfaen" w:cs="Sylfaen"/>
        </w:rPr>
        <w:t>გადაცემა</w:t>
      </w:r>
      <w:r>
        <w:rPr>
          <w:rFonts w:ascii="Sylfaen" w:hAnsi="Sylfaen"/>
        </w:rPr>
        <w:t xml:space="preserve"> </w:t>
      </w:r>
      <w:r>
        <w:rPr>
          <w:rFonts w:ascii="Sylfaen" w:hAnsi="Sylfaen" w:cs="Sylfaen"/>
        </w:rPr>
        <w:t>გათვალისწინებულია</w:t>
      </w:r>
      <w:r>
        <w:rPr>
          <w:rFonts w:ascii="Sylfaen" w:hAnsi="Sylfaen"/>
        </w:rPr>
        <w:t xml:space="preserve"> </w:t>
      </w:r>
      <w:r>
        <w:rPr>
          <w:rFonts w:ascii="Sylfaen" w:hAnsi="Sylfaen" w:cs="Sylfaen"/>
        </w:rPr>
        <w:t>საქართველოს</w:t>
      </w:r>
      <w:r>
        <w:rPr>
          <w:rFonts w:ascii="Sylfaen" w:hAnsi="Sylfaen"/>
        </w:rPr>
        <w:t xml:space="preserve"> </w:t>
      </w:r>
      <w:r>
        <w:rPr>
          <w:rFonts w:ascii="Sylfaen" w:hAnsi="Sylfaen" w:cs="Sylfaen"/>
        </w:rPr>
        <w:t>საერთაშორისო</w:t>
      </w:r>
      <w:r>
        <w:rPr>
          <w:rFonts w:ascii="Sylfaen" w:hAnsi="Sylfaen"/>
        </w:rPr>
        <w:t xml:space="preserve"> </w:t>
      </w:r>
      <w:r>
        <w:rPr>
          <w:rFonts w:ascii="Sylfaen" w:hAnsi="Sylfaen" w:cs="Sylfaen"/>
        </w:rPr>
        <w:t>ხელშეკრულებით</w:t>
      </w:r>
      <w:r>
        <w:rPr>
          <w:rFonts w:ascii="Sylfaen" w:hAnsi="Sylfaen"/>
        </w:rPr>
        <w:t xml:space="preserve"> </w:t>
      </w:r>
      <w:r>
        <w:rPr>
          <w:rFonts w:ascii="Sylfaen" w:hAnsi="Sylfaen" w:cs="Sylfaen"/>
        </w:rPr>
        <w:t>და</w:t>
      </w:r>
      <w:r>
        <w:rPr>
          <w:rFonts w:ascii="Sylfaen" w:hAnsi="Sylfaen"/>
        </w:rPr>
        <w:t xml:space="preserve"> </w:t>
      </w:r>
      <w:r>
        <w:rPr>
          <w:rFonts w:ascii="Sylfaen" w:hAnsi="Sylfaen" w:cs="Sylfaen"/>
        </w:rPr>
        <w:t>შეთანხმებით</w:t>
      </w:r>
      <w:r>
        <w:rPr>
          <w:rFonts w:ascii="Sylfaen" w:hAnsi="Sylfaen"/>
        </w:rPr>
        <w:t>;</w:t>
      </w:r>
    </w:p>
    <w:p w:rsidR="00205257" w:rsidRDefault="00205257" w:rsidP="00205257">
      <w:pPr>
        <w:spacing w:after="0"/>
        <w:jc w:val="both"/>
        <w:rPr>
          <w:rFonts w:ascii="Sylfaen" w:hAnsi="Sylfaen"/>
        </w:rPr>
      </w:pPr>
      <w:r>
        <w:rPr>
          <w:rFonts w:ascii="Sylfaen" w:hAnsi="Sylfaen" w:cs="Sylfaen"/>
        </w:rPr>
        <w:t>ბ</w:t>
      </w:r>
      <w:r>
        <w:rPr>
          <w:rFonts w:ascii="Sylfaen" w:hAnsi="Sylfaen"/>
        </w:rPr>
        <w:t xml:space="preserve">) </w:t>
      </w:r>
      <w:proofErr w:type="gramStart"/>
      <w:r>
        <w:rPr>
          <w:rFonts w:ascii="Sylfaen" w:hAnsi="Sylfaen" w:cs="Sylfaen"/>
        </w:rPr>
        <w:t>მონაცემთა</w:t>
      </w:r>
      <w:proofErr w:type="gramEnd"/>
      <w:r>
        <w:rPr>
          <w:rFonts w:ascii="Sylfaen" w:hAnsi="Sylfaen"/>
        </w:rPr>
        <w:t xml:space="preserve"> </w:t>
      </w:r>
      <w:r>
        <w:rPr>
          <w:rFonts w:ascii="Sylfaen" w:hAnsi="Sylfaen" w:cs="Sylfaen"/>
        </w:rPr>
        <w:t>დამმუშავებელი</w:t>
      </w:r>
      <w:r>
        <w:rPr>
          <w:rFonts w:ascii="Sylfaen" w:hAnsi="Sylfaen"/>
        </w:rPr>
        <w:t xml:space="preserve"> </w:t>
      </w:r>
      <w:r>
        <w:rPr>
          <w:rFonts w:ascii="Sylfaen" w:hAnsi="Sylfaen" w:cs="Sylfaen"/>
        </w:rPr>
        <w:t>უზრუნველყოფს</w:t>
      </w:r>
      <w:r>
        <w:rPr>
          <w:rFonts w:ascii="Sylfaen" w:hAnsi="Sylfaen"/>
        </w:rPr>
        <w:t xml:space="preserve"> </w:t>
      </w:r>
      <w:r>
        <w:rPr>
          <w:rFonts w:ascii="Sylfaen" w:hAnsi="Sylfaen" w:cs="Sylfaen"/>
        </w:rPr>
        <w:t>მონაცემთა</w:t>
      </w:r>
      <w:r>
        <w:rPr>
          <w:rFonts w:ascii="Sylfaen" w:hAnsi="Sylfaen"/>
        </w:rPr>
        <w:t xml:space="preserve"> </w:t>
      </w:r>
      <w:r>
        <w:rPr>
          <w:rFonts w:ascii="Sylfaen" w:hAnsi="Sylfaen" w:cs="Sylfaen"/>
        </w:rPr>
        <w:t>დაცვის</w:t>
      </w:r>
      <w:r>
        <w:rPr>
          <w:rFonts w:ascii="Sylfaen" w:hAnsi="Sylfaen"/>
        </w:rPr>
        <w:t xml:space="preserve"> </w:t>
      </w:r>
      <w:r>
        <w:rPr>
          <w:rFonts w:ascii="Sylfaen" w:hAnsi="Sylfaen" w:cs="Sylfaen"/>
        </w:rPr>
        <w:t>სათანადო</w:t>
      </w:r>
      <w:r>
        <w:rPr>
          <w:rFonts w:ascii="Sylfaen" w:hAnsi="Sylfaen"/>
        </w:rPr>
        <w:t xml:space="preserve"> </w:t>
      </w:r>
      <w:r>
        <w:rPr>
          <w:rFonts w:ascii="Sylfaen" w:hAnsi="Sylfaen" w:cs="Sylfaen"/>
        </w:rPr>
        <w:t>გარანტიებს</w:t>
      </w:r>
      <w:r>
        <w:rPr>
          <w:rFonts w:ascii="Sylfaen" w:hAnsi="Sylfaen"/>
        </w:rPr>
        <w:t xml:space="preserve"> </w:t>
      </w:r>
      <w:r>
        <w:rPr>
          <w:rFonts w:ascii="Sylfaen" w:hAnsi="Sylfaen" w:cs="Sylfaen"/>
        </w:rPr>
        <w:t>და</w:t>
      </w:r>
      <w:r>
        <w:rPr>
          <w:rFonts w:ascii="Sylfaen" w:hAnsi="Sylfaen"/>
        </w:rPr>
        <w:t xml:space="preserve"> </w:t>
      </w:r>
      <w:r>
        <w:rPr>
          <w:rFonts w:ascii="Sylfaen" w:hAnsi="Sylfaen" w:cs="Sylfaen"/>
        </w:rPr>
        <w:t>მონაცემთა</w:t>
      </w:r>
      <w:r>
        <w:rPr>
          <w:rFonts w:ascii="Sylfaen" w:hAnsi="Sylfaen"/>
        </w:rPr>
        <w:t xml:space="preserve"> </w:t>
      </w:r>
      <w:r>
        <w:rPr>
          <w:rFonts w:ascii="Sylfaen" w:hAnsi="Sylfaen" w:cs="Sylfaen"/>
        </w:rPr>
        <w:t>სუბიექტის</w:t>
      </w:r>
      <w:r>
        <w:rPr>
          <w:rFonts w:ascii="Sylfaen" w:hAnsi="Sylfaen"/>
        </w:rPr>
        <w:t xml:space="preserve"> </w:t>
      </w:r>
      <w:r>
        <w:rPr>
          <w:rFonts w:ascii="Sylfaen" w:hAnsi="Sylfaen" w:cs="Sylfaen"/>
        </w:rPr>
        <w:t>ძირითადი</w:t>
      </w:r>
      <w:r>
        <w:rPr>
          <w:rFonts w:ascii="Sylfaen" w:hAnsi="Sylfaen"/>
        </w:rPr>
        <w:t xml:space="preserve"> </w:t>
      </w:r>
      <w:r>
        <w:rPr>
          <w:rFonts w:ascii="Sylfaen" w:hAnsi="Sylfaen" w:cs="Sylfaen"/>
        </w:rPr>
        <w:t>უფლებების</w:t>
      </w:r>
      <w:r>
        <w:rPr>
          <w:rFonts w:ascii="Sylfaen" w:hAnsi="Sylfaen"/>
        </w:rPr>
        <w:t xml:space="preserve"> </w:t>
      </w:r>
      <w:r>
        <w:rPr>
          <w:rFonts w:ascii="Sylfaen" w:hAnsi="Sylfaen" w:cs="Sylfaen"/>
        </w:rPr>
        <w:t>დაცვას</w:t>
      </w:r>
      <w:r>
        <w:rPr>
          <w:rFonts w:ascii="Sylfaen" w:hAnsi="Sylfaen"/>
        </w:rPr>
        <w:t xml:space="preserve"> </w:t>
      </w:r>
      <w:r>
        <w:rPr>
          <w:rFonts w:ascii="Sylfaen" w:hAnsi="Sylfaen" w:cs="Sylfaen"/>
        </w:rPr>
        <w:t>მონაცემთა</w:t>
      </w:r>
      <w:r>
        <w:rPr>
          <w:rFonts w:ascii="Sylfaen" w:hAnsi="Sylfaen"/>
        </w:rPr>
        <w:t xml:space="preserve"> </w:t>
      </w:r>
      <w:r>
        <w:rPr>
          <w:rFonts w:ascii="Sylfaen" w:hAnsi="Sylfaen" w:cs="Sylfaen"/>
        </w:rPr>
        <w:t>დამმუშავებელსა</w:t>
      </w:r>
      <w:r>
        <w:rPr>
          <w:rFonts w:ascii="Sylfaen" w:hAnsi="Sylfaen"/>
        </w:rPr>
        <w:t xml:space="preserve"> </w:t>
      </w:r>
      <w:r>
        <w:rPr>
          <w:rFonts w:ascii="Sylfaen" w:hAnsi="Sylfaen" w:cs="Sylfaen"/>
        </w:rPr>
        <w:t>და</w:t>
      </w:r>
      <w:r>
        <w:rPr>
          <w:rFonts w:ascii="Sylfaen" w:hAnsi="Sylfaen"/>
        </w:rPr>
        <w:t xml:space="preserve"> </w:t>
      </w:r>
      <w:r>
        <w:rPr>
          <w:rFonts w:ascii="Sylfaen" w:hAnsi="Sylfaen" w:cs="Sylfaen"/>
        </w:rPr>
        <w:t>შესაბამის</w:t>
      </w:r>
      <w:r>
        <w:rPr>
          <w:rFonts w:ascii="Sylfaen" w:hAnsi="Sylfaen"/>
        </w:rPr>
        <w:t xml:space="preserve"> </w:t>
      </w:r>
      <w:r>
        <w:rPr>
          <w:rFonts w:ascii="Sylfaen" w:hAnsi="Sylfaen" w:cs="Sylfaen"/>
        </w:rPr>
        <w:t>სახელმწიფოს</w:t>
      </w:r>
      <w:r>
        <w:rPr>
          <w:rFonts w:ascii="Sylfaen" w:hAnsi="Sylfaen"/>
        </w:rPr>
        <w:t xml:space="preserve">, </w:t>
      </w:r>
      <w:r>
        <w:rPr>
          <w:rFonts w:ascii="Sylfaen" w:hAnsi="Sylfaen" w:cs="Sylfaen"/>
        </w:rPr>
        <w:t>ასეთი</w:t>
      </w:r>
      <w:r>
        <w:rPr>
          <w:rFonts w:ascii="Sylfaen" w:hAnsi="Sylfaen"/>
        </w:rPr>
        <w:t xml:space="preserve"> </w:t>
      </w:r>
      <w:r>
        <w:rPr>
          <w:rFonts w:ascii="Sylfaen" w:hAnsi="Sylfaen" w:cs="Sylfaen"/>
        </w:rPr>
        <w:t>სახელმწიფოს</w:t>
      </w:r>
      <w:r>
        <w:rPr>
          <w:rFonts w:ascii="Sylfaen" w:hAnsi="Sylfaen"/>
        </w:rPr>
        <w:t xml:space="preserve"> </w:t>
      </w:r>
      <w:r>
        <w:rPr>
          <w:rFonts w:ascii="Sylfaen" w:hAnsi="Sylfaen" w:cs="Sylfaen"/>
        </w:rPr>
        <w:t>იურიდიულ</w:t>
      </w:r>
      <w:r>
        <w:rPr>
          <w:rFonts w:ascii="Sylfaen" w:hAnsi="Sylfaen"/>
        </w:rPr>
        <w:t xml:space="preserve"> </w:t>
      </w:r>
      <w:r>
        <w:rPr>
          <w:rFonts w:ascii="Sylfaen" w:hAnsi="Sylfaen" w:cs="Sylfaen"/>
        </w:rPr>
        <w:t>ან</w:t>
      </w:r>
      <w:r>
        <w:rPr>
          <w:rFonts w:ascii="Sylfaen" w:hAnsi="Sylfaen"/>
        </w:rPr>
        <w:t xml:space="preserve"> </w:t>
      </w:r>
      <w:r>
        <w:rPr>
          <w:rFonts w:ascii="Sylfaen" w:hAnsi="Sylfaen" w:cs="Sylfaen"/>
        </w:rPr>
        <w:t>ფიზიკურ</w:t>
      </w:r>
      <w:r>
        <w:rPr>
          <w:rFonts w:ascii="Sylfaen" w:hAnsi="Sylfaen"/>
        </w:rPr>
        <w:t xml:space="preserve"> </w:t>
      </w:r>
      <w:r>
        <w:rPr>
          <w:rFonts w:ascii="Sylfaen" w:hAnsi="Sylfaen" w:cs="Sylfaen"/>
        </w:rPr>
        <w:t>პირს</w:t>
      </w:r>
      <w:r>
        <w:rPr>
          <w:rFonts w:ascii="Sylfaen" w:hAnsi="Sylfaen"/>
        </w:rPr>
        <w:t xml:space="preserve"> </w:t>
      </w:r>
      <w:r>
        <w:rPr>
          <w:rFonts w:ascii="Sylfaen" w:hAnsi="Sylfaen" w:cs="Sylfaen"/>
        </w:rPr>
        <w:t>ან</w:t>
      </w:r>
      <w:r>
        <w:rPr>
          <w:rFonts w:ascii="Sylfaen" w:hAnsi="Sylfaen"/>
        </w:rPr>
        <w:t xml:space="preserve"> </w:t>
      </w:r>
      <w:r>
        <w:rPr>
          <w:rFonts w:ascii="Sylfaen" w:hAnsi="Sylfaen" w:cs="Sylfaen"/>
        </w:rPr>
        <w:t>საერთაშორისო</w:t>
      </w:r>
      <w:r>
        <w:rPr>
          <w:rFonts w:ascii="Sylfaen" w:hAnsi="Sylfaen"/>
        </w:rPr>
        <w:t xml:space="preserve"> </w:t>
      </w:r>
      <w:r>
        <w:rPr>
          <w:rFonts w:ascii="Sylfaen" w:hAnsi="Sylfaen" w:cs="Sylfaen"/>
        </w:rPr>
        <w:t>ორგანიზაციას</w:t>
      </w:r>
      <w:r>
        <w:rPr>
          <w:rFonts w:ascii="Sylfaen" w:hAnsi="Sylfaen"/>
        </w:rPr>
        <w:t xml:space="preserve"> </w:t>
      </w:r>
      <w:r>
        <w:rPr>
          <w:rFonts w:ascii="Sylfaen" w:hAnsi="Sylfaen" w:cs="Sylfaen"/>
        </w:rPr>
        <w:t>შორის</w:t>
      </w:r>
      <w:r>
        <w:rPr>
          <w:rFonts w:ascii="Sylfaen" w:hAnsi="Sylfaen"/>
        </w:rPr>
        <w:t xml:space="preserve"> </w:t>
      </w:r>
      <w:r>
        <w:rPr>
          <w:rFonts w:ascii="Sylfaen" w:hAnsi="Sylfaen" w:cs="Sylfaen"/>
        </w:rPr>
        <w:t>დადებული</w:t>
      </w:r>
      <w:r>
        <w:rPr>
          <w:rFonts w:ascii="Sylfaen" w:hAnsi="Sylfaen"/>
        </w:rPr>
        <w:t xml:space="preserve"> </w:t>
      </w:r>
      <w:r w:rsidR="007D481D">
        <w:rPr>
          <w:rFonts w:ascii="Sylfaen" w:hAnsi="Sylfaen" w:cs="Sylfaen"/>
          <w:lang w:val="ka-GE"/>
        </w:rPr>
        <w:t>შეთანხმების</w:t>
      </w:r>
      <w:r>
        <w:rPr>
          <w:rFonts w:ascii="Sylfaen" w:hAnsi="Sylfaen"/>
        </w:rPr>
        <w:t xml:space="preserve"> </w:t>
      </w:r>
      <w:r>
        <w:rPr>
          <w:rFonts w:ascii="Sylfaen" w:hAnsi="Sylfaen" w:cs="Sylfaen"/>
        </w:rPr>
        <w:t>საფუძველზე</w:t>
      </w:r>
      <w:r>
        <w:rPr>
          <w:rFonts w:ascii="Sylfaen" w:hAnsi="Sylfaen"/>
        </w:rPr>
        <w:t>;</w:t>
      </w:r>
    </w:p>
    <w:p w:rsidR="00205257" w:rsidRDefault="00205257" w:rsidP="00205257">
      <w:pPr>
        <w:spacing w:after="0"/>
        <w:jc w:val="both"/>
        <w:rPr>
          <w:rFonts w:ascii="Sylfaen" w:hAnsi="Sylfaen"/>
          <w:lang w:val="ka-GE"/>
        </w:rPr>
      </w:pPr>
      <w:r>
        <w:rPr>
          <w:rFonts w:ascii="Sylfaen" w:hAnsi="Sylfaen"/>
          <w:lang w:val="ka-GE"/>
        </w:rPr>
        <w:t>გ) თუ შესაბამის ქვეყანაში მონაცემთა დაცვის სათანადო გარანტიების არარსებობისა და  შესაბამისი რისკების შესახებ ინფორმაციის მიღების შემდეგ მონაცემთა სუბიექტი გამოხატავს წერილობით თანხმობას;“.</w:t>
      </w:r>
    </w:p>
    <w:p w:rsidR="00205257" w:rsidRDefault="00205257" w:rsidP="00205257">
      <w:pPr>
        <w:spacing w:after="0"/>
        <w:jc w:val="both"/>
        <w:rPr>
          <w:rFonts w:ascii="Sylfaen" w:hAnsi="Sylfaen"/>
          <w:b/>
          <w:bCs/>
          <w:bdr w:val="none" w:sz="0" w:space="0" w:color="auto" w:frame="1"/>
          <w:lang w:val="ka-GE"/>
        </w:rPr>
      </w:pPr>
    </w:p>
    <w:p w:rsidR="00205257" w:rsidRPr="00C57D38" w:rsidRDefault="002D4BC9" w:rsidP="002D4BC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bCs/>
        </w:rPr>
      </w:pPr>
      <w:r>
        <w:rPr>
          <w:rFonts w:ascii="Sylfaen" w:hAnsi="Sylfaen"/>
          <w:b/>
          <w:bCs/>
          <w:bdr w:val="none" w:sz="0" w:space="0" w:color="auto" w:frame="1"/>
        </w:rPr>
        <w:t>2</w:t>
      </w:r>
      <w:r w:rsidR="00A26E40">
        <w:rPr>
          <w:rFonts w:ascii="Sylfaen" w:hAnsi="Sylfaen"/>
          <w:b/>
          <w:bCs/>
          <w:bdr w:val="none" w:sz="0" w:space="0" w:color="auto" w:frame="1"/>
          <w:lang w:val="ka-GE"/>
        </w:rPr>
        <w:t>0</w:t>
      </w:r>
      <w:r w:rsidR="00D870A3">
        <w:rPr>
          <w:rFonts w:ascii="Sylfaen" w:hAnsi="Sylfaen"/>
          <w:b/>
          <w:bCs/>
          <w:bdr w:val="none" w:sz="0" w:space="0" w:color="auto" w:frame="1"/>
          <w:lang w:val="ka-GE"/>
        </w:rPr>
        <w:t>.</w:t>
      </w:r>
      <w:r w:rsidR="00FC3FEF">
        <w:rPr>
          <w:rFonts w:ascii="Sylfaen" w:hAnsi="Sylfaen"/>
          <w:b/>
          <w:bCs/>
          <w:bdr w:val="none" w:sz="0" w:space="0" w:color="auto" w:frame="1"/>
          <w:lang w:val="ka-GE"/>
        </w:rPr>
        <w:t xml:space="preserve">  4</w:t>
      </w:r>
      <w:r w:rsidR="00FC3FEF">
        <w:rPr>
          <w:rFonts w:ascii="Sylfaen" w:hAnsi="Sylfaen"/>
          <w:b/>
          <w:bCs/>
          <w:bdr w:val="none" w:sz="0" w:space="0" w:color="auto" w:frame="1"/>
        </w:rPr>
        <w:t>3</w:t>
      </w:r>
      <w:r w:rsidR="00FC3FEF">
        <w:rPr>
          <w:rFonts w:ascii="Sylfaen" w:hAnsi="Sylfaen"/>
          <w:b/>
          <w:bCs/>
          <w:bdr w:val="none" w:sz="0" w:space="0" w:color="auto" w:frame="1"/>
          <w:lang w:val="ka-GE"/>
        </w:rPr>
        <w:t>-ე მუხლი</w:t>
      </w:r>
      <w:r w:rsidR="00FC3FEF">
        <w:rPr>
          <w:rFonts w:ascii="Sylfaen" w:hAnsi="Sylfaen"/>
          <w:b/>
          <w:bCs/>
          <w:bdr w:val="none" w:sz="0" w:space="0" w:color="auto" w:frame="1"/>
        </w:rPr>
        <w:t xml:space="preserve"> </w:t>
      </w:r>
      <w:r w:rsidR="00FC3FEF">
        <w:rPr>
          <w:rFonts w:ascii="Sylfaen" w:hAnsi="Sylfaen"/>
          <w:b/>
          <w:bCs/>
          <w:bdr w:val="none" w:sz="0" w:space="0" w:color="auto" w:frame="1"/>
          <w:lang w:val="ka-GE"/>
        </w:rPr>
        <w:t>ჩამოყალიბდეს შემდეგი რედაქციით:</w:t>
      </w:r>
    </w:p>
    <w:p w:rsidR="00840B9E" w:rsidRPr="006D1ED8" w:rsidRDefault="002D4BC9"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bCs/>
          <w:lang w:val="ka-GE"/>
        </w:rPr>
      </w:pPr>
      <w:r>
        <w:rPr>
          <w:rFonts w:ascii="Sylfaen" w:hAnsi="Sylfaen" w:cs="Sylfaen"/>
          <w:b/>
          <w:bCs/>
          <w:lang w:val="ka-GE"/>
        </w:rPr>
        <w:t>„</w:t>
      </w:r>
      <w:r w:rsidR="00840B9E" w:rsidRPr="006D1ED8">
        <w:rPr>
          <w:rFonts w:ascii="Sylfaen" w:hAnsi="Sylfaen" w:cs="Sylfaen"/>
          <w:b/>
          <w:bCs/>
          <w:lang w:val="ka-GE"/>
        </w:rPr>
        <w:t>მუხლი 43. მონაცემთა ამ კანონით გათვალისწინებული საფუძვლების გარეშე დამუშავება</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6D1ED8">
        <w:rPr>
          <w:rFonts w:ascii="Sylfaen" w:hAnsi="Sylfaen"/>
          <w:lang w:val="ka-GE"/>
        </w:rPr>
        <w:t xml:space="preserve">1. მონაცემთა ამ კანონით გათვალისწინებული საფუძვლების გარეშე დამუშავება −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6D1ED8">
        <w:rPr>
          <w:rFonts w:ascii="Sylfaen" w:hAnsi="Sylfaen"/>
          <w:lang w:val="ka-GE"/>
        </w:rPr>
        <w:t xml:space="preserve">გამოიწვევს გაფრთხილებას ან დაჯარიმებას 500 ლარის ოდენობით. </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6D1ED8">
        <w:rPr>
          <w:rFonts w:ascii="Sylfaen" w:hAnsi="Sylfaen"/>
          <w:lang w:val="ka-GE"/>
        </w:rPr>
        <w:t>2. მონაცემთა ამ კანონით გათვალისწინებული საფუძვლების გარეშე დამუშავება, რომლიც ხელყოფს 50 ან მეტი მონაცემთა სუბიექტის უფლებას,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6D1ED8">
        <w:rPr>
          <w:rFonts w:ascii="Sylfaen" w:hAnsi="Sylfaen"/>
          <w:lang w:val="ka-GE"/>
        </w:rPr>
        <w:t xml:space="preserve">გამოიწვევს დაჯარიმებას </w:t>
      </w:r>
      <w:r w:rsidR="00FC3FEF" w:rsidRPr="0002776B">
        <w:rPr>
          <w:rFonts w:ascii="Sylfaen" w:hAnsi="Sylfaen"/>
        </w:rPr>
        <w:t>2</w:t>
      </w:r>
      <w:r w:rsidRPr="0002776B">
        <w:rPr>
          <w:rFonts w:ascii="Sylfaen" w:hAnsi="Sylfaen"/>
          <w:lang w:val="ka-GE"/>
        </w:rPr>
        <w:t xml:space="preserve"> 000</w:t>
      </w:r>
      <w:r w:rsidRPr="006D1ED8">
        <w:rPr>
          <w:rFonts w:ascii="Sylfaen" w:hAnsi="Sylfaen"/>
          <w:lang w:val="ka-GE"/>
        </w:rPr>
        <w:t xml:space="preserve"> ლარის ოდენობით.</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6D1ED8">
        <w:rPr>
          <w:rFonts w:ascii="Sylfaen" w:hAnsi="Sylfaen"/>
          <w:lang w:val="ka-GE"/>
        </w:rPr>
        <w:t xml:space="preserve">3.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მუხლით გათვალისწინებული დარღვევისათვის, –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6D1ED8">
        <w:rPr>
          <w:rFonts w:ascii="Sylfaen" w:hAnsi="Sylfaen"/>
          <w:lang w:val="ka-GE"/>
        </w:rPr>
        <w:t>გამოიწვევს დაჯარიმებას ამ მუხლის დარღვევისათვის დაკისრებული ჯარიმის ორმაგი ოდენობით.</w:t>
      </w:r>
      <w:r w:rsidR="006572B5">
        <w:rPr>
          <w:rFonts w:ascii="Sylfaen" w:hAnsi="Sylfaen"/>
          <w:lang w:val="ka-GE"/>
        </w:rPr>
        <w:t>“.</w:t>
      </w:r>
      <w:r w:rsidRPr="006D1ED8">
        <w:rPr>
          <w:rFonts w:ascii="Sylfaen" w:hAnsi="Sylfaen"/>
          <w:lang w:val="ka-GE"/>
        </w:rPr>
        <w:t xml:space="preserve">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p>
    <w:p w:rsidR="00FC3FEF" w:rsidRDefault="00A26E40" w:rsidP="00FC3FEF">
      <w:pPr>
        <w:spacing w:after="0"/>
        <w:jc w:val="both"/>
        <w:rPr>
          <w:rFonts w:ascii="Sylfaen" w:hAnsi="Sylfaen"/>
          <w:b/>
          <w:bCs/>
          <w:bdr w:val="none" w:sz="0" w:space="0" w:color="auto" w:frame="1"/>
          <w:lang w:val="ka-GE"/>
        </w:rPr>
      </w:pPr>
      <w:r>
        <w:rPr>
          <w:rFonts w:ascii="Sylfaen" w:hAnsi="Sylfaen"/>
          <w:b/>
          <w:bCs/>
          <w:bdr w:val="none" w:sz="0" w:space="0" w:color="auto" w:frame="1"/>
          <w:lang w:val="ka-GE"/>
        </w:rPr>
        <w:t>21</w:t>
      </w:r>
      <w:r w:rsidR="00FC3FEF">
        <w:rPr>
          <w:rFonts w:ascii="Sylfaen" w:hAnsi="Sylfaen"/>
          <w:b/>
          <w:bCs/>
          <w:bdr w:val="none" w:sz="0" w:space="0" w:color="auto" w:frame="1"/>
          <w:lang w:val="ka-GE"/>
        </w:rPr>
        <w:t>.  44-ე მუხლი</w:t>
      </w:r>
      <w:r w:rsidR="00FC3FEF">
        <w:rPr>
          <w:rFonts w:ascii="Sylfaen" w:hAnsi="Sylfaen"/>
          <w:b/>
          <w:bCs/>
          <w:bdr w:val="none" w:sz="0" w:space="0" w:color="auto" w:frame="1"/>
        </w:rPr>
        <w:t xml:space="preserve"> </w:t>
      </w:r>
      <w:r w:rsidR="00FC3FEF">
        <w:rPr>
          <w:rFonts w:ascii="Sylfaen" w:hAnsi="Sylfaen"/>
          <w:b/>
          <w:bCs/>
          <w:bdr w:val="none" w:sz="0" w:space="0" w:color="auto" w:frame="1"/>
          <w:lang w:val="ka-GE"/>
        </w:rPr>
        <w:t>ჩამოყალიბდეს შემდეგი რედაქციით:</w:t>
      </w:r>
    </w:p>
    <w:p w:rsidR="00840B9E" w:rsidRPr="006D1ED8" w:rsidRDefault="004348B7"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bCs/>
          <w:lang w:val="ka-GE"/>
        </w:rPr>
      </w:pPr>
      <w:r>
        <w:rPr>
          <w:rFonts w:ascii="Sylfaen" w:hAnsi="Sylfaen" w:cs="Sylfaen"/>
          <w:b/>
          <w:bCs/>
          <w:lang w:val="ka-GE"/>
        </w:rPr>
        <w:t>„</w:t>
      </w:r>
      <w:r w:rsidR="00840B9E" w:rsidRPr="006D1ED8">
        <w:rPr>
          <w:rFonts w:ascii="Sylfaen" w:hAnsi="Sylfaen" w:cs="Sylfaen"/>
          <w:b/>
          <w:bCs/>
          <w:lang w:val="ka-GE"/>
        </w:rPr>
        <w:t>მუხლი 44. მონაცემთა დამუშავების პრინციპების დარღვევა</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1. ამ კანონით გათვალისწინებული მონაცემთა დამუშავების პრინციპების დარღვევა −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გამოიწვევს გაფრთხილებას ან დაჯარიმებას 500 ლარის ოდენობით.</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2. ამ კანონით გათვალისწინებული მონაცემთა დამუშავების ერთზე მეტი პრინციპის დარღვევა −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გამოიწვევს გაფრთხილებას ან დაჯარიმებას 1000 ლარის ოდენობით.</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3. იგივე ქმედება, ჩადენილი იმ პირის მიერ, რომელსაც ერთი წლის განმავლობაში </w:t>
      </w:r>
      <w:r w:rsidRPr="006D1ED8">
        <w:rPr>
          <w:rFonts w:ascii="Sylfaen" w:hAnsi="Sylfaen"/>
          <w:lang w:val="ka-GE"/>
        </w:rPr>
        <w:t>შეეფარდა ადმინისტრაციული სახდელი</w:t>
      </w:r>
      <w:r w:rsidRPr="006D1ED8">
        <w:rPr>
          <w:rFonts w:ascii="Sylfaen" w:hAnsi="Sylfaen" w:cs="Sylfaen"/>
          <w:lang w:val="ka-GE"/>
        </w:rPr>
        <w:t xml:space="preserve"> ამ მუხლით გათვალისწინებული დარღვევისათვის, – </w:t>
      </w:r>
    </w:p>
    <w:p w:rsidR="00FC3FEF"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6D1ED8">
        <w:rPr>
          <w:rFonts w:ascii="Sylfaen" w:hAnsi="Sylfaen"/>
          <w:lang w:val="ka-GE"/>
        </w:rPr>
        <w:t xml:space="preserve">გამოიწვევს დაჯარიმებას ამ მუხლის დარღვევისათვის დაკისრებული ჯარიმის ორმაგი ოდენობით. </w:t>
      </w:r>
    </w:p>
    <w:p w:rsidR="00CC1914" w:rsidRPr="00695243" w:rsidRDefault="00CC1914"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FC3FEF" w:rsidRDefault="00A26E40" w:rsidP="00FC3FEF">
      <w:pPr>
        <w:spacing w:after="0"/>
        <w:jc w:val="both"/>
        <w:rPr>
          <w:rFonts w:ascii="Sylfaen" w:hAnsi="Sylfaen"/>
          <w:b/>
          <w:bCs/>
          <w:bdr w:val="none" w:sz="0" w:space="0" w:color="auto" w:frame="1"/>
          <w:lang w:val="ka-GE"/>
        </w:rPr>
      </w:pPr>
      <w:r>
        <w:rPr>
          <w:rFonts w:ascii="Sylfaen" w:hAnsi="Sylfaen"/>
          <w:b/>
          <w:bCs/>
          <w:bdr w:val="none" w:sz="0" w:space="0" w:color="auto" w:frame="1"/>
          <w:lang w:val="ka-GE"/>
        </w:rPr>
        <w:t>22</w:t>
      </w:r>
      <w:r w:rsidR="00FC3FEF">
        <w:rPr>
          <w:rFonts w:ascii="Sylfaen" w:hAnsi="Sylfaen"/>
          <w:b/>
          <w:bCs/>
          <w:bdr w:val="none" w:sz="0" w:space="0" w:color="auto" w:frame="1"/>
          <w:lang w:val="ka-GE"/>
        </w:rPr>
        <w:t>.  45-ე მუხლი</w:t>
      </w:r>
      <w:r w:rsidR="00FC3FEF">
        <w:rPr>
          <w:rFonts w:ascii="Sylfaen" w:hAnsi="Sylfaen"/>
          <w:b/>
          <w:bCs/>
          <w:bdr w:val="none" w:sz="0" w:space="0" w:color="auto" w:frame="1"/>
        </w:rPr>
        <w:t xml:space="preserve"> </w:t>
      </w:r>
      <w:r w:rsidR="00FC3FEF">
        <w:rPr>
          <w:rFonts w:ascii="Sylfaen" w:hAnsi="Sylfaen"/>
          <w:b/>
          <w:bCs/>
          <w:bdr w:val="none" w:sz="0" w:space="0" w:color="auto" w:frame="1"/>
          <w:lang w:val="ka-GE"/>
        </w:rPr>
        <w:t>ჩამოყალიბდეს შემდეგი რედაქციით:</w:t>
      </w:r>
    </w:p>
    <w:p w:rsidR="00CC1914" w:rsidRDefault="004348B7"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bCs/>
          <w:lang w:val="ka-GE"/>
        </w:rPr>
      </w:pPr>
      <w:r>
        <w:rPr>
          <w:rFonts w:ascii="Sylfaen" w:hAnsi="Sylfaen" w:cs="Sylfaen"/>
          <w:b/>
          <w:bCs/>
          <w:lang w:val="ka-GE"/>
        </w:rPr>
        <w:t>„</w:t>
      </w:r>
      <w:r w:rsidR="00840B9E" w:rsidRPr="006D1ED8">
        <w:rPr>
          <w:rFonts w:ascii="Sylfaen" w:hAnsi="Sylfaen" w:cs="Sylfaen"/>
          <w:b/>
          <w:bCs/>
          <w:lang w:val="ka-GE"/>
        </w:rPr>
        <w:t>მუხლი 45. განსაკუთრებული კატეგორიის მონაცემთა ამ კანონით გათვალისწინებული საფუძვლების გარეშე დამუშავება</w:t>
      </w:r>
    </w:p>
    <w:p w:rsidR="00840B9E" w:rsidRPr="00CC1914"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bCs/>
          <w:lang w:val="ka-GE"/>
        </w:rPr>
      </w:pPr>
      <w:r w:rsidRPr="006D1ED8">
        <w:rPr>
          <w:rFonts w:ascii="Sylfaen" w:hAnsi="Sylfaen" w:cs="Sylfaen"/>
          <w:lang w:val="ka-GE"/>
        </w:rPr>
        <w:t xml:space="preserve">1. განსაკუთრებული კატეგორიის მონაცემთა ამ კანონით გათვალისწინებული საფუძვლების გარეშე დამუშავება −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lastRenderedPageBreak/>
        <w:t>გამოიწვევს დაჯარიმებას 1000 ლარის ოდენობით.</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6D1ED8">
        <w:rPr>
          <w:rFonts w:ascii="Sylfaen" w:hAnsi="Sylfaen" w:cs="Sylfaen"/>
          <w:lang w:val="ka-GE"/>
        </w:rPr>
        <w:t xml:space="preserve">2. განსაკუთრებული კატეგორიის მონაცემთა ამ კანონით გათვალისწინებული საფუძვლების გარეშე დამუშავება, </w:t>
      </w:r>
      <w:r w:rsidRPr="006D1ED8">
        <w:rPr>
          <w:rFonts w:ascii="Sylfaen" w:hAnsi="Sylfaen"/>
          <w:lang w:val="ka-GE"/>
        </w:rPr>
        <w:t>რომლიც ხელყოფს 50 ან მეტი მონაცემთა სუბიექტის უფლებას,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გამოიწვევს დაჯარიმებას </w:t>
      </w:r>
      <w:r w:rsidR="00FC3FEF" w:rsidRPr="004348B7">
        <w:rPr>
          <w:rFonts w:ascii="Sylfaen" w:hAnsi="Sylfaen" w:cs="Sylfaen"/>
        </w:rPr>
        <w:t>3</w:t>
      </w:r>
      <w:r w:rsidRPr="004348B7">
        <w:rPr>
          <w:rFonts w:ascii="Sylfaen" w:hAnsi="Sylfaen" w:cs="Sylfaen"/>
          <w:lang w:val="ka-GE"/>
        </w:rPr>
        <w:t xml:space="preserve"> 000</w:t>
      </w:r>
      <w:r w:rsidRPr="006D1ED8">
        <w:rPr>
          <w:rFonts w:ascii="Sylfaen" w:hAnsi="Sylfaen" w:cs="Sylfaen"/>
          <w:lang w:val="ka-GE"/>
        </w:rPr>
        <w:t xml:space="preserve"> ლარის ოდენობით.</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3. იგივე ქმედება, ჩადენილი იმ პირის მიერ, რომელსაც ერთი წლის განმავლობაში </w:t>
      </w:r>
      <w:r w:rsidRPr="006D1ED8">
        <w:rPr>
          <w:rFonts w:ascii="Sylfaen" w:hAnsi="Sylfaen"/>
          <w:lang w:val="ka-GE"/>
        </w:rPr>
        <w:t>შეეფარდა ადმინისტრაციული სახდელი</w:t>
      </w:r>
      <w:r w:rsidRPr="006D1ED8">
        <w:rPr>
          <w:rFonts w:ascii="Sylfaen" w:hAnsi="Sylfaen" w:cs="Sylfaen"/>
          <w:lang w:val="ka-GE"/>
        </w:rPr>
        <w:t xml:space="preserve"> ამ მუხლით გათვალისწინებული დარღვევისათვის, –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6D1ED8">
        <w:rPr>
          <w:rFonts w:ascii="Sylfaen" w:hAnsi="Sylfaen"/>
          <w:lang w:val="ka-GE"/>
        </w:rPr>
        <w:t>გამოიწვევს დაჯარიმებას ამ მუხლის დარღვევისათვის დაკისრებული ჯარიმის ორმაგი ოდენობით.</w:t>
      </w:r>
      <w:r w:rsidR="004348B7">
        <w:rPr>
          <w:rFonts w:ascii="Sylfaen" w:hAnsi="Sylfaen"/>
          <w:lang w:val="ka-GE"/>
        </w:rPr>
        <w:t>“.</w:t>
      </w:r>
      <w:r w:rsidRPr="006D1ED8">
        <w:rPr>
          <w:rFonts w:ascii="Sylfaen" w:hAnsi="Sylfaen"/>
          <w:lang w:val="ka-GE"/>
        </w:rPr>
        <w:t xml:space="preserve">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bCs/>
          <w:lang w:val="ka-GE"/>
        </w:rPr>
      </w:pPr>
    </w:p>
    <w:p w:rsidR="00FC3FEF" w:rsidRDefault="00A26E40" w:rsidP="00FC3FEF">
      <w:pPr>
        <w:spacing w:after="0"/>
        <w:jc w:val="both"/>
        <w:rPr>
          <w:rFonts w:ascii="Sylfaen" w:hAnsi="Sylfaen"/>
          <w:b/>
          <w:bCs/>
          <w:bdr w:val="none" w:sz="0" w:space="0" w:color="auto" w:frame="1"/>
          <w:lang w:val="ka-GE"/>
        </w:rPr>
      </w:pPr>
      <w:r>
        <w:rPr>
          <w:rFonts w:ascii="Sylfaen" w:hAnsi="Sylfaen"/>
          <w:b/>
          <w:bCs/>
          <w:bdr w:val="none" w:sz="0" w:space="0" w:color="auto" w:frame="1"/>
          <w:lang w:val="ka-GE"/>
        </w:rPr>
        <w:t>23</w:t>
      </w:r>
      <w:r w:rsidR="00FC3FEF">
        <w:rPr>
          <w:rFonts w:ascii="Sylfaen" w:hAnsi="Sylfaen"/>
          <w:b/>
          <w:bCs/>
          <w:bdr w:val="none" w:sz="0" w:space="0" w:color="auto" w:frame="1"/>
          <w:lang w:val="ka-GE"/>
        </w:rPr>
        <w:t>.  47-ე მუხლი</w:t>
      </w:r>
      <w:r w:rsidR="00FC3FEF">
        <w:rPr>
          <w:rFonts w:ascii="Sylfaen" w:hAnsi="Sylfaen"/>
          <w:b/>
          <w:bCs/>
          <w:bdr w:val="none" w:sz="0" w:space="0" w:color="auto" w:frame="1"/>
        </w:rPr>
        <w:t xml:space="preserve"> </w:t>
      </w:r>
      <w:r w:rsidR="00FC3FEF">
        <w:rPr>
          <w:rFonts w:ascii="Sylfaen" w:hAnsi="Sylfaen"/>
          <w:b/>
          <w:bCs/>
          <w:bdr w:val="none" w:sz="0" w:space="0" w:color="auto" w:frame="1"/>
          <w:lang w:val="ka-GE"/>
        </w:rPr>
        <w:t>ჩამოყალიბდეს შემდეგი რედაქციით:</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bCs/>
          <w:lang w:val="ka-GE"/>
        </w:rPr>
      </w:pPr>
      <w:r w:rsidRPr="006D1ED8">
        <w:rPr>
          <w:rFonts w:ascii="Sylfaen" w:hAnsi="Sylfaen" w:cs="Sylfaen"/>
          <w:b/>
          <w:bCs/>
          <w:lang w:val="ka-GE"/>
        </w:rPr>
        <w:t>მუხლი 47. პირდაპირი მარკეტინგის წესების დარღვევა</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1. პირდაპირი მარკეტინგის ამ კანონით დადგენილი წესების დარღვევა –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მონაცემთა პირდაპირი მარკეტინგის მიზნებისათვის გამოყენება ამ კანონით დადგენილი წესების დარღვევით –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გამოიწვევს დაჯარიმებას 3000 ლარის ოდენობით.</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2. იგივე ქმედება ჩადენილი იმ პირის მიერ, რომელსაც ერთი წლის განმავლობაში </w:t>
      </w:r>
      <w:r w:rsidRPr="006D1ED8">
        <w:rPr>
          <w:rFonts w:ascii="Sylfaen" w:hAnsi="Sylfaen"/>
          <w:lang w:val="ka-GE"/>
        </w:rPr>
        <w:t xml:space="preserve">შეეფარდა ადმინისტრაციული სახდელი </w:t>
      </w:r>
      <w:r w:rsidRPr="006D1ED8">
        <w:rPr>
          <w:rFonts w:ascii="Sylfaen" w:hAnsi="Sylfaen" w:cs="Sylfaen"/>
          <w:lang w:val="ka-GE"/>
        </w:rPr>
        <w:t xml:space="preserve">ამ მუხლის პირველი პუნქტით გათვალისწინებული დარღვევისათვის, -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გამოიწვევს დაჯარიმებას 10 000 ლარის ოდენობით.</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bCs/>
          <w:lang w:val="ka-GE"/>
        </w:rPr>
      </w:pPr>
    </w:p>
    <w:p w:rsidR="00FC3FEF" w:rsidRDefault="00FC3FEF" w:rsidP="00FC3FEF">
      <w:pPr>
        <w:spacing w:after="0"/>
        <w:jc w:val="both"/>
        <w:rPr>
          <w:rFonts w:ascii="Sylfaen" w:hAnsi="Sylfaen"/>
          <w:b/>
          <w:bCs/>
          <w:bdr w:val="none" w:sz="0" w:space="0" w:color="auto" w:frame="1"/>
          <w:lang w:val="ka-GE"/>
        </w:rPr>
      </w:pPr>
      <w:r>
        <w:rPr>
          <w:rFonts w:ascii="Sylfaen" w:hAnsi="Sylfaen"/>
          <w:b/>
          <w:bCs/>
          <w:bdr w:val="none" w:sz="0" w:space="0" w:color="auto" w:frame="1"/>
        </w:rPr>
        <w:t>2</w:t>
      </w:r>
      <w:r w:rsidR="00A26E40">
        <w:rPr>
          <w:rFonts w:ascii="Sylfaen" w:hAnsi="Sylfaen"/>
          <w:b/>
          <w:bCs/>
          <w:bdr w:val="none" w:sz="0" w:space="0" w:color="auto" w:frame="1"/>
          <w:lang w:val="ka-GE"/>
        </w:rPr>
        <w:t>4</w:t>
      </w:r>
      <w:r>
        <w:rPr>
          <w:rFonts w:ascii="Sylfaen" w:hAnsi="Sylfaen"/>
          <w:b/>
          <w:bCs/>
          <w:bdr w:val="none" w:sz="0" w:space="0" w:color="auto" w:frame="1"/>
          <w:lang w:val="ka-GE"/>
        </w:rPr>
        <w:t>.  50-ე მუხლი</w:t>
      </w:r>
      <w:r>
        <w:rPr>
          <w:rFonts w:ascii="Sylfaen" w:hAnsi="Sylfaen"/>
          <w:b/>
          <w:bCs/>
          <w:bdr w:val="none" w:sz="0" w:space="0" w:color="auto" w:frame="1"/>
        </w:rPr>
        <w:t xml:space="preserve"> </w:t>
      </w:r>
      <w:r>
        <w:rPr>
          <w:rFonts w:ascii="Sylfaen" w:hAnsi="Sylfaen"/>
          <w:b/>
          <w:bCs/>
          <w:bdr w:val="none" w:sz="0" w:space="0" w:color="auto" w:frame="1"/>
          <w:lang w:val="ka-GE"/>
        </w:rPr>
        <w:t>ჩამოყალიბდეს შემდეგი რედაქციით:</w:t>
      </w:r>
    </w:p>
    <w:p w:rsidR="00840B9E" w:rsidRPr="006D1ED8" w:rsidRDefault="00FF271F"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bCs/>
          <w:lang w:val="ka-GE"/>
        </w:rPr>
      </w:pPr>
      <w:r>
        <w:rPr>
          <w:rFonts w:ascii="Sylfaen" w:hAnsi="Sylfaen" w:cs="Sylfaen"/>
          <w:b/>
          <w:bCs/>
          <w:lang w:val="ka-GE"/>
        </w:rPr>
        <w:t>„</w:t>
      </w:r>
      <w:r w:rsidR="00840B9E" w:rsidRPr="006D1ED8">
        <w:rPr>
          <w:rFonts w:ascii="Sylfaen" w:hAnsi="Sylfaen" w:cs="Sylfaen"/>
          <w:b/>
          <w:bCs/>
          <w:lang w:val="ka-GE"/>
        </w:rPr>
        <w:t xml:space="preserve">მუხლი 50. მონაცემთა დამმუშავებლის მიერ მონაცემთა სუბიექტის ინფორმირების წესების დარღვევა </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1. მონაცემთა დამმუშავებლის მიერ მონაცემთა სუბიექტის ინფორმირების ამ კანონით დადგენილი წესების დარღვევა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გამოიწვევს გაფრთხილებას ან დაჯარიმებას 100 ლარის ოდენობით.</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6D1ED8">
        <w:rPr>
          <w:rFonts w:ascii="Sylfaen" w:hAnsi="Sylfaen" w:cs="Sylfaen"/>
          <w:lang w:val="ka-GE"/>
        </w:rPr>
        <w:t xml:space="preserve">2. მონაცემთა დამმუშავებლის მიერ მონაცემთა სუბიექტის ინფორმირების ამ კანონით დადგენილი წესების დარღვევა, </w:t>
      </w:r>
      <w:r w:rsidRPr="006D1ED8">
        <w:rPr>
          <w:rFonts w:ascii="Sylfaen" w:hAnsi="Sylfaen"/>
          <w:lang w:val="ka-GE"/>
        </w:rPr>
        <w:t>რომლიც ხელყოფს 50 ან მეტი მონაცემთა სუბიექტის უფლებას,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გამოიწვევს დაჯარიმებას 1 000 ლარის ოდენობით.</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3. იგივე ქმედება, ჩადენილი იმ პირის მიერ, რომელსაც ერთი წლის განმავლობაში </w:t>
      </w:r>
      <w:r w:rsidRPr="006D1ED8">
        <w:rPr>
          <w:rFonts w:ascii="Sylfaen" w:hAnsi="Sylfaen"/>
          <w:lang w:val="ka-GE"/>
        </w:rPr>
        <w:t>შეეფარდა ადმინისტრაციული სახდელი</w:t>
      </w:r>
      <w:r w:rsidRPr="006D1ED8">
        <w:rPr>
          <w:rFonts w:ascii="Sylfaen" w:hAnsi="Sylfaen" w:cs="Sylfaen"/>
          <w:lang w:val="ka-GE"/>
        </w:rPr>
        <w:t xml:space="preserve"> ამ მუხლის პირველი პუნქტით გათვალისწინებული დარღვევისათვის, –</w:t>
      </w:r>
    </w:p>
    <w:p w:rsidR="00840B9E"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6D1ED8">
        <w:rPr>
          <w:rFonts w:ascii="Sylfaen" w:hAnsi="Sylfaen"/>
          <w:lang w:val="ka-GE"/>
        </w:rPr>
        <w:t>გამოიწვევს დაჯარიმებას ამ მუხლის დარღვევისათვის დაკისრებული ჯარიმის ორმაგი ოდენობით.</w:t>
      </w:r>
      <w:r w:rsidR="00FF271F">
        <w:rPr>
          <w:rFonts w:ascii="Sylfaen" w:hAnsi="Sylfaen"/>
          <w:lang w:val="ka-GE"/>
        </w:rPr>
        <w:t>“.</w:t>
      </w:r>
      <w:r w:rsidR="00BE0AA7">
        <w:rPr>
          <w:rFonts w:ascii="Sylfaen" w:hAnsi="Sylfaen"/>
          <w:lang w:val="ka-GE"/>
        </w:rPr>
        <w:t xml:space="preserve"> </w:t>
      </w:r>
    </w:p>
    <w:p w:rsidR="00BE0AA7" w:rsidRPr="00BE0AA7" w:rsidRDefault="00BE0AA7"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FC3FEF" w:rsidRDefault="00A26E40" w:rsidP="00FC3FEF">
      <w:pPr>
        <w:spacing w:after="0"/>
        <w:jc w:val="both"/>
        <w:rPr>
          <w:rFonts w:ascii="Sylfaen" w:hAnsi="Sylfaen"/>
          <w:b/>
          <w:bCs/>
          <w:bdr w:val="none" w:sz="0" w:space="0" w:color="auto" w:frame="1"/>
          <w:lang w:val="ka-GE"/>
        </w:rPr>
      </w:pPr>
      <w:r>
        <w:rPr>
          <w:rFonts w:ascii="Sylfaen" w:hAnsi="Sylfaen"/>
          <w:b/>
          <w:bCs/>
          <w:bdr w:val="none" w:sz="0" w:space="0" w:color="auto" w:frame="1"/>
          <w:lang w:val="ka-GE"/>
        </w:rPr>
        <w:t>25</w:t>
      </w:r>
      <w:r w:rsidR="00FC3FEF">
        <w:rPr>
          <w:rFonts w:ascii="Sylfaen" w:hAnsi="Sylfaen"/>
          <w:b/>
          <w:bCs/>
          <w:bdr w:val="none" w:sz="0" w:space="0" w:color="auto" w:frame="1"/>
          <w:lang w:val="ka-GE"/>
        </w:rPr>
        <w:t xml:space="preserve">.  </w:t>
      </w:r>
      <w:r w:rsidR="002F46C8" w:rsidRPr="006D1ED8">
        <w:rPr>
          <w:rFonts w:ascii="Sylfaen" w:hAnsi="Sylfaen" w:cs="Sylfaen"/>
          <w:b/>
          <w:bCs/>
          <w:lang w:val="ka-GE"/>
        </w:rPr>
        <w:t>52</w:t>
      </w:r>
      <w:r w:rsidR="002F46C8" w:rsidRPr="006D1ED8">
        <w:rPr>
          <w:rFonts w:ascii="Sylfaen" w:hAnsi="Sylfaen" w:cs="Sylfaen"/>
          <w:b/>
          <w:bCs/>
          <w:vertAlign w:val="superscript"/>
          <w:lang w:val="ka-GE"/>
        </w:rPr>
        <w:t>1</w:t>
      </w:r>
      <w:r w:rsidR="00FC3FEF">
        <w:rPr>
          <w:rFonts w:ascii="Sylfaen" w:hAnsi="Sylfaen"/>
          <w:b/>
          <w:bCs/>
          <w:bdr w:val="none" w:sz="0" w:space="0" w:color="auto" w:frame="1"/>
          <w:lang w:val="ka-GE"/>
        </w:rPr>
        <w:t>-ე მუხლი</w:t>
      </w:r>
      <w:r w:rsidR="00FC3FEF">
        <w:rPr>
          <w:rFonts w:ascii="Sylfaen" w:hAnsi="Sylfaen"/>
          <w:b/>
          <w:bCs/>
          <w:bdr w:val="none" w:sz="0" w:space="0" w:color="auto" w:frame="1"/>
        </w:rPr>
        <w:t xml:space="preserve"> </w:t>
      </w:r>
      <w:r w:rsidR="00FC3FEF">
        <w:rPr>
          <w:rFonts w:ascii="Sylfaen" w:hAnsi="Sylfaen"/>
          <w:b/>
          <w:bCs/>
          <w:bdr w:val="none" w:sz="0" w:space="0" w:color="auto" w:frame="1"/>
          <w:lang w:val="ka-GE"/>
        </w:rPr>
        <w:t>ჩამოყალიბდეს შემდეგი რედაქციით:</w:t>
      </w:r>
    </w:p>
    <w:p w:rsidR="00840B9E" w:rsidRPr="006D1ED8" w:rsidRDefault="00BE0AA7"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Pr>
          <w:rFonts w:ascii="Sylfaen" w:hAnsi="Sylfaen" w:cs="Sylfaen"/>
          <w:b/>
          <w:bCs/>
          <w:lang w:val="ka-GE"/>
        </w:rPr>
        <w:t>„</w:t>
      </w:r>
      <w:r w:rsidR="00840B9E" w:rsidRPr="006D1ED8">
        <w:rPr>
          <w:rFonts w:ascii="Sylfaen" w:hAnsi="Sylfaen" w:cs="Sylfaen"/>
          <w:b/>
          <w:bCs/>
          <w:lang w:val="ka-GE"/>
        </w:rPr>
        <w:t>მუხლი 52</w:t>
      </w:r>
      <w:r w:rsidR="00840B9E" w:rsidRPr="006D1ED8">
        <w:rPr>
          <w:rFonts w:ascii="Sylfaen" w:hAnsi="Sylfaen" w:cs="Sylfaen"/>
          <w:b/>
          <w:bCs/>
          <w:vertAlign w:val="superscript"/>
          <w:lang w:val="ka-GE"/>
        </w:rPr>
        <w:t>1</w:t>
      </w:r>
      <w:r w:rsidR="00840B9E" w:rsidRPr="006D1ED8">
        <w:rPr>
          <w:rFonts w:ascii="Sylfaen" w:hAnsi="Sylfaen" w:cs="Sylfaen"/>
          <w:b/>
          <w:bCs/>
          <w:lang w:val="ka-GE"/>
        </w:rPr>
        <w:t>. მონაცემთა სხვა სახელმწიფოსა და საერთაშორისო ორგანიზაციისათვის გადაცემის წესის დარღვევა</w:t>
      </w:r>
    </w:p>
    <w:p w:rsidR="00840B9E" w:rsidRPr="006D1ED8" w:rsidRDefault="00840B9E" w:rsidP="00CC1914">
      <w:pPr>
        <w:spacing w:after="0"/>
        <w:jc w:val="both"/>
        <w:rPr>
          <w:rFonts w:ascii="Sylfaen" w:hAnsi="Sylfaen" w:cs="Sylfaen"/>
          <w:position w:val="6"/>
          <w:lang w:val="ka-GE"/>
        </w:rPr>
      </w:pPr>
      <w:r w:rsidRPr="006D1ED8">
        <w:rPr>
          <w:rFonts w:ascii="Sylfaen" w:hAnsi="Sylfaen" w:cs="Sylfaen"/>
          <w:lang w:val="ka-GE"/>
        </w:rPr>
        <w:lastRenderedPageBreak/>
        <w:t xml:space="preserve">1. მონაცემთა ამ კანონის 41-ე მუხლით დადგენილი წესის დარღვევით  გადაცემა −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გამოიწვევს დაჯარიმებას 1000 ლარის ოდენობით.</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2. მონაცემთა ამ კანონის 41-ე მუხლით დადგენილი წესის დარღვევით  გადაცემა, </w:t>
      </w:r>
      <w:r w:rsidRPr="006D1ED8">
        <w:rPr>
          <w:rFonts w:ascii="Sylfaen" w:hAnsi="Sylfaen"/>
          <w:lang w:val="ka-GE"/>
        </w:rPr>
        <w:t>რომლიც ხელყოფს 50 ან მეტი მონაცემთა სუბიექტის უფლებას,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გამოიწვევს დაჯარიმებას </w:t>
      </w:r>
      <w:r w:rsidR="00FC3FEF" w:rsidRPr="00D3255E">
        <w:rPr>
          <w:rFonts w:ascii="Sylfaen" w:hAnsi="Sylfaen" w:cs="Sylfaen"/>
          <w:lang w:val="ka-GE"/>
        </w:rPr>
        <w:t xml:space="preserve">3 </w:t>
      </w:r>
      <w:r w:rsidRPr="00D3255E">
        <w:rPr>
          <w:rFonts w:ascii="Sylfaen" w:hAnsi="Sylfaen" w:cs="Sylfaen"/>
          <w:lang w:val="ka-GE"/>
        </w:rPr>
        <w:t>000</w:t>
      </w:r>
      <w:r w:rsidRPr="006D1ED8">
        <w:rPr>
          <w:rFonts w:ascii="Sylfaen" w:hAnsi="Sylfaen" w:cs="Sylfaen"/>
          <w:lang w:val="ka-GE"/>
        </w:rPr>
        <w:t xml:space="preserve"> ლარის ოდენობით.</w:t>
      </w:r>
    </w:p>
    <w:p w:rsidR="00840B9E" w:rsidRPr="006D1ED8" w:rsidRDefault="00840B9E" w:rsidP="00CC19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3. იგივე ქმედება, ჩადენილი იმ პირის მიერ, რომელსაც ერთი წლის განმავლობაში </w:t>
      </w:r>
      <w:r w:rsidRPr="006D1ED8">
        <w:rPr>
          <w:rFonts w:ascii="Sylfaen" w:hAnsi="Sylfaen"/>
          <w:lang w:val="ka-GE"/>
        </w:rPr>
        <w:t>შეეფარდა ადმინისტრაციული სახდელი</w:t>
      </w:r>
      <w:r w:rsidRPr="006D1ED8">
        <w:rPr>
          <w:rFonts w:ascii="Sylfaen" w:hAnsi="Sylfaen" w:cs="Sylfaen"/>
          <w:lang w:val="ka-GE"/>
        </w:rPr>
        <w:t xml:space="preserve"> ამ მუხლის პირველი პუნქტით გათვალისწინებული დარღვევისათვის, –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6D1ED8">
        <w:rPr>
          <w:rFonts w:ascii="Sylfaen" w:hAnsi="Sylfaen"/>
          <w:lang w:val="ka-GE"/>
        </w:rPr>
        <w:t>გამოიწვევს დაჯარიმებას ამ მუხლის დარღვევისათვის დაკისრებული ჯარიმის ორმაგი ოდენობით.</w:t>
      </w:r>
      <w:r w:rsidR="00BE0AA7">
        <w:rPr>
          <w:rFonts w:ascii="Sylfaen" w:hAnsi="Sylfaen"/>
          <w:lang w:val="ka-GE"/>
        </w:rPr>
        <w:t>“.</w:t>
      </w:r>
      <w:r w:rsidRPr="006D1ED8">
        <w:rPr>
          <w:rFonts w:ascii="Sylfaen" w:hAnsi="Sylfaen"/>
          <w:lang w:val="ka-GE"/>
        </w:rPr>
        <w:t xml:space="preserve">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p>
    <w:p w:rsidR="00BE0AA7" w:rsidRDefault="00A26E40"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bCs/>
          <w:lang w:val="ka-GE"/>
        </w:rPr>
      </w:pPr>
      <w:r>
        <w:rPr>
          <w:rFonts w:ascii="Sylfaen" w:hAnsi="Sylfaen"/>
          <w:b/>
          <w:bCs/>
          <w:bdr w:val="none" w:sz="0" w:space="0" w:color="auto" w:frame="1"/>
          <w:lang w:val="ka-GE"/>
        </w:rPr>
        <w:t>26</w:t>
      </w:r>
      <w:r w:rsidR="00BE0AA7">
        <w:rPr>
          <w:rFonts w:ascii="Sylfaen" w:hAnsi="Sylfaen"/>
          <w:b/>
          <w:bCs/>
          <w:bdr w:val="none" w:sz="0" w:space="0" w:color="auto" w:frame="1"/>
          <w:lang w:val="ka-GE"/>
        </w:rPr>
        <w:t xml:space="preserve">.  </w:t>
      </w:r>
      <w:r w:rsidR="00BE0AA7">
        <w:rPr>
          <w:rFonts w:ascii="Sylfaen" w:hAnsi="Sylfaen" w:cs="Sylfaen"/>
          <w:b/>
          <w:bCs/>
          <w:lang w:val="ka-GE"/>
        </w:rPr>
        <w:t>53</w:t>
      </w:r>
      <w:r w:rsidR="00BE0AA7">
        <w:rPr>
          <w:rFonts w:ascii="Sylfaen" w:hAnsi="Sylfaen"/>
          <w:b/>
          <w:bCs/>
          <w:bdr w:val="none" w:sz="0" w:space="0" w:color="auto" w:frame="1"/>
          <w:lang w:val="ka-GE"/>
        </w:rPr>
        <w:t>-ე მუხლი</w:t>
      </w:r>
      <w:r w:rsidR="00BE0AA7">
        <w:rPr>
          <w:rFonts w:ascii="Sylfaen" w:hAnsi="Sylfaen"/>
          <w:b/>
          <w:bCs/>
          <w:bdr w:val="none" w:sz="0" w:space="0" w:color="auto" w:frame="1"/>
        </w:rPr>
        <w:t xml:space="preserve"> </w:t>
      </w:r>
      <w:r w:rsidR="00BE0AA7">
        <w:rPr>
          <w:rFonts w:ascii="Sylfaen" w:hAnsi="Sylfaen"/>
          <w:b/>
          <w:bCs/>
          <w:bdr w:val="none" w:sz="0" w:space="0" w:color="auto" w:frame="1"/>
          <w:lang w:val="ka-GE"/>
        </w:rPr>
        <w:t>ჩამოყალიბდეს შემდეგი რედაქციით:</w:t>
      </w:r>
    </w:p>
    <w:p w:rsidR="00840B9E" w:rsidRPr="006D1ED8" w:rsidRDefault="00BE0AA7"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bCs/>
          <w:lang w:val="ka-GE"/>
        </w:rPr>
      </w:pPr>
      <w:r>
        <w:rPr>
          <w:rFonts w:ascii="Sylfaen" w:hAnsi="Sylfaen" w:cs="Sylfaen"/>
          <w:b/>
          <w:bCs/>
          <w:lang w:val="ka-GE"/>
        </w:rPr>
        <w:t>„</w:t>
      </w:r>
      <w:r w:rsidR="00840B9E" w:rsidRPr="006D1ED8">
        <w:rPr>
          <w:rFonts w:ascii="Sylfaen" w:hAnsi="Sylfaen" w:cs="Sylfaen"/>
          <w:b/>
          <w:bCs/>
          <w:lang w:val="ka-GE"/>
        </w:rPr>
        <w:t xml:space="preserve">მუხლი 53. ინსპექტორის მოთხოვნის შეუსრულებლობა </w:t>
      </w:r>
    </w:p>
    <w:p w:rsidR="00840B9E" w:rsidRPr="006D1ED8" w:rsidRDefault="00840B9E" w:rsidP="00FE4B84">
      <w:pPr>
        <w:spacing w:after="0"/>
        <w:jc w:val="both"/>
        <w:rPr>
          <w:rFonts w:ascii="Sylfaen" w:hAnsi="Sylfaen" w:cs="Sylfaen"/>
          <w:u w:val="single"/>
          <w:lang w:val="ka-GE"/>
        </w:rPr>
      </w:pPr>
      <w:r w:rsidRPr="006D1ED8">
        <w:rPr>
          <w:rFonts w:ascii="Sylfaen" w:hAnsi="Sylfaen" w:cs="Sylfaen"/>
          <w:lang w:val="ka-GE"/>
        </w:rPr>
        <w:t xml:space="preserve">1. </w:t>
      </w:r>
      <w:r w:rsidR="003E3B6C">
        <w:rPr>
          <w:rFonts w:ascii="Sylfaen" w:hAnsi="Sylfaen" w:cs="Sylfaen"/>
          <w:lang w:val="ka-GE"/>
        </w:rPr>
        <w:t>ინსპექტორის კანონიერი მოთხოვნის შეუსრულებლობა, ასევე</w:t>
      </w:r>
      <w:r w:rsidRPr="006D1ED8">
        <w:rPr>
          <w:rFonts w:ascii="Sylfaen" w:hAnsi="Sylfaen" w:cs="Sylfaen"/>
          <w:lang w:val="ka-GE"/>
        </w:rPr>
        <w:t xml:space="preserve"> ამ კანონის მე-10 მუხლით განსაზღვრული ინფორმაციის მიუწოდებლობა და მე-20 მუხლით გათვალისწინებული შეტყობინების ვალდებულების შეუსრულებლობა,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i/>
          <w:iCs/>
          <w:lang w:val="ka-GE"/>
        </w:rPr>
      </w:pPr>
      <w:r w:rsidRPr="006D1ED8">
        <w:rPr>
          <w:rFonts w:ascii="Sylfaen" w:hAnsi="Sylfaen" w:cs="Sylfaen"/>
          <w:lang w:val="ka-GE"/>
        </w:rPr>
        <w:t>გამოიწვევს დაჯარიმებას</w:t>
      </w:r>
      <w:r w:rsidR="00853C0F">
        <w:rPr>
          <w:rFonts w:ascii="Sylfaen" w:hAnsi="Sylfaen" w:cs="Sylfaen"/>
          <w:lang w:val="ka-GE"/>
        </w:rPr>
        <w:t xml:space="preserve"> </w:t>
      </w:r>
      <w:r w:rsidR="00AB4AE1">
        <w:rPr>
          <w:rFonts w:ascii="Sylfaen" w:hAnsi="Sylfaen" w:cs="Sylfaen"/>
          <w:lang w:val="ka-GE"/>
        </w:rPr>
        <w:t xml:space="preserve">თითოეულ </w:t>
      </w:r>
      <w:r w:rsidR="00201FA3">
        <w:rPr>
          <w:rFonts w:ascii="Sylfaen" w:hAnsi="Sylfaen" w:cs="Sylfaen"/>
          <w:lang w:val="ka-GE"/>
        </w:rPr>
        <w:t>ფაქტზ</w:t>
      </w:r>
      <w:r w:rsidR="00853C0F">
        <w:rPr>
          <w:rFonts w:ascii="Sylfaen" w:hAnsi="Sylfaen" w:cs="Sylfaen"/>
          <w:lang w:val="ka-GE"/>
        </w:rPr>
        <w:t>ე</w:t>
      </w:r>
      <w:r w:rsidRPr="006D1ED8">
        <w:rPr>
          <w:rFonts w:ascii="Sylfaen" w:hAnsi="Sylfaen" w:cs="Sylfaen"/>
          <w:lang w:val="ka-GE"/>
        </w:rPr>
        <w:t xml:space="preserve"> 500 ლარის ოდენობით. </w:t>
      </w:r>
    </w:p>
    <w:p w:rsidR="00840B9E" w:rsidRPr="006D1ED8" w:rsidRDefault="00840B9E" w:rsidP="00FE4B8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2. იგივე ქმედება, ჩადენილი იმ პირის მიერ, რომელსაც ერთი წლის განმავლობაში </w:t>
      </w:r>
      <w:r w:rsidRPr="006D1ED8">
        <w:rPr>
          <w:rFonts w:ascii="Sylfaen" w:hAnsi="Sylfaen"/>
          <w:lang w:val="ka-GE"/>
        </w:rPr>
        <w:t>შეეფარდა ადმინისტრაციული სახდელი</w:t>
      </w:r>
      <w:r w:rsidRPr="006D1ED8">
        <w:rPr>
          <w:rFonts w:ascii="Sylfaen" w:hAnsi="Sylfaen" w:cs="Sylfaen"/>
          <w:lang w:val="ka-GE"/>
        </w:rPr>
        <w:t xml:space="preserve"> ამ მუხლის პირველი პუნქტით გათვალისწინებული დარღვევისათვის, –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rPr>
      </w:pPr>
      <w:r w:rsidRPr="006D1ED8">
        <w:rPr>
          <w:rFonts w:ascii="Sylfaen" w:hAnsi="Sylfaen" w:cs="Sylfaen"/>
          <w:lang w:val="ka-GE"/>
        </w:rPr>
        <w:t>გამოიწვევს დაჯარიმებას 2000 ლარის ოდენობით.</w:t>
      </w:r>
      <w:r w:rsidR="00BE0AA7">
        <w:rPr>
          <w:rFonts w:ascii="Sylfaen" w:hAnsi="Sylfaen" w:cs="Sylfaen"/>
          <w:lang w:val="ka-GE"/>
        </w:rPr>
        <w:t>“.</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bCs/>
          <w:lang w:val="ka-GE"/>
        </w:rPr>
      </w:pPr>
    </w:p>
    <w:p w:rsidR="00FC3FEF" w:rsidRDefault="00A26E40" w:rsidP="00FC3FEF">
      <w:pPr>
        <w:spacing w:after="0"/>
        <w:jc w:val="both"/>
        <w:rPr>
          <w:rFonts w:ascii="Sylfaen" w:hAnsi="Sylfaen"/>
          <w:b/>
          <w:bCs/>
          <w:bdr w:val="none" w:sz="0" w:space="0" w:color="auto" w:frame="1"/>
          <w:lang w:val="ka-GE"/>
        </w:rPr>
      </w:pPr>
      <w:r>
        <w:rPr>
          <w:rFonts w:ascii="Sylfaen" w:hAnsi="Sylfaen"/>
          <w:b/>
          <w:bCs/>
          <w:bdr w:val="none" w:sz="0" w:space="0" w:color="auto" w:frame="1"/>
          <w:lang w:val="ka-GE"/>
        </w:rPr>
        <w:t>27</w:t>
      </w:r>
      <w:r w:rsidR="00FC3FEF">
        <w:rPr>
          <w:rFonts w:ascii="Sylfaen" w:hAnsi="Sylfaen"/>
          <w:b/>
          <w:bCs/>
          <w:bdr w:val="none" w:sz="0" w:space="0" w:color="auto" w:frame="1"/>
          <w:lang w:val="ka-GE"/>
        </w:rPr>
        <w:t xml:space="preserve">.  </w:t>
      </w:r>
      <w:r w:rsidR="002F46C8">
        <w:rPr>
          <w:rFonts w:ascii="Sylfaen" w:hAnsi="Sylfaen"/>
          <w:b/>
          <w:bCs/>
          <w:bdr w:val="none" w:sz="0" w:space="0" w:color="auto" w:frame="1"/>
          <w:lang w:val="ka-GE"/>
        </w:rPr>
        <w:t>54</w:t>
      </w:r>
      <w:r w:rsidR="00FC3FEF">
        <w:rPr>
          <w:rFonts w:ascii="Sylfaen" w:hAnsi="Sylfaen"/>
          <w:b/>
          <w:bCs/>
          <w:bdr w:val="none" w:sz="0" w:space="0" w:color="auto" w:frame="1"/>
          <w:lang w:val="ka-GE"/>
        </w:rPr>
        <w:t>-ე მუხლი</w:t>
      </w:r>
      <w:r w:rsidR="00FC3FEF">
        <w:rPr>
          <w:rFonts w:ascii="Sylfaen" w:hAnsi="Sylfaen"/>
          <w:b/>
          <w:bCs/>
          <w:bdr w:val="none" w:sz="0" w:space="0" w:color="auto" w:frame="1"/>
        </w:rPr>
        <w:t xml:space="preserve"> </w:t>
      </w:r>
      <w:r w:rsidR="00FC3FEF">
        <w:rPr>
          <w:rFonts w:ascii="Sylfaen" w:hAnsi="Sylfaen"/>
          <w:b/>
          <w:bCs/>
          <w:bdr w:val="none" w:sz="0" w:space="0" w:color="auto" w:frame="1"/>
          <w:lang w:val="ka-GE"/>
        </w:rPr>
        <w:t>ჩამოყალიბდეს შემდეგი რედაქციით:</w:t>
      </w:r>
    </w:p>
    <w:p w:rsidR="00840B9E" w:rsidRPr="006D1ED8" w:rsidRDefault="00BE0AA7" w:rsidP="00840B9E">
      <w:pPr>
        <w:spacing w:after="0"/>
        <w:jc w:val="both"/>
        <w:rPr>
          <w:rFonts w:ascii="Sylfaen" w:hAnsi="Sylfaen"/>
          <w:b/>
          <w:lang w:val="ka-GE"/>
        </w:rPr>
      </w:pPr>
      <w:r>
        <w:rPr>
          <w:rFonts w:ascii="Sylfaen" w:hAnsi="Sylfaen"/>
          <w:b/>
          <w:lang w:val="ka-GE"/>
        </w:rPr>
        <w:t>„</w:t>
      </w:r>
      <w:r w:rsidR="00840B9E" w:rsidRPr="006D1ED8">
        <w:rPr>
          <w:rFonts w:ascii="Sylfaen" w:hAnsi="Sylfaen"/>
          <w:b/>
          <w:lang w:val="ka-GE"/>
        </w:rPr>
        <w:t>მუხლი 54.</w:t>
      </w:r>
      <w:r w:rsidR="00840B9E" w:rsidRPr="006D1ED8">
        <w:rPr>
          <w:rFonts w:ascii="Sylfaen" w:hAnsi="Sylfaen"/>
          <w:lang w:val="ka-GE"/>
        </w:rPr>
        <w:t xml:space="preserve"> </w:t>
      </w:r>
      <w:r w:rsidR="00840B9E" w:rsidRPr="006D1ED8">
        <w:rPr>
          <w:rFonts w:ascii="Sylfaen" w:hAnsi="Sylfaen"/>
          <w:b/>
          <w:lang w:val="ka-GE"/>
        </w:rPr>
        <w:t>ფარული საგამოძიებო მოქმედებებისა და უფლებამოსილი ორგანოს მონაცემთა ბანკებში განხორციელებული აქტივობების კონტროლის განხორციელებაში ხელის შეშლა</w:t>
      </w:r>
    </w:p>
    <w:p w:rsidR="00840B9E" w:rsidRPr="006D1ED8" w:rsidRDefault="00840B9E" w:rsidP="00961E05">
      <w:pPr>
        <w:spacing w:after="0"/>
        <w:jc w:val="both"/>
        <w:rPr>
          <w:rFonts w:ascii="Sylfaen" w:hAnsi="Sylfaen"/>
          <w:lang w:val="ka-GE"/>
        </w:rPr>
      </w:pPr>
      <w:r w:rsidRPr="006D1ED8">
        <w:rPr>
          <w:rFonts w:ascii="Sylfaen" w:hAnsi="Sylfaen"/>
          <w:lang w:val="ka-GE"/>
        </w:rPr>
        <w:t>1. ამ კანონის 35</w:t>
      </w:r>
      <w:r w:rsidRPr="006D1ED8">
        <w:rPr>
          <w:rFonts w:ascii="Sylfaen" w:hAnsi="Sylfaen"/>
          <w:vertAlign w:val="superscript"/>
          <w:lang w:val="ka-GE"/>
        </w:rPr>
        <w:t>1</w:t>
      </w:r>
      <w:r w:rsidRPr="006D1ED8">
        <w:rPr>
          <w:rFonts w:ascii="Sylfaen" w:hAnsi="Sylfaen"/>
          <w:lang w:val="ka-GE"/>
        </w:rPr>
        <w:t xml:space="preserve"> მუხლით გათვალისწინებულ</w:t>
      </w:r>
      <w:r w:rsidRPr="006D1ED8">
        <w:rPr>
          <w:rFonts w:ascii="Sylfaen" w:hAnsi="Sylfaen"/>
        </w:rPr>
        <w:t xml:space="preserve"> ზედამხედველობის</w:t>
      </w:r>
      <w:r w:rsidRPr="006D1ED8">
        <w:rPr>
          <w:rFonts w:ascii="Sylfaen" w:hAnsi="Sylfaen"/>
          <w:lang w:val="ka-GE"/>
        </w:rPr>
        <w:t xml:space="preserve"> განხორციელებაში ხელის შეშლა, რაც გამოიხატება ინფორმაციის მიუწოდებლობაში, ინსპექტორთან წინასწარი შეთანხმების გარეშე შესაბამისი მოწყობილობის კონფიგურაციაში რაიმე ცვლილების ან განახლების განხორციელებაში  ან შემოწმების (ინსპექტირება) დროს სხვაგვარად ხელის შეშლაში  - </w:t>
      </w:r>
    </w:p>
    <w:p w:rsidR="00840B9E" w:rsidRPr="006D1ED8" w:rsidRDefault="00840B9E" w:rsidP="00840B9E">
      <w:pPr>
        <w:spacing w:after="0"/>
        <w:jc w:val="both"/>
        <w:rPr>
          <w:rFonts w:ascii="Sylfaen" w:hAnsi="Sylfaen"/>
          <w:lang w:val="ka-GE"/>
        </w:rPr>
      </w:pPr>
      <w:r w:rsidRPr="006D1ED8">
        <w:rPr>
          <w:rFonts w:ascii="Sylfaen" w:hAnsi="Sylfaen"/>
          <w:lang w:val="ka-GE"/>
        </w:rPr>
        <w:t xml:space="preserve">გამოიწვევს დაჯარიმებას </w:t>
      </w:r>
      <w:r w:rsidR="005A0EEF">
        <w:rPr>
          <w:rFonts w:ascii="Sylfaen" w:hAnsi="Sylfaen"/>
          <w:lang w:val="ka-GE"/>
        </w:rPr>
        <w:t>3</w:t>
      </w:r>
      <w:r w:rsidR="002F46C8" w:rsidRPr="006D1ED8">
        <w:rPr>
          <w:rFonts w:ascii="Sylfaen" w:hAnsi="Sylfaen"/>
          <w:lang w:val="ka-GE"/>
        </w:rPr>
        <w:t xml:space="preserve"> </w:t>
      </w:r>
      <w:r w:rsidRPr="006D1ED8">
        <w:rPr>
          <w:rFonts w:ascii="Sylfaen" w:hAnsi="Sylfaen"/>
          <w:lang w:val="ka-GE"/>
        </w:rPr>
        <w:t>000 ლარის ოდენობით.</w:t>
      </w:r>
    </w:p>
    <w:p w:rsidR="00840B9E" w:rsidRPr="006D1ED8" w:rsidRDefault="00840B9E" w:rsidP="00961E05">
      <w:pPr>
        <w:spacing w:after="0"/>
        <w:jc w:val="both"/>
        <w:rPr>
          <w:rFonts w:ascii="Sylfaen" w:hAnsi="Sylfaen"/>
          <w:lang w:val="ka-GE"/>
        </w:rPr>
      </w:pPr>
      <w:r w:rsidRPr="006D1ED8">
        <w:rPr>
          <w:rFonts w:ascii="Sylfaen" w:hAnsi="Sylfaen"/>
          <w:lang w:val="ka-GE"/>
        </w:rPr>
        <w:t>2. ამ მუხლის პირველი პუნქტით გათვალისწინებული ქმედება, ჩადენილი იმ პირის მიერ, რომელსაც ერთი წლის განმავლობაში შეეფარდა ადმინისტრაციული სახდელი</w:t>
      </w:r>
      <w:r w:rsidRPr="006D1ED8">
        <w:rPr>
          <w:rFonts w:ascii="Sylfaen" w:hAnsi="Sylfaen" w:cs="Sylfaen"/>
          <w:lang w:val="ka-GE"/>
        </w:rPr>
        <w:t xml:space="preserve"> </w:t>
      </w:r>
      <w:r w:rsidRPr="006D1ED8">
        <w:rPr>
          <w:rFonts w:ascii="Sylfaen" w:hAnsi="Sylfaen"/>
          <w:lang w:val="ka-GE"/>
        </w:rPr>
        <w:t>ამ მუხლის პირველი პუნქტით გათვალისწინებული დარღვევისათვის,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lang w:val="ka-GE"/>
        </w:rPr>
        <w:t xml:space="preserve">გამოიწვევს </w:t>
      </w:r>
      <w:r w:rsidRPr="006D1ED8">
        <w:rPr>
          <w:rFonts w:ascii="Sylfaen" w:hAnsi="Sylfaen" w:cs="Sylfaen"/>
          <w:lang w:val="ka-GE"/>
        </w:rPr>
        <w:t xml:space="preserve">დაჯარიმებას </w:t>
      </w:r>
      <w:r w:rsidR="008446E2">
        <w:rPr>
          <w:rFonts w:ascii="Sylfaen" w:hAnsi="Sylfaen" w:cs="Sylfaen"/>
          <w:lang w:val="ka-GE"/>
        </w:rPr>
        <w:t>10</w:t>
      </w:r>
      <w:r w:rsidRPr="006D1ED8">
        <w:rPr>
          <w:rFonts w:ascii="Sylfaen" w:hAnsi="Sylfaen" w:cs="Sylfaen"/>
          <w:lang w:val="ka-GE"/>
        </w:rPr>
        <w:t xml:space="preserve"> 000 ლარის ოდენობით.</w:t>
      </w:r>
      <w:r w:rsidR="00BE0AA7">
        <w:rPr>
          <w:rFonts w:ascii="Sylfaen" w:hAnsi="Sylfaen" w:cs="Sylfaen"/>
          <w:lang w:val="ka-GE"/>
        </w:rPr>
        <w:t>“.</w:t>
      </w:r>
      <w:r w:rsidRPr="006D1ED8">
        <w:rPr>
          <w:rFonts w:ascii="Sylfaen" w:hAnsi="Sylfaen" w:cs="Sylfaen"/>
          <w:lang w:val="ka-GE"/>
        </w:rPr>
        <w:t xml:space="preserve"> </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bCs/>
          <w:lang w:val="ka-GE"/>
        </w:rPr>
      </w:pPr>
    </w:p>
    <w:p w:rsidR="002F46C8" w:rsidRDefault="00A26E40" w:rsidP="002F46C8">
      <w:pPr>
        <w:spacing w:after="0"/>
        <w:jc w:val="both"/>
        <w:rPr>
          <w:rFonts w:ascii="Sylfaen" w:hAnsi="Sylfaen"/>
          <w:b/>
          <w:bCs/>
          <w:bdr w:val="none" w:sz="0" w:space="0" w:color="auto" w:frame="1"/>
          <w:lang w:val="ka-GE"/>
        </w:rPr>
      </w:pPr>
      <w:r>
        <w:rPr>
          <w:rFonts w:ascii="Sylfaen" w:hAnsi="Sylfaen"/>
          <w:b/>
          <w:bCs/>
          <w:bdr w:val="none" w:sz="0" w:space="0" w:color="auto" w:frame="1"/>
          <w:lang w:val="ka-GE"/>
        </w:rPr>
        <w:t>28</w:t>
      </w:r>
      <w:r w:rsidR="002F46C8">
        <w:rPr>
          <w:rFonts w:ascii="Sylfaen" w:hAnsi="Sylfaen"/>
          <w:b/>
          <w:bCs/>
          <w:bdr w:val="none" w:sz="0" w:space="0" w:color="auto" w:frame="1"/>
          <w:lang w:val="ka-GE"/>
        </w:rPr>
        <w:t>.  55-ე მუხლი</w:t>
      </w:r>
      <w:r w:rsidR="002F46C8">
        <w:rPr>
          <w:rFonts w:ascii="Sylfaen" w:hAnsi="Sylfaen"/>
          <w:b/>
          <w:bCs/>
          <w:bdr w:val="none" w:sz="0" w:space="0" w:color="auto" w:frame="1"/>
        </w:rPr>
        <w:t xml:space="preserve"> </w:t>
      </w:r>
      <w:r w:rsidR="002F46C8">
        <w:rPr>
          <w:rFonts w:ascii="Sylfaen" w:hAnsi="Sylfaen"/>
          <w:b/>
          <w:bCs/>
          <w:bdr w:val="none" w:sz="0" w:space="0" w:color="auto" w:frame="1"/>
          <w:lang w:val="ka-GE"/>
        </w:rPr>
        <w:t>ჩამოყალიბდეს შემდეგი რედაქციით:</w:t>
      </w:r>
    </w:p>
    <w:p w:rsidR="00840B9E" w:rsidRPr="006D1ED8" w:rsidRDefault="00D3255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Pr>
          <w:rFonts w:ascii="Sylfaen" w:hAnsi="Sylfaen" w:cs="Sylfaen"/>
          <w:b/>
          <w:lang w:val="ka-GE"/>
        </w:rPr>
        <w:t>„</w:t>
      </w:r>
      <w:r w:rsidR="00840B9E" w:rsidRPr="006D1ED8">
        <w:rPr>
          <w:rFonts w:ascii="Sylfaen" w:hAnsi="Sylfaen" w:cs="Sylfaen"/>
          <w:b/>
          <w:lang w:val="ka-GE"/>
        </w:rPr>
        <w:t xml:space="preserve">მუხლი 55. ადმინისტრაციული სამართალდარღვევის საქმის განხილვა და </w:t>
      </w:r>
      <w:r w:rsidR="00840B9E" w:rsidRPr="006D1ED8">
        <w:rPr>
          <w:rFonts w:ascii="Sylfaen" w:hAnsi="Sylfaen" w:cs="Sylfaen"/>
          <w:b/>
          <w:bCs/>
          <w:lang w:val="ka-GE"/>
        </w:rPr>
        <w:t>პასუხისმგებლობის დაკისრება</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lastRenderedPageBreak/>
        <w:t>1. ამ კანონის 43-ე-54-ე მუხლებით გათვალისწინებულ ადმინისტრაციულ სამართალდარღვევათა საქმეების განხილვისა და ადმინისტრაციული სახდელების დადების უფლება აქვს ინსპექტორს ამ კანონით დადგენილი წესით.</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2. ადმინისტრაციული სამართალდარღვევის ოქმის ფორმას ადგენს ინსპექტორი.</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3. ადმინისტრაციულ სამართალდარღვევათა ოქმს ადგენს </w:t>
      </w:r>
      <w:r w:rsidR="00793799">
        <w:rPr>
          <w:rFonts w:ascii="Sylfaen" w:hAnsi="Sylfaen" w:cs="Sylfaen"/>
          <w:lang w:val="ka-GE"/>
        </w:rPr>
        <w:t>ინსპექტორის მიერ</w:t>
      </w:r>
      <w:r w:rsidR="00793799" w:rsidRPr="006D1ED8">
        <w:rPr>
          <w:rFonts w:ascii="Sylfaen" w:hAnsi="Sylfaen" w:cs="Sylfaen"/>
          <w:lang w:val="ka-GE"/>
        </w:rPr>
        <w:t xml:space="preserve"> </w:t>
      </w:r>
      <w:r w:rsidRPr="006D1ED8">
        <w:rPr>
          <w:rFonts w:ascii="Sylfaen" w:hAnsi="Sylfaen" w:cs="Sylfaen"/>
          <w:lang w:val="ka-GE"/>
        </w:rPr>
        <w:t>უფლებამოსილი პირი ადმინისტრაციულ სამართალდარღვევათა კოდექსით დადგენილი წესით.</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4. </w:t>
      </w:r>
      <w:r w:rsidRPr="006D1ED8">
        <w:rPr>
          <w:rFonts w:ascii="Sylfaen" w:hAnsi="Sylfaen" w:cs="Sylfaen"/>
          <w:bCs/>
          <w:lang w:val="ka-GE"/>
        </w:rPr>
        <w:t xml:space="preserve">თუ მონაცემთა დამმუშავებლის ან უფლებამოსილი პირის შემოწმების ან/და მონაცემთა სუბიექტის </w:t>
      </w:r>
      <w:r w:rsidRPr="006D1ED8">
        <w:rPr>
          <w:rFonts w:ascii="Sylfaen" w:hAnsi="Sylfaen"/>
          <w:bCs/>
          <w:bdr w:val="none" w:sz="0" w:space="0" w:color="auto" w:frame="1"/>
          <w:lang w:val="ka-GE"/>
        </w:rPr>
        <w:t xml:space="preserve">განცხადების განხილვის შედეგად გამოვლინდა „პერსონალურ მონაცემთა დაცვის შესახებ“ საქართველოს კანონის </w:t>
      </w:r>
      <w:r w:rsidR="002F46C8" w:rsidRPr="006D1ED8">
        <w:rPr>
          <w:rFonts w:ascii="Sylfaen" w:hAnsi="Sylfaen"/>
          <w:bCs/>
          <w:bdr w:val="none" w:sz="0" w:space="0" w:color="auto" w:frame="1"/>
          <w:lang w:val="ka-GE"/>
        </w:rPr>
        <w:t>4</w:t>
      </w:r>
      <w:r w:rsidR="002F46C8">
        <w:rPr>
          <w:rFonts w:ascii="Sylfaen" w:hAnsi="Sylfaen"/>
          <w:bCs/>
          <w:bdr w:val="none" w:sz="0" w:space="0" w:color="auto" w:frame="1"/>
          <w:lang w:val="ka-GE"/>
        </w:rPr>
        <w:t>3</w:t>
      </w:r>
      <w:r w:rsidRPr="006D1ED8">
        <w:rPr>
          <w:rFonts w:ascii="Sylfaen" w:hAnsi="Sylfaen"/>
          <w:bCs/>
          <w:bdr w:val="none" w:sz="0" w:space="0" w:color="auto" w:frame="1"/>
          <w:lang w:val="ka-GE"/>
        </w:rPr>
        <w:t>-ე-</w:t>
      </w:r>
      <w:r w:rsidR="002F46C8" w:rsidRPr="006D1ED8">
        <w:rPr>
          <w:rFonts w:ascii="Sylfaen" w:hAnsi="Sylfaen"/>
          <w:bCs/>
          <w:bdr w:val="none" w:sz="0" w:space="0" w:color="auto" w:frame="1"/>
          <w:lang w:val="ka-GE"/>
        </w:rPr>
        <w:t>5</w:t>
      </w:r>
      <w:r w:rsidR="002F46C8">
        <w:rPr>
          <w:rFonts w:ascii="Sylfaen" w:hAnsi="Sylfaen"/>
          <w:bCs/>
          <w:bdr w:val="none" w:sz="0" w:space="0" w:color="auto" w:frame="1"/>
          <w:lang w:val="ka-GE"/>
        </w:rPr>
        <w:t>4</w:t>
      </w:r>
      <w:r w:rsidRPr="006D1ED8">
        <w:rPr>
          <w:rFonts w:ascii="Sylfaen" w:hAnsi="Sylfaen"/>
          <w:bCs/>
          <w:bdr w:val="none" w:sz="0" w:space="0" w:color="auto" w:frame="1"/>
          <w:lang w:val="ka-GE"/>
        </w:rPr>
        <w:t>-ე მუხლებით გათვალისწინებული დარღვევის ჩადენის ფაქტი, პერსონალურ მონაცემთა დაცვის ინსპექტორი უფლებამოსილია შესაბამისი გადაწყვეტილებით დამრღვევს დააკისროს ადმინისტრაციული პასუხისმგებლობა</w:t>
      </w:r>
      <w:r w:rsidRPr="006D1ED8">
        <w:rPr>
          <w:rFonts w:ascii="Sylfaen" w:hAnsi="Sylfaen"/>
          <w:bCs/>
          <w:bdr w:val="none" w:sz="0" w:space="0" w:color="auto" w:frame="1"/>
        </w:rPr>
        <w:t xml:space="preserve"> </w:t>
      </w:r>
      <w:r w:rsidRPr="006D1ED8">
        <w:rPr>
          <w:rFonts w:ascii="Sylfaen" w:hAnsi="Sylfaen"/>
          <w:bCs/>
          <w:bdr w:val="none" w:sz="0" w:space="0" w:color="auto" w:frame="1"/>
          <w:lang w:val="ka-GE"/>
        </w:rPr>
        <w:t>ამ კანონით გათვალისწინებული</w:t>
      </w:r>
      <w:r w:rsidRPr="006D1ED8">
        <w:rPr>
          <w:rFonts w:ascii="Sylfaen" w:hAnsi="Sylfaen"/>
          <w:bCs/>
          <w:bdr w:val="none" w:sz="0" w:space="0" w:color="auto" w:frame="1"/>
        </w:rPr>
        <w:t xml:space="preserve"> </w:t>
      </w:r>
      <w:r w:rsidRPr="006D1ED8">
        <w:rPr>
          <w:rFonts w:ascii="Sylfaen" w:hAnsi="Sylfaen"/>
          <w:bCs/>
          <w:bdr w:val="none" w:sz="0" w:space="0" w:color="auto" w:frame="1"/>
          <w:lang w:val="ka-GE"/>
        </w:rPr>
        <w:t>წესით.</w:t>
      </w:r>
    </w:p>
    <w:p w:rsidR="00840B9E" w:rsidRPr="006D1ED8" w:rsidRDefault="00840B9E" w:rsidP="00840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r w:rsidRPr="006D1ED8">
        <w:rPr>
          <w:rFonts w:ascii="Sylfaen" w:hAnsi="Sylfaen" w:cs="Sylfaen"/>
          <w:lang w:val="ka-GE"/>
        </w:rPr>
        <w:t xml:space="preserve">5. </w:t>
      </w:r>
      <w:r w:rsidRPr="006D1ED8">
        <w:rPr>
          <w:rFonts w:ascii="Sylfaen" w:hAnsi="Sylfaen"/>
          <w:bCs/>
          <w:bdr w:val="none" w:sz="0" w:space="0" w:color="auto" w:frame="1"/>
          <w:lang w:val="ka-GE"/>
        </w:rPr>
        <w:t>ამ კანონით დადგენილი ორი ან მეტი დარღვევის ჩადენისათვის ადმინისტრაციული პასუხისმგებლობა გამოიყენება თითოეული დარღვევისათვის ცალ-ცალკე. ამასთანავე, უფრო მკაცრი სანქცია არ შთანთქავს ნაკლებად მკაცრ სანქციას.</w:t>
      </w:r>
    </w:p>
    <w:p w:rsidR="00840B9E" w:rsidRPr="006D1ED8" w:rsidRDefault="00840B9E" w:rsidP="00840B9E">
      <w:pPr>
        <w:spacing w:after="0"/>
        <w:jc w:val="both"/>
        <w:rPr>
          <w:rFonts w:ascii="Sylfaen" w:hAnsi="Sylfaen"/>
          <w:bCs/>
          <w:bdr w:val="none" w:sz="0" w:space="0" w:color="auto" w:frame="1"/>
          <w:lang w:val="ka-GE"/>
        </w:rPr>
      </w:pPr>
      <w:r w:rsidRPr="006D1ED8">
        <w:rPr>
          <w:rFonts w:ascii="Sylfaen" w:hAnsi="Sylfaen"/>
          <w:bCs/>
          <w:bdr w:val="none" w:sz="0" w:space="0" w:color="auto" w:frame="1"/>
          <w:lang w:val="ka-GE"/>
        </w:rPr>
        <w:t>6. ამ კანონით განსაზღვრული დარღვევის ჩადენისათვის პირს</w:t>
      </w:r>
      <w:r w:rsidRPr="006D1ED8">
        <w:rPr>
          <w:rFonts w:ascii="Sylfaen" w:hAnsi="Sylfaen"/>
          <w:bCs/>
          <w:bdr w:val="none" w:sz="0" w:space="0" w:color="auto" w:frame="1"/>
        </w:rPr>
        <w:t xml:space="preserve"> </w:t>
      </w:r>
      <w:r w:rsidRPr="006D1ED8">
        <w:rPr>
          <w:rFonts w:ascii="Sylfaen" w:hAnsi="Sylfaen"/>
          <w:bCs/>
          <w:bdr w:val="none" w:sz="0" w:space="0" w:color="auto" w:frame="1"/>
          <w:lang w:val="ka-GE"/>
        </w:rPr>
        <w:t>პასუხისმგებლობა შეიძლება დაეკისროს დარღვევიდან არა უგვიანეს 2 წლისა, ხოლო როცა დარღვევა დენადია - არა უგვიანეს 2 წლისა მისი გამოვლენის დღიდან.</w:t>
      </w:r>
    </w:p>
    <w:p w:rsidR="00840B9E" w:rsidRPr="006D1ED8" w:rsidRDefault="00840B9E" w:rsidP="00840B9E">
      <w:pPr>
        <w:spacing w:after="0"/>
        <w:jc w:val="both"/>
        <w:rPr>
          <w:rFonts w:ascii="Sylfaen" w:hAnsi="Sylfaen"/>
          <w:bCs/>
          <w:bdr w:val="none" w:sz="0" w:space="0" w:color="auto" w:frame="1"/>
          <w:lang w:val="ka-GE"/>
        </w:rPr>
      </w:pPr>
      <w:r w:rsidRPr="006D1ED8">
        <w:rPr>
          <w:rFonts w:ascii="Sylfaen" w:hAnsi="Sylfaen"/>
          <w:bCs/>
          <w:bdr w:val="none" w:sz="0" w:space="0" w:color="auto" w:frame="1"/>
          <w:lang w:val="ka-GE"/>
        </w:rPr>
        <w:t>7. მტკიცებულებას წარმოადგენს ყველა ფაქტობრივი მონაცემი, რომელთა საფუძველზე, საქართველოს კანონმდებლობით განსაზღვრული წესით, ინსპექტორი დაადგენს სამართალდარღვევის არსებობას და გარემოებებს, რომლებსაც მნიშვნელობა აქვს საქმის სწორად გადაწყვეტისათვის, მათ შორის, შემოწმების ან ზეპირი სხდომის ოქმი, ადმინისტრაციული სამართალდარღვევათა ოქმი, ახსნა-განმარტება, ექსპერტის დასკვნა,  ვიდეოფირი ან ფოტოფირი, ნივთიერი მტკიცებულება და სხვა დოკუმენტები.</w:t>
      </w:r>
    </w:p>
    <w:p w:rsidR="00840B9E" w:rsidRPr="006D1ED8" w:rsidRDefault="00840B9E" w:rsidP="00840B9E">
      <w:pPr>
        <w:spacing w:after="0"/>
        <w:jc w:val="both"/>
        <w:rPr>
          <w:rFonts w:ascii="Sylfaen" w:hAnsi="Sylfaen"/>
          <w:bCs/>
          <w:bdr w:val="none" w:sz="0" w:space="0" w:color="auto" w:frame="1"/>
          <w:lang w:val="ka-GE"/>
        </w:rPr>
      </w:pPr>
      <w:r w:rsidRPr="006D1ED8">
        <w:rPr>
          <w:rFonts w:ascii="Sylfaen" w:hAnsi="Sylfaen"/>
          <w:bCs/>
          <w:bdr w:val="none" w:sz="0" w:space="0" w:color="auto" w:frame="1"/>
          <w:lang w:val="ka-GE"/>
        </w:rPr>
        <w:t>8. მონაცემთა დამმუშავებელს/უფლებამოსილ პირს უფლება აქვს გაეცნოს შემოწმებისა და განცხადების განხილვის მასალებს, მისცეს ახსნა-განმარტება, წარადგინოს მტკიცებულება, ისარგებლოს წარმომადგენლის ან ადვოკატის დახმარებით, ისარგებლოს თარჯიმნის მომსახურებით, ასევე, გაასაჩივროს მიღებული გადაწყვეტილება.</w:t>
      </w:r>
      <w:r w:rsidR="00B0660D" w:rsidRPr="006D1ED8">
        <w:rPr>
          <w:rFonts w:ascii="Sylfaen" w:hAnsi="Sylfaen"/>
          <w:bCs/>
          <w:bdr w:val="none" w:sz="0" w:space="0" w:color="auto" w:frame="1"/>
          <w:lang w:val="ka-GE"/>
        </w:rPr>
        <w:t>“.</w:t>
      </w:r>
    </w:p>
    <w:p w:rsidR="00840B9E" w:rsidRDefault="00840B9E" w:rsidP="00205257">
      <w:pPr>
        <w:spacing w:after="0"/>
        <w:jc w:val="both"/>
        <w:rPr>
          <w:rFonts w:ascii="Sylfaen" w:hAnsi="Sylfaen" w:cs="Sylfaen"/>
          <w:b/>
          <w:bCs/>
          <w:lang w:val="ka-GE"/>
        </w:rPr>
      </w:pPr>
    </w:p>
    <w:p w:rsidR="00205257" w:rsidRDefault="00205257" w:rsidP="00205257">
      <w:pPr>
        <w:spacing w:after="0"/>
        <w:jc w:val="both"/>
        <w:rPr>
          <w:rFonts w:ascii="Sylfaen" w:hAnsi="Sylfaen" w:cs="Sylfaen"/>
          <w:b/>
          <w:bCs/>
          <w:lang w:val="ka-GE"/>
        </w:rPr>
      </w:pPr>
      <w:r>
        <w:rPr>
          <w:rFonts w:ascii="Sylfaen" w:hAnsi="Sylfaen" w:cs="Sylfaen"/>
          <w:b/>
          <w:bCs/>
          <w:lang w:val="ka-GE"/>
        </w:rPr>
        <w:t xml:space="preserve">მუხლი 2. </w:t>
      </w:r>
      <w:r>
        <w:rPr>
          <w:rFonts w:ascii="Sylfaen" w:hAnsi="Sylfaen" w:cs="Sylfaen"/>
          <w:bCs/>
          <w:lang w:val="ka-GE"/>
        </w:rPr>
        <w:t xml:space="preserve">ეს კანონი ამოქმედდეს გამოქვეყნებიდან 30-ე დღეს. </w:t>
      </w:r>
    </w:p>
    <w:p w:rsidR="00205257" w:rsidRDefault="00205257" w:rsidP="00205257">
      <w:pPr>
        <w:spacing w:after="0"/>
        <w:rPr>
          <w:rFonts w:ascii="Sylfaen" w:hAnsi="Sylfaen" w:cs="Times New Roman"/>
          <w:b/>
          <w:lang w:val="ka-GE"/>
        </w:rPr>
      </w:pPr>
    </w:p>
    <w:p w:rsidR="00205257" w:rsidRDefault="00205257" w:rsidP="00205257">
      <w:pPr>
        <w:spacing w:after="0"/>
        <w:rPr>
          <w:rFonts w:ascii="Sylfaen" w:hAnsi="Sylfaen"/>
          <w:b/>
          <w:lang w:val="ka-GE"/>
        </w:rPr>
      </w:pPr>
    </w:p>
    <w:p w:rsidR="00205257" w:rsidRDefault="00205257" w:rsidP="00205257">
      <w:pPr>
        <w:spacing w:after="0"/>
        <w:rPr>
          <w:rFonts w:ascii="Sylfaen" w:hAnsi="Sylfaen"/>
          <w:b/>
          <w:lang w:val="ka-GE"/>
        </w:rPr>
      </w:pPr>
      <w:r>
        <w:rPr>
          <w:rFonts w:ascii="Sylfaen" w:hAnsi="Sylfaen"/>
          <w:b/>
          <w:lang w:val="ka-GE"/>
        </w:rPr>
        <w:t>საქართველოს პრეზიდენტი                                                   გიორგი მარგველაშვილი</w:t>
      </w: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hAnsi="Sylfaen" w:cs="Sylfaen"/>
          <w:color w:val="333333"/>
          <w:sz w:val="21"/>
          <w:szCs w:val="21"/>
          <w:shd w:val="clear" w:color="auto" w:fill="EAEAEA"/>
          <w:lang w:val="ka-GE"/>
        </w:rPr>
      </w:pPr>
    </w:p>
    <w:p w:rsidR="002060E7" w:rsidRDefault="002060E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hAnsi="Sylfaen" w:cs="Sylfaen"/>
          <w:color w:val="333333"/>
          <w:sz w:val="21"/>
          <w:szCs w:val="21"/>
          <w:shd w:val="clear" w:color="auto" w:fill="EAEAEA"/>
          <w:lang w:val="ka-GE"/>
        </w:rPr>
      </w:pPr>
    </w:p>
    <w:p w:rsidR="002060E7" w:rsidRDefault="002060E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hAnsi="Sylfaen" w:cs="Sylfaen"/>
          <w:color w:val="333333"/>
          <w:sz w:val="21"/>
          <w:szCs w:val="21"/>
          <w:shd w:val="clear" w:color="auto" w:fill="EAEAEA"/>
          <w:lang w:val="ka-GE"/>
        </w:rPr>
      </w:pPr>
    </w:p>
    <w:p w:rsidR="002060E7" w:rsidRDefault="002060E7" w:rsidP="008446E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bCs/>
          <w:sz w:val="20"/>
          <w:szCs w:val="20"/>
          <w:lang w:val="ka-GE"/>
        </w:rPr>
      </w:pPr>
    </w:p>
    <w:p w:rsidR="00537003" w:rsidRPr="002060E7" w:rsidRDefault="00537003"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hAnsi="Sylfaen" w:cs="Sylfaen"/>
          <w:b/>
          <w:bCs/>
          <w:sz w:val="20"/>
          <w:szCs w:val="20"/>
          <w:lang w:val="ka-GE"/>
        </w:rPr>
      </w:pP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hAnsi="Sylfaen" w:cs="Sylfaen"/>
          <w:b/>
          <w:bCs/>
          <w:sz w:val="20"/>
          <w:szCs w:val="20"/>
        </w:rPr>
      </w:pPr>
    </w:p>
    <w:p w:rsidR="00205257" w:rsidRDefault="00205257"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hAnsi="Sylfaen" w:cs="Sylfaen"/>
          <w:b/>
          <w:bCs/>
          <w:sz w:val="20"/>
          <w:szCs w:val="20"/>
        </w:rPr>
      </w:pPr>
    </w:p>
    <w:p w:rsidR="003E114B" w:rsidRDefault="003E114B" w:rsidP="003E114B">
      <w:pPr>
        <w:spacing w:after="0"/>
        <w:jc w:val="center"/>
        <w:rPr>
          <w:rFonts w:ascii="Sylfaen" w:hAnsi="Sylfaen"/>
          <w:b/>
          <w:lang w:val="ka-GE"/>
        </w:rPr>
      </w:pPr>
      <w:r>
        <w:rPr>
          <w:rFonts w:ascii="Sylfaen" w:hAnsi="Sylfaen"/>
          <w:b/>
          <w:lang w:val="ka-GE"/>
        </w:rPr>
        <w:t>განმარტებითი ბარათი</w:t>
      </w:r>
    </w:p>
    <w:p w:rsidR="003E114B" w:rsidRDefault="003E114B" w:rsidP="003E114B">
      <w:pPr>
        <w:spacing w:after="0"/>
        <w:ind w:left="-360"/>
        <w:jc w:val="center"/>
        <w:rPr>
          <w:rFonts w:ascii="Sylfaen" w:hAnsi="Sylfaen"/>
          <w:b/>
          <w:lang w:val="ka-GE"/>
        </w:rPr>
      </w:pPr>
      <w:r>
        <w:rPr>
          <w:rFonts w:ascii="Sylfaen" w:hAnsi="Sylfaen"/>
          <w:b/>
          <w:lang w:val="ka-GE"/>
        </w:rPr>
        <w:t>„პერსონალურ მონაცემთა დაცვის შესახებ“ საქართველოს კანონში ცვლილების შეტანის შესახებ“ საქართველოს კანონის პროექტზე</w:t>
      </w:r>
    </w:p>
    <w:p w:rsidR="003E114B" w:rsidRDefault="003E114B" w:rsidP="003E114B">
      <w:pPr>
        <w:spacing w:after="0"/>
        <w:ind w:left="-360"/>
        <w:jc w:val="center"/>
        <w:rPr>
          <w:rFonts w:ascii="Sylfaen" w:hAnsi="Sylfaen"/>
          <w:b/>
          <w:lang w:val="ka-GE"/>
        </w:rPr>
      </w:pPr>
    </w:p>
    <w:p w:rsidR="003E114B" w:rsidRDefault="003E114B" w:rsidP="003E114B">
      <w:pPr>
        <w:spacing w:after="0"/>
        <w:ind w:left="-360"/>
        <w:jc w:val="center"/>
        <w:rPr>
          <w:rFonts w:ascii="Sylfaen" w:hAnsi="Sylfaen"/>
          <w:b/>
          <w:lang w:val="ka-GE"/>
        </w:rPr>
      </w:pPr>
    </w:p>
    <w:p w:rsidR="003E114B" w:rsidRDefault="003E114B" w:rsidP="003E114B">
      <w:pPr>
        <w:spacing w:after="0"/>
        <w:ind w:left="-360"/>
        <w:jc w:val="both"/>
        <w:rPr>
          <w:rFonts w:ascii="Sylfaen" w:hAnsi="Sylfaen"/>
          <w:b/>
          <w:lang w:val="ka-GE"/>
        </w:rPr>
      </w:pPr>
      <w:r>
        <w:rPr>
          <w:rFonts w:ascii="Sylfaen" w:hAnsi="Sylfaen"/>
          <w:b/>
          <w:lang w:val="ka-GE"/>
        </w:rPr>
        <w:t>ა) ზოგადი ინფორმაცია კანონპროექტის შესახებ</w:t>
      </w:r>
    </w:p>
    <w:p w:rsidR="003E114B" w:rsidRDefault="003E114B" w:rsidP="003E114B">
      <w:pPr>
        <w:spacing w:after="0"/>
        <w:ind w:left="-360"/>
        <w:jc w:val="both"/>
        <w:rPr>
          <w:rFonts w:ascii="Sylfaen" w:hAnsi="Sylfaen"/>
          <w:b/>
          <w:lang w:val="ka-GE"/>
        </w:rPr>
      </w:pPr>
      <w:r>
        <w:rPr>
          <w:rFonts w:ascii="Sylfaen" w:hAnsi="Sylfaen"/>
          <w:b/>
          <w:lang w:val="ka-GE"/>
        </w:rPr>
        <w:t>ა.ა) კანონპროექტის მიღების მიზეზი</w:t>
      </w:r>
      <w:r>
        <w:rPr>
          <w:rFonts w:ascii="Sylfaen" w:hAnsi="Sylfaen"/>
          <w:b/>
          <w:lang w:val="ka-GE"/>
        </w:rPr>
        <w:tab/>
      </w:r>
    </w:p>
    <w:p w:rsidR="003E114B" w:rsidRDefault="003E114B" w:rsidP="003E114B">
      <w:pPr>
        <w:spacing w:after="0"/>
        <w:ind w:left="-360"/>
        <w:jc w:val="both"/>
        <w:rPr>
          <w:rFonts w:ascii="Sylfaen" w:hAnsi="Sylfaen" w:cs="Sylfaen"/>
        </w:rPr>
      </w:pPr>
      <w:proofErr w:type="gramStart"/>
      <w:r>
        <w:rPr>
          <w:rFonts w:ascii="Sylfaen" w:hAnsi="Sylfaen" w:cs="Sylfaen"/>
        </w:rPr>
        <w:t>კანონპროექტის</w:t>
      </w:r>
      <w:proofErr w:type="gramEnd"/>
      <w:r>
        <w:rPr>
          <w:rFonts w:ascii="Sylfaen" w:hAnsi="Sylfaen"/>
        </w:rPr>
        <w:t xml:space="preserve"> </w:t>
      </w:r>
      <w:r>
        <w:rPr>
          <w:rFonts w:ascii="Sylfaen" w:hAnsi="Sylfaen" w:cs="Sylfaen"/>
        </w:rPr>
        <w:t>შემუშავება</w:t>
      </w:r>
      <w:r>
        <w:rPr>
          <w:rFonts w:ascii="Sylfaen" w:hAnsi="Sylfaen"/>
        </w:rPr>
        <w:t xml:space="preserve"> </w:t>
      </w:r>
      <w:r>
        <w:rPr>
          <w:rFonts w:ascii="Sylfaen" w:hAnsi="Sylfaen" w:cs="Sylfaen"/>
        </w:rPr>
        <w:t>გან</w:t>
      </w:r>
      <w:r>
        <w:rPr>
          <w:rFonts w:ascii="Sylfaen" w:hAnsi="Sylfaen" w:cs="Sylfaen"/>
          <w:lang w:val="ka-GE"/>
        </w:rPr>
        <w:t xml:space="preserve">პირობებულია </w:t>
      </w:r>
      <w:r>
        <w:rPr>
          <w:rFonts w:ascii="Sylfaen" w:hAnsi="Sylfaen"/>
          <w:lang w:val="ka-GE"/>
        </w:rPr>
        <w:t>საქართველ</w:t>
      </w:r>
      <w:r>
        <w:rPr>
          <w:rFonts w:ascii="Sylfaen" w:hAnsi="Sylfaen" w:cs="Sylfaen"/>
        </w:rPr>
        <w:t>ოს</w:t>
      </w:r>
      <w:r>
        <w:rPr>
          <w:rFonts w:ascii="Sylfaen" w:hAnsi="Sylfaen"/>
        </w:rPr>
        <w:t xml:space="preserve"> </w:t>
      </w:r>
      <w:r>
        <w:rPr>
          <w:rFonts w:ascii="Sylfaen" w:hAnsi="Sylfaen" w:cs="Sylfaen"/>
        </w:rPr>
        <w:t>მიერ</w:t>
      </w:r>
      <w:r>
        <w:rPr>
          <w:rFonts w:ascii="Sylfaen" w:hAnsi="Sylfaen"/>
        </w:rPr>
        <w:t xml:space="preserve"> </w:t>
      </w:r>
      <w:r>
        <w:rPr>
          <w:rFonts w:ascii="Sylfaen" w:hAnsi="Sylfaen" w:cs="Sylfaen"/>
        </w:rPr>
        <w:t>საერთაშორისო</w:t>
      </w:r>
      <w:r>
        <w:rPr>
          <w:rFonts w:ascii="Sylfaen" w:hAnsi="Sylfaen"/>
        </w:rPr>
        <w:t xml:space="preserve"> </w:t>
      </w:r>
      <w:r>
        <w:rPr>
          <w:rFonts w:ascii="Sylfaen" w:hAnsi="Sylfaen" w:cs="Sylfaen"/>
        </w:rPr>
        <w:t>ვალდებულებების</w:t>
      </w:r>
      <w:r>
        <w:rPr>
          <w:rFonts w:ascii="Sylfaen" w:hAnsi="Sylfaen"/>
        </w:rPr>
        <w:t xml:space="preserve"> </w:t>
      </w:r>
      <w:r>
        <w:rPr>
          <w:rFonts w:ascii="Sylfaen" w:hAnsi="Sylfaen" w:cs="Sylfaen"/>
        </w:rPr>
        <w:t>შესრულების</w:t>
      </w:r>
      <w:r>
        <w:rPr>
          <w:rFonts w:ascii="Sylfaen" w:hAnsi="Sylfaen" w:cs="Sylfaen"/>
          <w:lang w:val="ka-GE"/>
        </w:rPr>
        <w:t xml:space="preserve">, </w:t>
      </w:r>
      <w:r>
        <w:rPr>
          <w:rFonts w:ascii="Sylfaen" w:hAnsi="Sylfaen" w:cs="Sylfaen"/>
        </w:rPr>
        <w:t>პერსონალურ</w:t>
      </w:r>
      <w:r>
        <w:rPr>
          <w:rFonts w:ascii="Sylfaen" w:hAnsi="Sylfaen"/>
        </w:rPr>
        <w:t xml:space="preserve"> </w:t>
      </w:r>
      <w:r>
        <w:rPr>
          <w:rFonts w:ascii="Sylfaen" w:hAnsi="Sylfaen" w:cs="Sylfaen"/>
        </w:rPr>
        <w:t>მონაცემ</w:t>
      </w:r>
      <w:r>
        <w:rPr>
          <w:rFonts w:ascii="Sylfaen" w:hAnsi="Sylfaen" w:cs="Sylfaen"/>
          <w:lang w:val="ka-GE"/>
        </w:rPr>
        <w:t>თა</w:t>
      </w:r>
      <w:r>
        <w:rPr>
          <w:rFonts w:ascii="Sylfaen" w:hAnsi="Sylfaen"/>
          <w:lang w:val="ka-GE"/>
        </w:rPr>
        <w:t xml:space="preserve"> </w:t>
      </w:r>
      <w:r>
        <w:rPr>
          <w:rFonts w:ascii="Sylfaen" w:hAnsi="Sylfaen" w:cs="Sylfaen"/>
        </w:rPr>
        <w:t>დაცვის</w:t>
      </w:r>
      <w:r>
        <w:rPr>
          <w:rFonts w:ascii="Sylfaen" w:hAnsi="Sylfaen"/>
        </w:rPr>
        <w:t xml:space="preserve"> </w:t>
      </w:r>
      <w:r>
        <w:rPr>
          <w:rFonts w:ascii="Sylfaen" w:hAnsi="Sylfaen" w:cs="Sylfaen"/>
        </w:rPr>
        <w:t>სფეროში</w:t>
      </w:r>
      <w:r>
        <w:rPr>
          <w:rFonts w:ascii="Sylfaen" w:hAnsi="Sylfaen"/>
        </w:rPr>
        <w:t xml:space="preserve"> </w:t>
      </w:r>
      <w:r>
        <w:rPr>
          <w:rFonts w:ascii="Sylfaen" w:hAnsi="Sylfaen" w:cs="Sylfaen"/>
        </w:rPr>
        <w:t>არსებული</w:t>
      </w:r>
      <w:r>
        <w:rPr>
          <w:rFonts w:ascii="Sylfaen" w:hAnsi="Sylfaen"/>
        </w:rPr>
        <w:t xml:space="preserve"> </w:t>
      </w:r>
      <w:r>
        <w:rPr>
          <w:rFonts w:ascii="Sylfaen" w:hAnsi="Sylfaen"/>
          <w:lang w:val="ka-GE"/>
        </w:rPr>
        <w:t xml:space="preserve">კანონმდებლობის ევროპულ სტანდარტებთან დაახლოების, საერთაშორისოდ აღიარებული პრინციპებისა და პროგრესული პრაქტიკის დამკვიდრების </w:t>
      </w:r>
      <w:r>
        <w:rPr>
          <w:rFonts w:ascii="Sylfaen" w:hAnsi="Sylfaen" w:cs="Sylfaen"/>
        </w:rPr>
        <w:t>საჭიროებ</w:t>
      </w:r>
      <w:r>
        <w:rPr>
          <w:rFonts w:ascii="Sylfaen" w:hAnsi="Sylfaen" w:cs="Sylfaen"/>
          <w:lang w:val="ka-GE"/>
        </w:rPr>
        <w:t>ით.</w:t>
      </w:r>
    </w:p>
    <w:p w:rsidR="003E114B" w:rsidRDefault="003E114B" w:rsidP="003E114B">
      <w:pPr>
        <w:spacing w:after="0"/>
        <w:ind w:left="-360"/>
        <w:jc w:val="both"/>
        <w:rPr>
          <w:rFonts w:ascii="Sylfaen" w:hAnsi="Sylfaen" w:cs="Sylfaen"/>
        </w:rPr>
      </w:pPr>
    </w:p>
    <w:p w:rsidR="003E114B" w:rsidRDefault="003E114B" w:rsidP="003E114B">
      <w:pPr>
        <w:spacing w:after="0"/>
        <w:ind w:left="-360"/>
        <w:jc w:val="both"/>
        <w:rPr>
          <w:rFonts w:ascii="Sylfaen" w:hAnsi="Sylfaen" w:cstheme="minorBidi"/>
        </w:rPr>
      </w:pPr>
      <w:r>
        <w:rPr>
          <w:rFonts w:ascii="Sylfaen" w:hAnsi="Sylfaen" w:cs="Sylfaen"/>
          <w:lang w:val="ka-GE"/>
        </w:rPr>
        <w:t xml:space="preserve">„პერსონალურ მონაცემთა დაცვის შესახებ“ საქართველოს მოქმედი კანონი საჭიროებს დახვეწას,  </w:t>
      </w:r>
      <w:r>
        <w:rPr>
          <w:rFonts w:ascii="Sylfaen" w:hAnsi="Sylfaen"/>
          <w:lang w:val="ka-GE"/>
        </w:rPr>
        <w:t xml:space="preserve">პერსონალურ მონაცემთა დაცვის საზედამხედველო ორგანოს </w:t>
      </w:r>
      <w:r w:rsidR="00AB0696">
        <w:rPr>
          <w:rFonts w:ascii="Sylfaen" w:hAnsi="Sylfaen"/>
          <w:lang w:val="ka-GE"/>
        </w:rPr>
        <w:t xml:space="preserve">ეფექტური </w:t>
      </w:r>
      <w:r>
        <w:rPr>
          <w:rFonts w:ascii="Sylfaen" w:hAnsi="Sylfaen"/>
          <w:lang w:val="ka-GE"/>
        </w:rPr>
        <w:t>საქმიანობ</w:t>
      </w:r>
      <w:r w:rsidR="00DD01E7">
        <w:rPr>
          <w:rFonts w:ascii="Sylfaen" w:hAnsi="Sylfaen"/>
          <w:lang w:val="ka-GE"/>
        </w:rPr>
        <w:t>ისა</w:t>
      </w:r>
      <w:r w:rsidR="002D1297">
        <w:rPr>
          <w:rFonts w:ascii="Sylfaen" w:hAnsi="Sylfaen"/>
          <w:lang w:val="ka-GE"/>
        </w:rPr>
        <w:t xml:space="preserve"> და</w:t>
      </w:r>
      <w:r>
        <w:rPr>
          <w:rFonts w:ascii="Sylfaen" w:hAnsi="Sylfaen"/>
          <w:lang w:val="ka-GE"/>
        </w:rPr>
        <w:t xml:space="preserve"> მოქალაქეთა უფლებების </w:t>
      </w:r>
      <w:r w:rsidR="00DD01E7">
        <w:rPr>
          <w:rFonts w:ascii="Sylfaen" w:hAnsi="Sylfaen"/>
          <w:lang w:val="ka-GE"/>
        </w:rPr>
        <w:t>დაცვის უფრო მყარი გარანტიების შექმნის მიზნით</w:t>
      </w:r>
      <w:r w:rsidR="00D21CDD">
        <w:rPr>
          <w:rFonts w:ascii="Sylfaen" w:hAnsi="Sylfaen"/>
          <w:lang w:val="ka-GE"/>
        </w:rPr>
        <w:t>.</w:t>
      </w:r>
    </w:p>
    <w:p w:rsidR="003E114B" w:rsidRDefault="003E114B" w:rsidP="003E114B">
      <w:pPr>
        <w:spacing w:after="0"/>
        <w:ind w:left="-360"/>
        <w:jc w:val="both"/>
        <w:rPr>
          <w:rFonts w:ascii="Sylfaen" w:hAnsi="Sylfaen"/>
          <w:b/>
          <w:i/>
        </w:rPr>
      </w:pPr>
    </w:p>
    <w:p w:rsidR="003E114B" w:rsidRDefault="003E114B" w:rsidP="003E114B">
      <w:pPr>
        <w:spacing w:after="0"/>
        <w:ind w:left="-360"/>
        <w:jc w:val="both"/>
        <w:rPr>
          <w:rFonts w:ascii="Sylfaen" w:hAnsi="Sylfaen"/>
          <w:lang w:val="ka-GE"/>
        </w:rPr>
      </w:pPr>
      <w:r>
        <w:rPr>
          <w:rFonts w:ascii="Sylfaen" w:hAnsi="Sylfaen"/>
          <w:lang w:val="ka-GE"/>
        </w:rPr>
        <w:t xml:space="preserve">პერსონალურ მონაცემთა დაცვის საკანონმდებლო ბაზის ჰარმონიზაცია და კონსოლიდაცია წარმოადგენს საქართველოს მიერ ევროპის კავშირთან ვიზა დიალოგის ფარგლებში ნაკისრ ვალდებულებას. ამასთან, პერსონალურ მონაცემთა დაცვას და სავიზო რეჟიმის გამარტივების ერთ-ერთი წინაპირობა პერსონალურ მონაცემთა დაცვის სფეროში შესაბამისი სტანდარტების არსებობაა. </w:t>
      </w:r>
    </w:p>
    <w:p w:rsidR="003E114B" w:rsidRDefault="003E114B" w:rsidP="003E114B">
      <w:pPr>
        <w:spacing w:after="0"/>
        <w:jc w:val="both"/>
        <w:rPr>
          <w:rFonts w:ascii="Sylfaen" w:hAnsi="Sylfaen"/>
          <w:lang w:val="ka-GE"/>
        </w:rPr>
      </w:pPr>
    </w:p>
    <w:p w:rsidR="003E114B" w:rsidRDefault="003E114B" w:rsidP="003E114B">
      <w:pPr>
        <w:spacing w:after="0"/>
        <w:ind w:left="-360"/>
        <w:jc w:val="both"/>
        <w:rPr>
          <w:rFonts w:ascii="Sylfaen" w:hAnsi="Sylfaen"/>
          <w:lang w:val="ka-GE"/>
        </w:rPr>
      </w:pPr>
      <w:r>
        <w:rPr>
          <w:rFonts w:ascii="Sylfaen" w:hAnsi="Sylfaen"/>
          <w:lang w:val="ka-GE"/>
        </w:rPr>
        <w:t>საპოლიციო სექტორში მონაცემთა დამუშავებაზე კანონის დებულებათა გავრცელების პირობებში მნიშვნელოვანია, საზედამხედველო ორგანოს გააჩნდეს ეფექტური კონტროლის მექანიზმი, მათ შორის, სისხლის სამართლის საპროცესო კოდექსით გათვალისწინებულ შემთხვევებში</w:t>
      </w:r>
      <w:r>
        <w:rPr>
          <w:rFonts w:ascii="Sylfaen" w:hAnsi="Sylfaen"/>
          <w:color w:val="FF0000"/>
          <w:lang w:val="ka-GE"/>
        </w:rPr>
        <w:t xml:space="preserve"> </w:t>
      </w:r>
      <w:r>
        <w:rPr>
          <w:rFonts w:ascii="Sylfaen" w:hAnsi="Sylfaen"/>
          <w:lang w:val="ka-GE"/>
        </w:rPr>
        <w:t>სატელეფონო საუბრის ფარული მიყურადებისას და ჩაწერისას სუბიექტთა მაიდენტიფიცირებელი მონაცემების მოპოვებაზე კონტროლის მექანიზმი.</w:t>
      </w:r>
    </w:p>
    <w:p w:rsidR="003E114B" w:rsidRDefault="003E114B" w:rsidP="003E114B">
      <w:pPr>
        <w:spacing w:after="0"/>
        <w:jc w:val="both"/>
        <w:rPr>
          <w:rFonts w:ascii="Sylfaen" w:hAnsi="Sylfaen"/>
          <w:lang w:val="ka-GE"/>
        </w:rPr>
      </w:pPr>
    </w:p>
    <w:p w:rsidR="003E114B" w:rsidRDefault="003E114B" w:rsidP="003E11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lang w:val="ka-GE"/>
        </w:rPr>
      </w:pPr>
      <w:r>
        <w:rPr>
          <w:rFonts w:ascii="Sylfaen" w:hAnsi="Sylfaen" w:cs="Sylfaen"/>
          <w:lang w:val="ka-GE"/>
        </w:rPr>
        <w:t xml:space="preserve">ყოველივე ზემოთქმულიდან გამომდინარე, წარმოდგენილი საკანონმდებლო ცვლილებების </w:t>
      </w:r>
      <w:r>
        <w:rPr>
          <w:rFonts w:ascii="Sylfaen" w:hAnsi="Sylfaen" w:cs="Sylfaen"/>
        </w:rPr>
        <w:t>მიღება</w:t>
      </w:r>
      <w:r>
        <w:rPr>
          <w:rFonts w:ascii="Sylfaen" w:hAnsi="Sylfaen"/>
        </w:rPr>
        <w:t xml:space="preserve"> </w:t>
      </w:r>
      <w:r>
        <w:rPr>
          <w:rFonts w:ascii="Sylfaen" w:hAnsi="Sylfaen" w:cs="Sylfaen"/>
        </w:rPr>
        <w:t>და</w:t>
      </w:r>
      <w:r>
        <w:rPr>
          <w:rFonts w:ascii="Sylfaen" w:hAnsi="Sylfaen"/>
        </w:rPr>
        <w:t xml:space="preserve"> </w:t>
      </w:r>
      <w:r>
        <w:rPr>
          <w:rFonts w:ascii="Sylfaen" w:hAnsi="Sylfaen" w:cs="Sylfaen"/>
          <w:lang w:val="ka-GE"/>
        </w:rPr>
        <w:t>მათი</w:t>
      </w:r>
      <w:r>
        <w:rPr>
          <w:rFonts w:ascii="Sylfaen" w:hAnsi="Sylfaen"/>
          <w:lang w:val="ka-GE"/>
        </w:rPr>
        <w:t xml:space="preserve"> პრაქტიკაში დანერგვა </w:t>
      </w:r>
      <w:r>
        <w:rPr>
          <w:rFonts w:ascii="Sylfaen" w:hAnsi="Sylfaen" w:cs="Sylfaen"/>
        </w:rPr>
        <w:t>ხელს</w:t>
      </w:r>
      <w:r>
        <w:rPr>
          <w:rFonts w:ascii="Sylfaen" w:hAnsi="Sylfaen"/>
        </w:rPr>
        <w:t xml:space="preserve"> </w:t>
      </w:r>
      <w:r>
        <w:rPr>
          <w:rFonts w:ascii="Sylfaen" w:hAnsi="Sylfaen" w:cs="Sylfaen"/>
        </w:rPr>
        <w:t>შეუწყობს</w:t>
      </w:r>
      <w:r>
        <w:rPr>
          <w:rFonts w:ascii="Sylfaen" w:hAnsi="Sylfaen"/>
        </w:rPr>
        <w:t xml:space="preserve"> </w:t>
      </w:r>
      <w:r>
        <w:rPr>
          <w:rFonts w:ascii="Sylfaen" w:hAnsi="Sylfaen" w:cs="Sylfaen"/>
          <w:lang w:val="ka-GE"/>
        </w:rPr>
        <w:t>საქართველოს</w:t>
      </w:r>
      <w:r>
        <w:rPr>
          <w:rFonts w:ascii="Sylfaen" w:hAnsi="Sylfaen"/>
          <w:lang w:val="ka-GE"/>
        </w:rPr>
        <w:t xml:space="preserve"> </w:t>
      </w:r>
      <w:r>
        <w:rPr>
          <w:rFonts w:ascii="Sylfaen" w:hAnsi="Sylfaen" w:cs="Sylfaen"/>
        </w:rPr>
        <w:t xml:space="preserve">კონსტიტუციის </w:t>
      </w:r>
      <w:r>
        <w:rPr>
          <w:rFonts w:ascii="Sylfaen" w:hAnsi="Sylfaen" w:cs="Sylfaen"/>
          <w:lang w:val="ka-GE"/>
        </w:rPr>
        <w:t xml:space="preserve"> მე-16, მე-17, მე-20, 41-ე მუხლებით გარანტირებული </w:t>
      </w:r>
      <w:r>
        <w:rPr>
          <w:rFonts w:ascii="Sylfaen" w:hAnsi="Sylfaen"/>
          <w:lang w:val="ka-GE"/>
        </w:rPr>
        <w:t xml:space="preserve">ადამიანის </w:t>
      </w:r>
      <w:r>
        <w:rPr>
          <w:rFonts w:ascii="Sylfaen" w:hAnsi="Sylfaen" w:cs="Sylfaen"/>
        </w:rPr>
        <w:t>უფლებების</w:t>
      </w:r>
      <w:r>
        <w:rPr>
          <w:rFonts w:ascii="Sylfaen" w:hAnsi="Sylfaen"/>
        </w:rPr>
        <w:t xml:space="preserve"> </w:t>
      </w:r>
      <w:r>
        <w:rPr>
          <w:rFonts w:ascii="Sylfaen" w:hAnsi="Sylfaen" w:cs="Sylfaen"/>
        </w:rPr>
        <w:t>დაცვას</w:t>
      </w:r>
      <w:r w:rsidR="008446E2">
        <w:rPr>
          <w:rFonts w:ascii="Sylfaen" w:hAnsi="Sylfaen"/>
        </w:rPr>
        <w:t>,</w:t>
      </w:r>
      <w:r>
        <w:rPr>
          <w:rFonts w:ascii="Sylfaen" w:hAnsi="Sylfaen"/>
          <w:lang w:val="ka-GE"/>
        </w:rPr>
        <w:t xml:space="preserve"> საქართველოს მთავრობის ადამიანის უფლებათა სტრატეგიის, </w:t>
      </w:r>
      <w:r>
        <w:rPr>
          <w:rFonts w:ascii="Sylfaen" w:hAnsi="Sylfaen" w:cs="Sylfaen"/>
        </w:rPr>
        <w:t>საქართველოს</w:t>
      </w:r>
      <w:r>
        <w:rPr>
          <w:rFonts w:ascii="Sylfaen" w:hAnsi="Sylfaen"/>
        </w:rPr>
        <w:t xml:space="preserve"> </w:t>
      </w:r>
      <w:r>
        <w:rPr>
          <w:rFonts w:ascii="Sylfaen" w:hAnsi="Sylfaen" w:cs="Sylfaen"/>
        </w:rPr>
        <w:t>მიერ</w:t>
      </w:r>
      <w:r>
        <w:rPr>
          <w:rFonts w:ascii="Sylfaen" w:hAnsi="Sylfaen" w:cs="Sylfaen"/>
          <w:lang w:val="ka-GE"/>
        </w:rPr>
        <w:t xml:space="preserve"> „</w:t>
      </w:r>
      <w:r>
        <w:rPr>
          <w:rFonts w:ascii="Sylfaen" w:hAnsi="Sylfaen" w:cs="Sylfaen"/>
          <w:bCs/>
        </w:rPr>
        <w:t>პერსონალური მონაცემების ავტომატური დამუშავებისას ფიზიკური პირების დაცვის შესახებ”</w:t>
      </w:r>
      <w:r>
        <w:rPr>
          <w:rFonts w:ascii="Sylfaen" w:hAnsi="Sylfaen" w:cs="Sylfaen"/>
          <w:bCs/>
          <w:lang w:val="ka-GE"/>
        </w:rPr>
        <w:t xml:space="preserve"> </w:t>
      </w:r>
      <w:r>
        <w:rPr>
          <w:rFonts w:ascii="Sylfaen" w:hAnsi="Sylfaen" w:cs="Sylfaen"/>
          <w:bCs/>
        </w:rPr>
        <w:t>კონვენც</w:t>
      </w:r>
      <w:r>
        <w:rPr>
          <w:rFonts w:ascii="Sylfaen" w:hAnsi="Sylfaen" w:cs="Sylfaen"/>
          <w:bCs/>
          <w:lang w:val="ka-GE"/>
        </w:rPr>
        <w:t>ი</w:t>
      </w:r>
      <w:r>
        <w:rPr>
          <w:rFonts w:ascii="Sylfaen" w:hAnsi="Sylfaen" w:cs="Sylfaen"/>
          <w:bCs/>
        </w:rPr>
        <w:t>ი</w:t>
      </w:r>
      <w:r>
        <w:rPr>
          <w:rFonts w:ascii="Sylfaen" w:hAnsi="Sylfaen" w:cs="Sylfaen"/>
          <w:bCs/>
          <w:lang w:val="ka-GE"/>
        </w:rPr>
        <w:t xml:space="preserve">თა და დამატებითი ოქმით, სავიზო რეჟიმის ლიბერალიზაციისა  და ასოცირების შეთანხმებით გათვალისწინებული ვალდებულებების </w:t>
      </w:r>
      <w:r>
        <w:rPr>
          <w:rFonts w:ascii="Sylfaen" w:hAnsi="Sylfaen" w:cs="Sylfaen"/>
        </w:rPr>
        <w:t>შესრულებას</w:t>
      </w:r>
      <w:r>
        <w:rPr>
          <w:rFonts w:ascii="Sylfaen" w:hAnsi="Sylfaen"/>
        </w:rPr>
        <w:t xml:space="preserve"> </w:t>
      </w:r>
      <w:r>
        <w:rPr>
          <w:rFonts w:ascii="Sylfaen" w:hAnsi="Sylfaen" w:cs="Sylfaen"/>
        </w:rPr>
        <w:t>და</w:t>
      </w:r>
      <w:r>
        <w:rPr>
          <w:rFonts w:ascii="Sylfaen" w:hAnsi="Sylfaen"/>
        </w:rPr>
        <w:t xml:space="preserve"> </w:t>
      </w:r>
      <w:r>
        <w:rPr>
          <w:rFonts w:ascii="Sylfaen" w:hAnsi="Sylfaen" w:cs="Sylfaen"/>
        </w:rPr>
        <w:t>ქართული</w:t>
      </w:r>
      <w:r>
        <w:rPr>
          <w:rFonts w:ascii="Sylfaen" w:hAnsi="Sylfaen"/>
        </w:rPr>
        <w:t xml:space="preserve"> </w:t>
      </w:r>
      <w:r>
        <w:rPr>
          <w:rFonts w:ascii="Sylfaen" w:hAnsi="Sylfaen" w:cs="Sylfaen"/>
        </w:rPr>
        <w:t>კანონმდებლობის</w:t>
      </w:r>
      <w:r>
        <w:rPr>
          <w:rFonts w:ascii="Sylfaen" w:hAnsi="Sylfaen"/>
        </w:rPr>
        <w:t xml:space="preserve"> </w:t>
      </w:r>
      <w:r>
        <w:rPr>
          <w:rFonts w:ascii="Sylfaen" w:hAnsi="Sylfaen" w:cs="Sylfaen"/>
        </w:rPr>
        <w:t>ევროპულ</w:t>
      </w:r>
      <w:r>
        <w:rPr>
          <w:rFonts w:ascii="Sylfaen" w:hAnsi="Sylfaen"/>
        </w:rPr>
        <w:t xml:space="preserve"> </w:t>
      </w:r>
      <w:r>
        <w:rPr>
          <w:rFonts w:ascii="Sylfaen" w:hAnsi="Sylfaen" w:cs="Sylfaen"/>
        </w:rPr>
        <w:t>სტანდარტებთან</w:t>
      </w:r>
      <w:r>
        <w:rPr>
          <w:rFonts w:ascii="Sylfaen" w:hAnsi="Sylfaen"/>
        </w:rPr>
        <w:t xml:space="preserve"> </w:t>
      </w:r>
      <w:r>
        <w:rPr>
          <w:rFonts w:ascii="Sylfaen" w:hAnsi="Sylfaen" w:cs="Sylfaen"/>
        </w:rPr>
        <w:t>შესაბამისობაში</w:t>
      </w:r>
      <w:r>
        <w:rPr>
          <w:rFonts w:ascii="Sylfaen" w:hAnsi="Sylfaen"/>
        </w:rPr>
        <w:t xml:space="preserve"> </w:t>
      </w:r>
      <w:r>
        <w:rPr>
          <w:rFonts w:ascii="Sylfaen" w:hAnsi="Sylfaen" w:cs="Sylfaen"/>
        </w:rPr>
        <w:t>მოყვანას</w:t>
      </w:r>
      <w:r>
        <w:rPr>
          <w:rFonts w:ascii="Sylfaen" w:hAnsi="Sylfaen"/>
        </w:rPr>
        <w:t>.</w:t>
      </w:r>
    </w:p>
    <w:p w:rsidR="003E114B" w:rsidRDefault="003E114B" w:rsidP="003E114B">
      <w:pPr>
        <w:spacing w:after="0"/>
        <w:jc w:val="both"/>
        <w:rPr>
          <w:rFonts w:ascii="Sylfaen" w:hAnsi="Sylfaen"/>
          <w:lang w:val="ka-GE"/>
        </w:rPr>
      </w:pPr>
    </w:p>
    <w:p w:rsidR="003E114B" w:rsidRDefault="003E114B" w:rsidP="003E114B">
      <w:pPr>
        <w:spacing w:after="0"/>
        <w:jc w:val="both"/>
        <w:rPr>
          <w:rFonts w:ascii="Sylfaen" w:hAnsi="Sylfaen" w:cs="Arial"/>
          <w:color w:val="000000"/>
          <w:lang w:val="ka-GE"/>
        </w:rPr>
      </w:pPr>
    </w:p>
    <w:p w:rsidR="003E114B" w:rsidRDefault="003E114B" w:rsidP="003E114B">
      <w:pPr>
        <w:spacing w:after="0"/>
        <w:ind w:left="-360"/>
        <w:jc w:val="both"/>
        <w:rPr>
          <w:rFonts w:ascii="Sylfaen" w:hAnsi="Sylfaen" w:cstheme="minorBidi"/>
          <w:b/>
          <w:lang w:val="ka-GE"/>
        </w:rPr>
      </w:pPr>
      <w:r>
        <w:rPr>
          <w:rFonts w:ascii="Sylfaen" w:hAnsi="Sylfaen" w:cs="Sylfaen"/>
          <w:b/>
          <w:lang w:val="ka-GE"/>
        </w:rPr>
        <w:lastRenderedPageBreak/>
        <w:t>ა</w:t>
      </w:r>
      <w:r>
        <w:rPr>
          <w:rFonts w:ascii="Sylfaen" w:hAnsi="Sylfaen"/>
          <w:b/>
          <w:lang w:val="ka-GE"/>
        </w:rPr>
        <w:t>.ბ) კანონპროექტის მიღების მიზანი</w:t>
      </w:r>
    </w:p>
    <w:p w:rsidR="003E114B" w:rsidRDefault="003E114B" w:rsidP="003E114B">
      <w:pPr>
        <w:spacing w:after="0"/>
        <w:ind w:left="-360"/>
        <w:jc w:val="both"/>
        <w:rPr>
          <w:rFonts w:ascii="Sylfaen" w:hAnsi="Sylfaen"/>
          <w:lang w:val="ka-GE"/>
        </w:rPr>
      </w:pPr>
      <w:r>
        <w:rPr>
          <w:rFonts w:ascii="Sylfaen" w:hAnsi="Sylfaen" w:cs="Sylfaen"/>
          <w:lang w:val="ka-GE"/>
        </w:rPr>
        <w:t>წარმოდგენილი კანონპროექტის</w:t>
      </w:r>
      <w:r>
        <w:rPr>
          <w:rFonts w:ascii="Sylfaen" w:hAnsi="Sylfaen"/>
          <w:lang w:val="ka-GE"/>
        </w:rPr>
        <w:t xml:space="preserve"> </w:t>
      </w:r>
      <w:r>
        <w:rPr>
          <w:rFonts w:ascii="Sylfaen" w:hAnsi="Sylfaen" w:cs="Sylfaen"/>
        </w:rPr>
        <w:t>მიღების</w:t>
      </w:r>
      <w:r>
        <w:rPr>
          <w:rFonts w:ascii="Sylfaen" w:hAnsi="Sylfaen"/>
        </w:rPr>
        <w:t xml:space="preserve"> </w:t>
      </w:r>
      <w:r>
        <w:rPr>
          <w:rFonts w:ascii="Sylfaen" w:hAnsi="Sylfaen" w:cs="Sylfaen"/>
        </w:rPr>
        <w:t>მიზანია</w:t>
      </w:r>
      <w:r>
        <w:rPr>
          <w:rFonts w:ascii="Sylfaen" w:hAnsi="Sylfaen"/>
        </w:rPr>
        <w:t xml:space="preserve"> </w:t>
      </w:r>
      <w:r>
        <w:rPr>
          <w:rFonts w:ascii="Sylfaen" w:hAnsi="Sylfaen" w:cs="Sylfaen"/>
          <w:lang w:val="ka-GE"/>
        </w:rPr>
        <w:t>მონაცემთა</w:t>
      </w:r>
      <w:r>
        <w:rPr>
          <w:rFonts w:ascii="Sylfaen" w:hAnsi="Sylfaen"/>
          <w:lang w:val="ka-GE"/>
        </w:rPr>
        <w:t xml:space="preserve"> დაცვის დამოუკიდებელი საზედამხედველო ორგანოს ეფექტიანი საქმიანობა როგორც საჯარო, ისე კერძო სექტორის მიმართ, ასევე სატელეფონო საუბრის ფარული მიყურადებისას და ჩაწერისას სუბიექტთა მაიდენტიფიცირებელი მონაცემების მოპოვებაზე კონტროლი, მონაცემთა სუბიექტის უფლებების დაცვის სტანდარტის, </w:t>
      </w:r>
      <w:r>
        <w:rPr>
          <w:rFonts w:ascii="Sylfaen" w:hAnsi="Sylfaen" w:cs="Sylfaen"/>
        </w:rPr>
        <w:t>მონაცემების</w:t>
      </w:r>
      <w:r>
        <w:rPr>
          <w:rFonts w:ascii="Sylfaen" w:hAnsi="Sylfaen"/>
        </w:rPr>
        <w:t xml:space="preserve"> </w:t>
      </w:r>
      <w:r>
        <w:rPr>
          <w:rFonts w:ascii="Sylfaen" w:hAnsi="Sylfaen" w:cs="Sylfaen"/>
        </w:rPr>
        <w:t>დამუშავების</w:t>
      </w:r>
      <w:r>
        <w:rPr>
          <w:rFonts w:ascii="Sylfaen" w:hAnsi="Sylfaen"/>
          <w:lang w:val="ka-GE"/>
        </w:rPr>
        <w:t xml:space="preserve"> პრინციპებისა და საფუძვლების </w:t>
      </w:r>
      <w:r>
        <w:rPr>
          <w:rFonts w:ascii="Sylfaen" w:hAnsi="Sylfaen" w:cs="Sylfaen"/>
          <w:lang w:val="ka-GE"/>
        </w:rPr>
        <w:t xml:space="preserve">ევროპულ სტანდარტებთან შესაბამისობა. </w:t>
      </w:r>
      <w:r>
        <w:rPr>
          <w:rFonts w:ascii="Sylfaen" w:hAnsi="Sylfaen"/>
          <w:lang w:val="ka-GE"/>
        </w:rPr>
        <w:t>კანონპროექტი, თავისი მიზნებიდან გამომდინარე, უზრუნველყოფს პერსონალურ მონაცემთა დაცვის სფეროში კანონმდებლობის დახვეწასა და  განჭვრეტადობას, საზედამხედველო ორგანოს გამჭვირვალობასა და ანგარიშვალდებულებას, ადამიანის უფლებათა დაცვაზე ორიენტირებული მდგრადი და ეფექტიანი მექანიზმების შექმნას.</w:t>
      </w:r>
    </w:p>
    <w:p w:rsidR="003E114B" w:rsidRDefault="003E114B" w:rsidP="003E114B">
      <w:pPr>
        <w:spacing w:after="0"/>
        <w:ind w:left="-360"/>
        <w:jc w:val="both"/>
        <w:rPr>
          <w:rFonts w:ascii="Sylfaen" w:hAnsi="Sylfaen"/>
          <w:lang w:val="ka-GE"/>
        </w:rPr>
      </w:pPr>
    </w:p>
    <w:p w:rsidR="003E114B" w:rsidRDefault="003E114B" w:rsidP="003E114B">
      <w:pPr>
        <w:spacing w:after="0"/>
        <w:ind w:left="-360"/>
        <w:jc w:val="both"/>
        <w:rPr>
          <w:rFonts w:ascii="Sylfaen" w:hAnsi="Sylfaen"/>
          <w:b/>
          <w:lang w:val="ka-GE"/>
        </w:rPr>
      </w:pPr>
      <w:r>
        <w:rPr>
          <w:rFonts w:ascii="Sylfaen" w:hAnsi="Sylfaen" w:cs="Sylfaen"/>
          <w:b/>
          <w:lang w:val="ka-GE"/>
        </w:rPr>
        <w:t>ა</w:t>
      </w:r>
      <w:r>
        <w:rPr>
          <w:rFonts w:ascii="Sylfaen" w:hAnsi="Sylfaen"/>
          <w:b/>
          <w:lang w:val="ka-GE"/>
        </w:rPr>
        <w:t>.გ) კანონპროექტის ძირითადი არსი</w:t>
      </w:r>
    </w:p>
    <w:p w:rsidR="003E114B" w:rsidRDefault="003E114B" w:rsidP="003E114B">
      <w:pPr>
        <w:spacing w:after="0"/>
        <w:ind w:left="-360"/>
        <w:jc w:val="both"/>
        <w:rPr>
          <w:rFonts w:ascii="Sylfaen" w:hAnsi="Sylfaen"/>
          <w:b/>
          <w:lang w:val="ka-GE"/>
        </w:rPr>
      </w:pPr>
      <w:r>
        <w:rPr>
          <w:rFonts w:ascii="Sylfaen" w:hAnsi="Sylfaen" w:cs="Sylfaen"/>
          <w:lang w:val="ka-GE"/>
        </w:rPr>
        <w:t>კანონპროექტი</w:t>
      </w:r>
      <w:r>
        <w:rPr>
          <w:rFonts w:ascii="Sylfaen" w:hAnsi="Sylfaen"/>
          <w:lang w:val="ka-GE"/>
        </w:rPr>
        <w:t xml:space="preserve"> </w:t>
      </w:r>
      <w:r>
        <w:rPr>
          <w:rFonts w:ascii="Sylfaen" w:hAnsi="Sylfaen"/>
          <w:u w:val="single"/>
          <w:lang w:val="ka-GE"/>
        </w:rPr>
        <w:t>„პერსონალურ მონაცემთა ავტომატური დამუშავებისას ფიზიკურ პირთა დაცვის შესახებ“ 1981 წლის №108 კონვენციის მოდერნიზებული ვერსიისა</w:t>
      </w:r>
      <w:r>
        <w:rPr>
          <w:rStyle w:val="FootnoteReference"/>
          <w:rFonts w:ascii="Sylfaen" w:hAnsi="Sylfaen"/>
          <w:lang w:val="ka-GE"/>
        </w:rPr>
        <w:footnoteReference w:id="1"/>
      </w:r>
      <w:r>
        <w:rPr>
          <w:rFonts w:ascii="Sylfaen" w:hAnsi="Sylfaen"/>
          <w:u w:val="single"/>
          <w:lang w:val="ka-GE"/>
        </w:rPr>
        <w:t xml:space="preserve"> და ევროპის პარლამენტისა და ევროპის საბჭოს 1995 წლის 24 დეკემბრის 95/46/</w:t>
      </w:r>
      <w:r>
        <w:rPr>
          <w:rFonts w:ascii="Sylfaen" w:hAnsi="Sylfaen"/>
          <w:u w:val="single"/>
        </w:rPr>
        <w:t xml:space="preserve">EC </w:t>
      </w:r>
      <w:r>
        <w:rPr>
          <w:rFonts w:ascii="Sylfaen" w:hAnsi="Sylfaen"/>
          <w:u w:val="single"/>
          <w:lang w:val="ka-GE"/>
        </w:rPr>
        <w:t>დირექტივის</w:t>
      </w:r>
      <w:r>
        <w:rPr>
          <w:rStyle w:val="FootnoteReference"/>
          <w:rFonts w:ascii="Sylfaen" w:hAnsi="Sylfaen"/>
          <w:lang w:val="ka-GE"/>
        </w:rPr>
        <w:footnoteReference w:id="2"/>
      </w:r>
      <w:r>
        <w:rPr>
          <w:rFonts w:ascii="Sylfaen" w:hAnsi="Sylfaen"/>
          <w:u w:val="single"/>
          <w:lang w:val="ka-GE"/>
        </w:rPr>
        <w:t xml:space="preserve"> შესაბამისად</w:t>
      </w:r>
      <w:r>
        <w:rPr>
          <w:rFonts w:ascii="Sylfaen" w:hAnsi="Sylfaen"/>
          <w:lang w:val="ka-GE"/>
        </w:rPr>
        <w:t xml:space="preserve"> ითვალისწინებს </w:t>
      </w:r>
      <w:r>
        <w:rPr>
          <w:rFonts w:ascii="Sylfaen" w:hAnsi="Sylfaen"/>
          <w:u w:val="single"/>
          <w:lang w:val="ka-GE"/>
        </w:rPr>
        <w:t>მონაცემთა დამუშავების განახლებული განმარტების შემოტანას</w:t>
      </w:r>
      <w:r>
        <w:rPr>
          <w:rFonts w:ascii="Sylfaen" w:hAnsi="Sylfaen"/>
          <w:lang w:val="ka-GE"/>
        </w:rPr>
        <w:t xml:space="preserve">, კერძოდ მონაცემთა დამუშავებად განიხილება </w:t>
      </w:r>
      <w:r>
        <w:rPr>
          <w:rFonts w:ascii="Sylfaen" w:hAnsi="Sylfaen" w:cs="Sylfaen"/>
          <w:lang w:val="ka-GE"/>
        </w:rPr>
        <w:t>მონაცემთა</w:t>
      </w:r>
      <w:r>
        <w:rPr>
          <w:rFonts w:ascii="Sylfaen" w:hAnsi="Sylfaen"/>
          <w:lang w:val="ka-GE"/>
        </w:rPr>
        <w:t xml:space="preserve"> მიმართ შესრულებული ნებისმიერი მოქმედება ან მოქმედებათა ერთობლიობა, კერძოდ, შეგროვება, ჩაწერა, ფოტოზე აღბეჭდვა, აუდიოჩაწერა, ვიდეოჩაწერა, ორგანიზება, შენახვა, შეცვლა, აღდგენა, გამოთხოვა, გამოყენება, ან გამჟღავნება მონაცემთა გადაცემის, გავრცელების ან სხვაგვარად ხელმისაწვდომად გახდომის გზით, დაჯგუფება ან კომბინაცია, დაბლოკვა, წაშლა ან განადგურება.</w:t>
      </w:r>
    </w:p>
    <w:p w:rsidR="003E114B" w:rsidRDefault="003E114B" w:rsidP="003E114B">
      <w:pPr>
        <w:spacing w:after="0"/>
        <w:ind w:left="-360"/>
        <w:jc w:val="both"/>
        <w:rPr>
          <w:rFonts w:ascii="Sylfaen" w:hAnsi="Sylfaen"/>
          <w:lang w:val="ka-GE"/>
        </w:rPr>
      </w:pPr>
      <w:r>
        <w:rPr>
          <w:rFonts w:ascii="Sylfaen" w:hAnsi="Sylfaen" w:cs="Sylfaen"/>
          <w:lang w:val="ka-GE"/>
        </w:rPr>
        <w:t>ამდენად, კანონპროექტის</w:t>
      </w:r>
      <w:r>
        <w:rPr>
          <w:rFonts w:ascii="Sylfaen" w:hAnsi="Sylfaen"/>
          <w:lang w:val="ka-GE"/>
        </w:rPr>
        <w:t xml:space="preserve"> თანახმად, მონაცემთა ავტომატური და ნახევრად ავტომატური დამუშავების განმარტება ამოღებულია კანონიდან.</w:t>
      </w:r>
    </w:p>
    <w:p w:rsidR="003E114B" w:rsidRDefault="003E114B" w:rsidP="003E114B">
      <w:pPr>
        <w:spacing w:after="0"/>
        <w:ind w:left="-360"/>
        <w:jc w:val="both"/>
        <w:rPr>
          <w:rFonts w:ascii="Sylfaen" w:hAnsi="Sylfaen"/>
          <w:lang w:val="ka-GE"/>
        </w:rPr>
      </w:pPr>
    </w:p>
    <w:p w:rsidR="003E114B" w:rsidRDefault="003E114B" w:rsidP="003E114B">
      <w:pPr>
        <w:spacing w:after="0"/>
        <w:ind w:left="-360"/>
        <w:jc w:val="both"/>
        <w:rPr>
          <w:rFonts w:ascii="Sylfaen" w:hAnsi="Sylfaen"/>
          <w:lang w:val="ka-GE"/>
        </w:rPr>
      </w:pPr>
      <w:r>
        <w:rPr>
          <w:rFonts w:ascii="Sylfaen" w:hAnsi="Sylfaen"/>
          <w:lang w:val="ka-GE"/>
        </w:rPr>
        <w:t>1981 წლის №108 კონვენციის მოდერნიზებული ვერსიის შესაბამისად, კონვენციის ხელმომწერი ქვეყნები თავიანთი იურისდიქციის ფარგლებში განსაზღვრავენ მონაცემთა დამუშავების წესებს.</w:t>
      </w:r>
      <w:r>
        <w:rPr>
          <w:rStyle w:val="FootnoteReference"/>
          <w:rFonts w:ascii="Sylfaen" w:hAnsi="Sylfaen"/>
          <w:lang w:val="ka-GE"/>
        </w:rPr>
        <w:footnoteReference w:id="3"/>
      </w:r>
      <w:r>
        <w:rPr>
          <w:rFonts w:ascii="Sylfaen" w:hAnsi="Sylfaen"/>
          <w:lang w:val="ka-GE"/>
        </w:rPr>
        <w:t xml:space="preserve"> ამდენად, შემოთავაზებული ცვლილებების თანახმად, კანონის მოქმედება ვრცელდება საქართველოს იურისდიქციის ფარგლებში მონაცემთა დამუშავებაზე, ნაცვლად საქართველოს ტერიტორიაზე მონაცემთა დამუშავებისა. </w:t>
      </w:r>
    </w:p>
    <w:p w:rsidR="003E114B" w:rsidRDefault="003E114B" w:rsidP="003E114B">
      <w:pPr>
        <w:spacing w:after="0"/>
        <w:jc w:val="both"/>
        <w:rPr>
          <w:rFonts w:ascii="Sylfaen" w:hAnsi="Sylfaen"/>
          <w:b/>
        </w:rPr>
      </w:pPr>
    </w:p>
    <w:p w:rsidR="003E114B" w:rsidRDefault="003E114B" w:rsidP="003E114B">
      <w:pPr>
        <w:spacing w:after="0"/>
        <w:ind w:left="-360"/>
        <w:jc w:val="both"/>
        <w:rPr>
          <w:rFonts w:ascii="Sylfaen" w:hAnsi="Sylfaen"/>
          <w:b/>
          <w:lang w:val="ka-GE"/>
        </w:rPr>
      </w:pPr>
      <w:r>
        <w:rPr>
          <w:rFonts w:ascii="Sylfaen" w:hAnsi="Sylfaen" w:cs="Sylfaen"/>
          <w:u w:val="single"/>
          <w:lang w:val="ka-GE"/>
        </w:rPr>
        <w:t xml:space="preserve">„საპოლიციო სექტორში მონაცემთა დამუშავების შესახებ“ ევროპის საბჭოს ანგარიშის </w:t>
      </w:r>
      <w:r>
        <w:rPr>
          <w:rFonts w:ascii="Times New Roman" w:hAnsi="Times New Roman" w:cs="Sylfaen"/>
          <w:u w:val="single"/>
          <w:lang w:val="ka-GE"/>
        </w:rPr>
        <w:t>(</w:t>
      </w:r>
      <w:r>
        <w:rPr>
          <w:rFonts w:ascii="Times New Roman" w:hAnsi="Times New Roman"/>
          <w:u w:val="single"/>
        </w:rPr>
        <w:t>Council of Europe Report on Data Privacy in the Police Sector</w:t>
      </w:r>
      <w:r>
        <w:rPr>
          <w:rFonts w:ascii="Times New Roman" w:hAnsi="Times New Roman" w:cs="Sylfaen"/>
          <w:u w:val="single"/>
          <w:lang w:val="ka-GE"/>
        </w:rPr>
        <w:t>)</w:t>
      </w:r>
      <w:r>
        <w:rPr>
          <w:rFonts w:ascii="Times New Roman" w:hAnsi="Times New Roman" w:cs="Sylfaen"/>
          <w:lang w:val="ka-GE"/>
        </w:rPr>
        <w:t xml:space="preserve"> </w:t>
      </w:r>
      <w:r>
        <w:rPr>
          <w:rFonts w:ascii="Sylfaen" w:hAnsi="Sylfaen" w:cs="Sylfaen"/>
          <w:lang w:val="ka-GE"/>
        </w:rPr>
        <w:t xml:space="preserve">და ევროპის კავშირის ექსპერტების დასკვნის </w:t>
      </w:r>
      <w:r>
        <w:rPr>
          <w:rFonts w:ascii="Sylfaen" w:hAnsi="Sylfaen" w:cs="Sylfaen"/>
          <w:lang w:val="ka-GE"/>
        </w:rPr>
        <w:lastRenderedPageBreak/>
        <w:t>თანახმად</w:t>
      </w:r>
      <w:r>
        <w:rPr>
          <w:rStyle w:val="FootnoteReference"/>
          <w:rFonts w:ascii="Sylfaen" w:hAnsi="Sylfaen" w:cs="Sylfaen"/>
          <w:lang w:val="ka-GE"/>
        </w:rPr>
        <w:footnoteReference w:id="4"/>
      </w:r>
      <w:r>
        <w:rPr>
          <w:rFonts w:ascii="Sylfaen" w:hAnsi="Sylfaen" w:cs="Sylfaen"/>
          <w:lang w:val="ka-GE"/>
        </w:rPr>
        <w:t xml:space="preserve">, ევროპის კავშირის წევრი ქვეყნების უმრავლესობაში არსებული პრაქტიკის გათვალისწინებით, </w:t>
      </w:r>
      <w:r w:rsidR="00B878BE">
        <w:rPr>
          <w:rFonts w:ascii="Sylfaen" w:hAnsi="Sylfaen" w:cs="Sylfaen"/>
          <w:lang w:val="ka-GE"/>
        </w:rPr>
        <w:t xml:space="preserve">კანონპროექტის საფუძველზე </w:t>
      </w:r>
      <w:r>
        <w:rPr>
          <w:rFonts w:ascii="Sylfaen" w:hAnsi="Sylfaen" w:cs="Sylfaen"/>
          <w:bCs/>
          <w:bdr w:val="none" w:sz="0" w:space="0" w:color="auto" w:frame="1"/>
          <w:lang w:val="ka-GE"/>
        </w:rPr>
        <w:t>ინსპექტორი უფლებამოსილია, ნებისმიერი დაწესებულებისაგან, ფიზიკური თუ იურიდიული პირისაგან გამოითხოვოს ან გაეცნოს სახელმწიფო, კომერციული, პროფესიული  ან სხვა საიდუმლოებების შემცველ ინფორმაციას (გარდა სახელმწიფო უსაფრთხოების (მათ შორის, ეკონომიკური უსაფრთხოების), თავდაცვის, სადაზვერვო და კონტრდაზვერვითი საქმიანობის მიზნებისათვის დამუშავებული ინფორმციისა).</w:t>
      </w:r>
    </w:p>
    <w:p w:rsidR="003E114B" w:rsidRDefault="003E114B" w:rsidP="003E114B">
      <w:pPr>
        <w:spacing w:after="0"/>
        <w:ind w:left="-360"/>
        <w:jc w:val="both"/>
        <w:rPr>
          <w:rFonts w:ascii="Sylfaen" w:hAnsi="Sylfaen"/>
          <w:b/>
          <w:lang w:val="ka-GE"/>
        </w:rPr>
      </w:pPr>
    </w:p>
    <w:p w:rsidR="003E114B" w:rsidRDefault="003E114B" w:rsidP="003E114B">
      <w:pPr>
        <w:spacing w:after="0"/>
        <w:ind w:left="-360"/>
        <w:jc w:val="both"/>
        <w:rPr>
          <w:rFonts w:ascii="Sylfaen" w:hAnsi="Sylfaen"/>
          <w:b/>
          <w:lang w:val="ka-GE"/>
        </w:rPr>
      </w:pPr>
      <w:r>
        <w:rPr>
          <w:rFonts w:ascii="Sylfaen" w:hAnsi="Sylfaen" w:cs="Sylfaen"/>
          <w:lang w:val="ka-GE"/>
        </w:rPr>
        <w:t xml:space="preserve">კანონპროექტის თანახმად, ნაცვლად კანონის მე-3 მუხლში არსებული გამონაკლისებისა, რომლებიც ცალკეულ შემთხვევებში მე-6 მუხლის მოქმედებას გამორიცხავენ, გათვალისწინებულია განსაკუთრებული კატეგორიის მონაცემთა დამუშავების საფუძვლების ფორმირება. </w:t>
      </w:r>
      <w:r>
        <w:rPr>
          <w:rFonts w:ascii="Sylfaen" w:hAnsi="Sylfaen" w:cs="Sylfaen"/>
          <w:i/>
          <w:lang w:val="ka-GE"/>
        </w:rPr>
        <w:t xml:space="preserve">კერძოდ, განსაკუთრებული კატეგორიის მონაცემთა დამუშავება შესაძლებელია </w:t>
      </w:r>
      <w:r>
        <w:rPr>
          <w:rFonts w:ascii="Sylfaen" w:hAnsi="Sylfaen"/>
          <w:i/>
          <w:lang w:val="ka-GE"/>
        </w:rPr>
        <w:t xml:space="preserve">საზოგადოებრივი უსაფრთხოების, </w:t>
      </w:r>
      <w:r w:rsidR="009D12D2">
        <w:rPr>
          <w:rFonts w:ascii="Sylfaen" w:hAnsi="Sylfaen"/>
          <w:i/>
          <w:lang w:val="ka-GE"/>
        </w:rPr>
        <w:t xml:space="preserve">მართლწესრიგის დაცვის, </w:t>
      </w:r>
      <w:r>
        <w:rPr>
          <w:rFonts w:ascii="Sylfaen" w:hAnsi="Sylfaen"/>
          <w:i/>
          <w:lang w:val="ka-GE"/>
        </w:rPr>
        <w:t>ოპერატიულ-სამძებრო ღონისძიებებისა და დანაშაულის გამოძებისთვის, თუ საკითხი პირდაპირ და სპეციალურად რეგულირდება საქართველოს სისხლის სამართლის საპროცესო კოდექსით, „ოპერატიულ-სამძებრო საქმიანობის შესახებ“ საქართველოს კანონით ან სხვა სპეციალური კანონით.</w:t>
      </w:r>
    </w:p>
    <w:p w:rsidR="003E114B" w:rsidRDefault="003E114B" w:rsidP="003E114B">
      <w:pPr>
        <w:spacing w:after="0"/>
        <w:ind w:left="-360"/>
        <w:jc w:val="both"/>
        <w:rPr>
          <w:rFonts w:ascii="Sylfaen" w:hAnsi="Sylfaen"/>
          <w:b/>
          <w:lang w:val="ka-GE"/>
        </w:rPr>
      </w:pPr>
    </w:p>
    <w:p w:rsidR="00EF6A61" w:rsidRDefault="003E114B" w:rsidP="00EF6A61">
      <w:pPr>
        <w:spacing w:after="0"/>
        <w:ind w:left="-360"/>
        <w:jc w:val="both"/>
        <w:rPr>
          <w:rFonts w:ascii="Sylfaen" w:hAnsi="Sylfaen"/>
          <w:lang w:val="ka-GE"/>
        </w:rPr>
      </w:pPr>
      <w:r>
        <w:rPr>
          <w:rFonts w:ascii="Sylfaen" w:hAnsi="Sylfaen" w:cs="Sylfaen"/>
          <w:lang w:val="ka-GE"/>
        </w:rPr>
        <w:t>ამას</w:t>
      </w:r>
      <w:r>
        <w:rPr>
          <w:rFonts w:ascii="Sylfaen" w:hAnsi="Sylfaen"/>
          <w:lang w:val="ka-GE"/>
        </w:rPr>
        <w:t xml:space="preserve"> გარდა, კანონპროექტის მიხედვით, ამ კატეგორიის მონაცემთა დამუშავება შესაძლებელია, თუ ის აუცილებელია</w:t>
      </w:r>
      <w:r w:rsidR="00E060F1">
        <w:rPr>
          <w:rFonts w:ascii="Sylfaen" w:hAnsi="Sylfaen"/>
          <w:lang w:val="ka-GE"/>
        </w:rPr>
        <w:t>:</w:t>
      </w:r>
      <w:r>
        <w:rPr>
          <w:rFonts w:ascii="Sylfaen" w:hAnsi="Sylfaen"/>
          <w:lang w:val="ka-GE"/>
        </w:rPr>
        <w:t xml:space="preserve"> </w:t>
      </w:r>
    </w:p>
    <w:p w:rsidR="00EF6A61" w:rsidRPr="003356DA" w:rsidRDefault="00EF6A61" w:rsidP="00EF6A61">
      <w:pPr>
        <w:spacing w:after="0"/>
        <w:ind w:left="-360"/>
        <w:jc w:val="both"/>
        <w:rPr>
          <w:rFonts w:ascii="Sylfaen" w:hAnsi="Sylfaen"/>
          <w:i/>
          <w:lang w:val="ka-GE"/>
        </w:rPr>
      </w:pPr>
      <w:r w:rsidRPr="003356DA">
        <w:rPr>
          <w:rFonts w:ascii="Sylfaen" w:hAnsi="Sylfaen"/>
          <w:i/>
          <w:lang w:val="ka-GE"/>
        </w:rPr>
        <w:t>ა) საქართველოს ორგანული კანონით „საქართველოს საარჩევნო კოდექსით“ გათვალისწინებული ბიომეტრული რეგისტრაციის მიზნებისათვის;</w:t>
      </w:r>
    </w:p>
    <w:p w:rsidR="00EF6A61" w:rsidRPr="003356DA" w:rsidRDefault="00EF6A61" w:rsidP="00EF6A61">
      <w:pPr>
        <w:spacing w:after="0"/>
        <w:ind w:left="-360"/>
        <w:jc w:val="both"/>
        <w:rPr>
          <w:rFonts w:ascii="Sylfaen" w:hAnsi="Sylfaen"/>
          <w:i/>
          <w:lang w:val="ka-GE"/>
        </w:rPr>
      </w:pPr>
      <w:r w:rsidRPr="003356DA">
        <w:rPr>
          <w:rFonts w:ascii="Sylfaen" w:hAnsi="Sylfaen"/>
          <w:i/>
          <w:lang w:val="ka-GE"/>
        </w:rPr>
        <w:t xml:space="preserve">ბ) ეროვნული საარქივო ფონდისა და საქართველოს ეროვნული არქივის, ასევე საქართველოს შინაგან საქმეთა სამინისტროს არქივის მიერ, კანონმდებლობით განსაზღვრული </w:t>
      </w:r>
      <w:r w:rsidR="0025179D">
        <w:rPr>
          <w:rFonts w:ascii="Sylfaen" w:hAnsi="Sylfaen"/>
          <w:i/>
          <w:lang w:val="ka-GE"/>
        </w:rPr>
        <w:t>მიზნებ</w:t>
      </w:r>
      <w:r w:rsidRPr="003356DA">
        <w:rPr>
          <w:rFonts w:ascii="Sylfaen" w:hAnsi="Sylfaen"/>
          <w:i/>
          <w:lang w:val="ka-GE"/>
        </w:rPr>
        <w:t>ი</w:t>
      </w:r>
      <w:r w:rsidR="0025179D">
        <w:rPr>
          <w:rFonts w:ascii="Sylfaen" w:hAnsi="Sylfaen"/>
          <w:i/>
          <w:lang w:val="ka-GE"/>
        </w:rPr>
        <w:t>ს</w:t>
      </w:r>
      <w:r w:rsidRPr="003356DA">
        <w:rPr>
          <w:rFonts w:ascii="Sylfaen" w:hAnsi="Sylfaen"/>
          <w:i/>
          <w:lang w:val="ka-GE"/>
        </w:rPr>
        <w:t>ათვის;</w:t>
      </w:r>
    </w:p>
    <w:p w:rsidR="001E7497" w:rsidRPr="003356DA" w:rsidRDefault="00EF6A61" w:rsidP="00EF6A61">
      <w:pPr>
        <w:spacing w:after="0"/>
        <w:ind w:left="-360"/>
        <w:jc w:val="both"/>
        <w:rPr>
          <w:rFonts w:ascii="Sylfaen" w:hAnsi="Sylfaen"/>
          <w:i/>
          <w:lang w:val="ka-GE"/>
        </w:rPr>
      </w:pPr>
      <w:r w:rsidRPr="003356DA">
        <w:rPr>
          <w:rFonts w:ascii="Sylfaen" w:hAnsi="Sylfaen"/>
          <w:i/>
          <w:lang w:val="ka-GE"/>
        </w:rPr>
        <w:t xml:space="preserve">გ) </w:t>
      </w:r>
      <w:r w:rsidR="003E114B" w:rsidRPr="003356DA">
        <w:rPr>
          <w:rFonts w:ascii="Sylfaen" w:hAnsi="Sylfaen"/>
          <w:i/>
          <w:lang w:val="ka-GE"/>
        </w:rPr>
        <w:t xml:space="preserve">„ოფიციალური სტატისტიკის შესახებ“ საქართველოს კანონით გათვალისწინებული მოსახლეობის საყოველთაო აღწერის მიზნით. </w:t>
      </w:r>
    </w:p>
    <w:p w:rsidR="001E7497" w:rsidRDefault="001E7497" w:rsidP="00EF6A61">
      <w:pPr>
        <w:spacing w:after="0"/>
        <w:ind w:left="-360"/>
        <w:jc w:val="both"/>
        <w:rPr>
          <w:rFonts w:ascii="Sylfaen" w:hAnsi="Sylfaen"/>
          <w:lang w:val="ka-GE"/>
        </w:rPr>
      </w:pPr>
    </w:p>
    <w:p w:rsidR="003E114B" w:rsidRPr="00EF6A61" w:rsidRDefault="00553EE1" w:rsidP="00EF6A61">
      <w:pPr>
        <w:spacing w:after="0"/>
        <w:ind w:left="-360"/>
        <w:jc w:val="both"/>
        <w:rPr>
          <w:rFonts w:ascii="Sylfaen" w:hAnsi="Sylfaen"/>
          <w:lang w:val="ka-GE"/>
        </w:rPr>
      </w:pPr>
      <w:r>
        <w:rPr>
          <w:rFonts w:ascii="Sylfaen" w:hAnsi="Sylfaen"/>
          <w:lang w:val="ka-GE"/>
        </w:rPr>
        <w:t xml:space="preserve">სტატისტიკისა და არქივის </w:t>
      </w:r>
      <w:r w:rsidR="00FA7235">
        <w:rPr>
          <w:rFonts w:ascii="Sylfaen" w:hAnsi="Sylfaen"/>
          <w:lang w:val="ka-GE"/>
        </w:rPr>
        <w:t>წარმოების</w:t>
      </w:r>
      <w:r>
        <w:rPr>
          <w:rFonts w:ascii="Sylfaen" w:hAnsi="Sylfaen"/>
          <w:lang w:val="ka-GE"/>
        </w:rPr>
        <w:t xml:space="preserve"> მიზნებისათვის </w:t>
      </w:r>
      <w:r w:rsidR="00FA7235">
        <w:rPr>
          <w:rFonts w:ascii="Sylfaen" w:hAnsi="Sylfaen"/>
          <w:lang w:val="ka-GE"/>
        </w:rPr>
        <w:t xml:space="preserve">მონაცემთა </w:t>
      </w:r>
      <w:r>
        <w:rPr>
          <w:rFonts w:ascii="Sylfaen" w:hAnsi="Sylfaen"/>
          <w:lang w:val="ka-GE"/>
        </w:rPr>
        <w:t>დამუშავების</w:t>
      </w:r>
      <w:r w:rsidR="003E114B">
        <w:rPr>
          <w:rFonts w:ascii="Sylfaen" w:hAnsi="Sylfaen"/>
          <w:lang w:val="ka-GE"/>
        </w:rPr>
        <w:t xml:space="preserve"> </w:t>
      </w:r>
      <w:r w:rsidR="00FA7235">
        <w:rPr>
          <w:rFonts w:ascii="Sylfaen" w:hAnsi="Sylfaen"/>
          <w:lang w:val="ka-GE"/>
        </w:rPr>
        <w:t>საფუძვ</w:t>
      </w:r>
      <w:r w:rsidR="003E114B">
        <w:rPr>
          <w:rFonts w:ascii="Sylfaen" w:hAnsi="Sylfaen"/>
          <w:lang w:val="ka-GE"/>
        </w:rPr>
        <w:t>ლი</w:t>
      </w:r>
      <w:r w:rsidR="00FA7235">
        <w:rPr>
          <w:rFonts w:ascii="Sylfaen" w:hAnsi="Sylfaen"/>
          <w:lang w:val="ka-GE"/>
        </w:rPr>
        <w:t>ს არსებობა</w:t>
      </w:r>
      <w:r w:rsidR="003E114B">
        <w:rPr>
          <w:rFonts w:ascii="Sylfaen" w:hAnsi="Sylfaen"/>
          <w:lang w:val="ka-GE"/>
        </w:rPr>
        <w:t xml:space="preserve"> წარმოადგენს </w:t>
      </w:r>
      <w:r w:rsidR="003E114B">
        <w:rPr>
          <w:rFonts w:ascii="Sylfaen" w:hAnsi="Sylfaen"/>
          <w:u w:val="single"/>
          <w:lang w:val="ka-GE"/>
        </w:rPr>
        <w:t>ევროპის პარლამენტისა და ევროპის საბჭოს 1995 წლის 24 დეკემბრის 95/46/</w:t>
      </w:r>
      <w:r w:rsidR="003E114B">
        <w:rPr>
          <w:rFonts w:ascii="Sylfaen" w:hAnsi="Sylfaen"/>
          <w:u w:val="single"/>
        </w:rPr>
        <w:t xml:space="preserve">EC </w:t>
      </w:r>
      <w:r w:rsidR="003E114B">
        <w:rPr>
          <w:rFonts w:ascii="Sylfaen" w:hAnsi="Sylfaen"/>
          <w:u w:val="single"/>
          <w:lang w:val="ka-GE"/>
        </w:rPr>
        <w:t>დირექტივის დანაწესს, ასევე მსგავსი რეგულაცია გათვალისწინებულია ესტონეთისა და საფრანგეთის რესპუბლიკის მონაცემთა დაცვის კანონმდებლობაში.</w:t>
      </w:r>
    </w:p>
    <w:p w:rsidR="003E114B" w:rsidRDefault="003E114B" w:rsidP="003E114B">
      <w:pPr>
        <w:spacing w:after="0"/>
        <w:ind w:left="-360"/>
        <w:jc w:val="both"/>
        <w:rPr>
          <w:rFonts w:ascii="Sylfaen" w:hAnsi="Sylfaen"/>
          <w:u w:val="single"/>
          <w:lang w:val="ka-GE"/>
        </w:rPr>
      </w:pPr>
    </w:p>
    <w:p w:rsidR="003E114B" w:rsidRDefault="003E114B" w:rsidP="003E114B">
      <w:pPr>
        <w:spacing w:after="0"/>
        <w:ind w:left="-360"/>
        <w:jc w:val="both"/>
        <w:rPr>
          <w:rFonts w:ascii="Sylfaen" w:hAnsi="Sylfaen"/>
          <w:lang w:val="ka-GE"/>
        </w:rPr>
      </w:pPr>
      <w:r>
        <w:rPr>
          <w:rFonts w:ascii="Sylfaen" w:hAnsi="Sylfaen"/>
          <w:lang w:val="ka-GE"/>
        </w:rPr>
        <w:t xml:space="preserve">გარდა ზემოაღნიშნულისა, კანონპროექტი </w:t>
      </w:r>
      <w:r>
        <w:rPr>
          <w:rFonts w:ascii="Sylfaen" w:hAnsi="Sylfaen"/>
          <w:u w:val="single"/>
          <w:lang w:val="ka-GE"/>
        </w:rPr>
        <w:t xml:space="preserve">„პერსონალურ მონაცემთა ავტომატური დამუშავებისას ფიზიკურ პირთა დაცვის შესახებ“ 1981 წლის №108 კონვენციის მოდერნიზებული ვერსიის შესაბამისად, </w:t>
      </w:r>
      <w:r w:rsidR="00EC58AA">
        <w:rPr>
          <w:rFonts w:ascii="Sylfaen" w:hAnsi="Sylfaen"/>
          <w:lang w:val="ka-GE"/>
        </w:rPr>
        <w:t xml:space="preserve">სხვადასხვა სახის ტერმინოლოგიურ ცვლილებებთან ერთად </w:t>
      </w:r>
      <w:r>
        <w:rPr>
          <w:rFonts w:ascii="Sylfaen" w:hAnsi="Sylfaen"/>
          <w:lang w:val="ka-GE"/>
        </w:rPr>
        <w:t>ითვალისწინებს მონაცემთა დამუშავების პრინციპების დახვეწას, სუბიექტის უფლებების რეალიზების უფრო ეფექტურ მექანიზმებს</w:t>
      </w:r>
      <w:r w:rsidR="00EC58AA">
        <w:rPr>
          <w:rFonts w:ascii="Sylfaen" w:hAnsi="Sylfaen"/>
        </w:rPr>
        <w:t xml:space="preserve">, </w:t>
      </w:r>
      <w:r>
        <w:rPr>
          <w:rFonts w:ascii="Sylfaen" w:hAnsi="Sylfaen"/>
          <w:lang w:val="ka-GE"/>
        </w:rPr>
        <w:t>კერძოდ:</w:t>
      </w:r>
    </w:p>
    <w:p w:rsidR="003E114B" w:rsidRDefault="003E114B" w:rsidP="003E114B">
      <w:pPr>
        <w:pStyle w:val="ListParagraph"/>
        <w:numPr>
          <w:ilvl w:val="0"/>
          <w:numId w:val="2"/>
        </w:numPr>
        <w:spacing w:after="0"/>
        <w:jc w:val="both"/>
        <w:rPr>
          <w:rFonts w:ascii="Sylfaen" w:hAnsi="Sylfaen"/>
          <w:lang w:val="ka-GE"/>
        </w:rPr>
      </w:pPr>
      <w:r>
        <w:rPr>
          <w:rFonts w:ascii="Sylfaen" w:hAnsi="Sylfaen"/>
          <w:lang w:val="ka-GE"/>
        </w:rPr>
        <w:lastRenderedPageBreak/>
        <w:t>მონაცემთა შემდგომი დამუშავება სხვა</w:t>
      </w:r>
      <w:r w:rsidR="00BE0895">
        <w:rPr>
          <w:rFonts w:ascii="Sylfaen" w:hAnsi="Sylfaen"/>
          <w:lang w:val="ka-GE"/>
        </w:rPr>
        <w:t>, თავდაპირველი მიზნისაგან განსხვავებული</w:t>
      </w:r>
      <w:r>
        <w:rPr>
          <w:rFonts w:ascii="Sylfaen" w:hAnsi="Sylfaen"/>
          <w:lang w:val="ka-GE"/>
        </w:rPr>
        <w:t xml:space="preserve"> მიზნით შესაძლებელია მხოლოდ ისტორიული, სტატისტიკური და სამეცნიერო მიზნებისათვის;</w:t>
      </w:r>
    </w:p>
    <w:p w:rsidR="003E114B" w:rsidRDefault="003E114B" w:rsidP="003E114B">
      <w:pPr>
        <w:pStyle w:val="ListParagraph"/>
        <w:numPr>
          <w:ilvl w:val="0"/>
          <w:numId w:val="2"/>
        </w:numPr>
        <w:spacing w:after="0"/>
        <w:jc w:val="both"/>
        <w:rPr>
          <w:rFonts w:ascii="Sylfaen" w:hAnsi="Sylfaen"/>
          <w:lang w:val="ka-GE"/>
        </w:rPr>
      </w:pPr>
      <w:r>
        <w:rPr>
          <w:rFonts w:ascii="Sylfaen" w:hAnsi="Sylfaen"/>
          <w:lang w:val="ka-GE"/>
        </w:rPr>
        <w:t>მონაცემთა დამუშავებისას დაცული უნდა იყოს სამართლიანი ბალანსი საჯარო და კერძო ინტერესს და ადამიანის ძირითად უფლებებსა და თავისუფლებებს შორის;</w:t>
      </w:r>
    </w:p>
    <w:p w:rsidR="003E114B" w:rsidRDefault="003E114B" w:rsidP="003E114B">
      <w:pPr>
        <w:pStyle w:val="ListParagraph"/>
        <w:numPr>
          <w:ilvl w:val="0"/>
          <w:numId w:val="2"/>
        </w:numPr>
        <w:spacing w:after="0"/>
        <w:jc w:val="both"/>
        <w:rPr>
          <w:rFonts w:ascii="Sylfaen" w:hAnsi="Sylfaen"/>
          <w:lang w:val="ka-GE"/>
        </w:rPr>
      </w:pPr>
      <w:r>
        <w:rPr>
          <w:rFonts w:ascii="Sylfaen" w:hAnsi="Sylfaen"/>
          <w:lang w:val="ka-GE"/>
        </w:rPr>
        <w:t>მხოლოდ მათემატიკური ან სხვა ტექნოლოგიური მეთოდების გამოყენებით მონაცემთა დამუშავების შემთხვევაში, თუ სუბიექტის მიმართ წარმოიშვა სამართლებრივი შედეგი, ის უფლებამოსილია, გაასაჩივროს ამგვარი დამუშავება და მოითხოვოს სამართლებრივი შედეგის დადგომაში ადამიანური რესურსის ჩართულობა;</w:t>
      </w:r>
    </w:p>
    <w:p w:rsidR="003E114B" w:rsidRPr="00EC58AA" w:rsidRDefault="003E114B" w:rsidP="00EC58AA">
      <w:pPr>
        <w:pStyle w:val="ListParagraph"/>
        <w:numPr>
          <w:ilvl w:val="0"/>
          <w:numId w:val="2"/>
        </w:numPr>
        <w:spacing w:after="0"/>
        <w:jc w:val="both"/>
        <w:rPr>
          <w:rFonts w:ascii="Sylfaen" w:hAnsi="Sylfaen"/>
          <w:lang w:val="ka-GE"/>
        </w:rPr>
      </w:pPr>
      <w:r>
        <w:rPr>
          <w:rFonts w:ascii="Sylfaen" w:hAnsi="Sylfaen"/>
          <w:lang w:val="ka-GE"/>
        </w:rPr>
        <w:t xml:space="preserve">ინსპექტორის მიერ მონაცემთა დაცვასთან დაკავშირებულ საგანმანათლებლო საქმიანობაში განსაკუთრებული ყურადღება ეთმობა </w:t>
      </w:r>
      <w:r w:rsidR="00AB0F13">
        <w:rPr>
          <w:rFonts w:ascii="Sylfaen" w:hAnsi="Sylfaen"/>
          <w:lang w:val="ka-GE"/>
        </w:rPr>
        <w:t xml:space="preserve">არაასრულწლოვანთა </w:t>
      </w:r>
      <w:r>
        <w:rPr>
          <w:rFonts w:ascii="Sylfaen" w:hAnsi="Sylfaen"/>
          <w:lang w:val="ka-GE"/>
        </w:rPr>
        <w:t xml:space="preserve">უფლებების დაცვას. </w:t>
      </w:r>
    </w:p>
    <w:p w:rsidR="003E114B" w:rsidRDefault="003E114B" w:rsidP="003E114B">
      <w:pPr>
        <w:pStyle w:val="ListParagraph"/>
        <w:ind w:left="-180"/>
        <w:jc w:val="both"/>
        <w:rPr>
          <w:rFonts w:ascii="Sylfaen" w:hAnsi="Sylfaen"/>
          <w:u w:val="single"/>
        </w:rPr>
      </w:pPr>
    </w:p>
    <w:p w:rsidR="00097571" w:rsidRPr="00D4621F" w:rsidRDefault="00000F05" w:rsidP="009854A5">
      <w:pPr>
        <w:pStyle w:val="ListParagraph"/>
        <w:tabs>
          <w:tab w:val="left" w:pos="6210"/>
        </w:tabs>
        <w:ind w:left="-360"/>
        <w:jc w:val="both"/>
        <w:rPr>
          <w:rFonts w:ascii="Sylfaen" w:hAnsi="Sylfaen"/>
          <w:lang w:val="ka-GE"/>
        </w:rPr>
      </w:pPr>
      <w:r w:rsidRPr="00D4621F">
        <w:rPr>
          <w:rFonts w:ascii="Sylfaen" w:hAnsi="Sylfaen"/>
          <w:lang w:val="ka-GE"/>
        </w:rPr>
        <w:t xml:space="preserve">როგორც ვიდეოთვალთვალის სისტემის გამოყენების პრაქტიკამ აჩვენა, შენობის შიდა პერიმეტრის კონტროლი მიმდინარეობს იმგავრად, რომ </w:t>
      </w:r>
      <w:r w:rsidR="00D4621F">
        <w:rPr>
          <w:rFonts w:ascii="Sylfaen" w:hAnsi="Sylfaen"/>
          <w:lang w:val="ka-GE"/>
        </w:rPr>
        <w:t>არ ხდება შესაბამისი გამაფრთხილებელი ნიშნების განთავსება</w:t>
      </w:r>
      <w:r w:rsidR="006B71E5">
        <w:rPr>
          <w:rFonts w:ascii="Sylfaen" w:hAnsi="Sylfaen"/>
          <w:lang w:val="ka-GE"/>
        </w:rPr>
        <w:t xml:space="preserve">, ამდენად </w:t>
      </w:r>
      <w:r w:rsidR="006B71E5" w:rsidRPr="00D4621F">
        <w:rPr>
          <w:rFonts w:ascii="Sylfaen" w:hAnsi="Sylfaen"/>
          <w:lang w:val="ka-GE"/>
        </w:rPr>
        <w:t>კანონპროექტი მიზნად ისახავს საკანონმდებლო დონეზე იმ ხარვეზის შევსებას, რაც უკავშირდება ვიდეოთვალთვალის სისტემის სამართლებრივ რეგულაციას.</w:t>
      </w:r>
    </w:p>
    <w:p w:rsidR="00F51E95" w:rsidRDefault="00F51E95" w:rsidP="009854A5">
      <w:pPr>
        <w:pStyle w:val="ListParagraph"/>
        <w:tabs>
          <w:tab w:val="left" w:pos="6210"/>
        </w:tabs>
        <w:ind w:left="-360"/>
        <w:jc w:val="both"/>
        <w:rPr>
          <w:rFonts w:ascii="Sylfaen" w:hAnsi="Sylfaen"/>
          <w:lang w:val="ka-GE"/>
        </w:rPr>
      </w:pPr>
    </w:p>
    <w:p w:rsidR="003E114B" w:rsidRDefault="003E114B" w:rsidP="009854A5">
      <w:pPr>
        <w:pStyle w:val="ListParagraph"/>
        <w:tabs>
          <w:tab w:val="left" w:pos="6210"/>
        </w:tabs>
        <w:ind w:left="-360"/>
        <w:jc w:val="both"/>
        <w:rPr>
          <w:rFonts w:ascii="Sylfaen" w:hAnsi="Sylfaen"/>
          <w:i/>
          <w:lang w:val="ka-GE"/>
        </w:rPr>
      </w:pPr>
      <w:r>
        <w:rPr>
          <w:rFonts w:ascii="Sylfaen" w:hAnsi="Sylfaen"/>
          <w:lang w:val="ka-GE"/>
        </w:rPr>
        <w:t xml:space="preserve">„ელექტრონული კომუნიკაციების შესახებ“ საქართველოს კანონში 2014 წლის 01 აგვისტოს განხორციელებელი ცვლილებების შედეგად გაჩნდა კომუნიკაციის მაიდენტიფიცირებელი ინფორმაციის მოპოვების ეფექტური </w:t>
      </w:r>
      <w:r w:rsidRPr="009854A5">
        <w:rPr>
          <w:rFonts w:ascii="Sylfaen" w:hAnsi="Sylfaen"/>
          <w:lang w:val="ka-GE"/>
        </w:rPr>
        <w:t>კონტროლის მექანიზმის აუცილებლობა</w:t>
      </w:r>
      <w:r w:rsidR="006E1B1B">
        <w:rPr>
          <w:rFonts w:ascii="Sylfaen" w:hAnsi="Sylfaen"/>
          <w:lang w:val="ka-GE"/>
        </w:rPr>
        <w:t>.</w:t>
      </w:r>
      <w:r w:rsidRPr="009854A5">
        <w:rPr>
          <w:rFonts w:ascii="Sylfaen" w:hAnsi="Sylfaen"/>
          <w:lang w:val="ka-GE"/>
        </w:rPr>
        <w:t xml:space="preserve"> ამდენად, კანონპროექტ</w:t>
      </w:r>
      <w:r w:rsidR="009854A5" w:rsidRPr="009854A5">
        <w:rPr>
          <w:rFonts w:ascii="Sylfaen" w:hAnsi="Sylfaen"/>
          <w:lang w:val="ka-GE"/>
        </w:rPr>
        <w:t xml:space="preserve">ით გათვალისწინებულია </w:t>
      </w:r>
      <w:r w:rsidRPr="009854A5">
        <w:rPr>
          <w:rFonts w:ascii="Sylfaen" w:hAnsi="Sylfaen"/>
          <w:lang w:val="ka-GE"/>
        </w:rPr>
        <w:t>წესებისა და კონფიგურაციის კონტროლი იმგვარად, რომ აღნიშნული წესების ან/და კონფიგურაციის ნებისმიერი ცვლილება არ განხორციელდეს პერსონალურ მონაცემთა დაცვის ინსპექტორის წინასწარი თანხმობის გარეშე</w:t>
      </w:r>
      <w:r w:rsidR="009854A5" w:rsidRPr="009854A5">
        <w:rPr>
          <w:rFonts w:ascii="Sylfaen" w:hAnsi="Sylfaen"/>
          <w:lang w:val="ka-GE"/>
        </w:rPr>
        <w:t>.</w:t>
      </w:r>
    </w:p>
    <w:p w:rsidR="003E114B" w:rsidRPr="00652C63" w:rsidRDefault="00433C85"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hAnsi="Sylfaen"/>
          <w:lang w:val="ka-GE"/>
        </w:rPr>
      </w:pPr>
      <w:r w:rsidRPr="00652C63">
        <w:rPr>
          <w:rFonts w:ascii="Sylfaen" w:hAnsi="Sylfaen"/>
          <w:lang w:val="ka-GE"/>
        </w:rPr>
        <w:t xml:space="preserve">ამას გარდა, ინსპექტორი უფლებამოსილია, მოითხოვოს </w:t>
      </w:r>
      <w:r w:rsidR="003E114B" w:rsidRPr="00652C63">
        <w:rPr>
          <w:rFonts w:ascii="Sylfaen" w:hAnsi="Sylfaen"/>
          <w:lang w:val="ka-GE"/>
        </w:rPr>
        <w:t>კონტროლის ელექტრონული სისტემისა და ფარული საგამოძიებო მოქმედებების განხორციელების ორეტაპიანი ელექტრონული სისტემის ინფორმაციული უსაფრთხოების აუდიტი, რომელსაც ატარებს „ინფორმაციული უსაფრთხოების შესახებ“ საქართველოს კანონით დადგენილი წესით ავტორიზებული პირი ან ორგანიზაცია.</w:t>
      </w:r>
    </w:p>
    <w:p w:rsidR="003E114B"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hAnsi="Sylfaen"/>
          <w:i/>
          <w:lang w:val="ka-GE"/>
        </w:rPr>
      </w:pPr>
    </w:p>
    <w:p w:rsidR="003E114B"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hAnsi="Sylfaen"/>
          <w:lang w:val="ka-GE"/>
        </w:rPr>
      </w:pPr>
      <w:r>
        <w:rPr>
          <w:rFonts w:ascii="Sylfaen" w:hAnsi="Sylfaen"/>
          <w:lang w:val="ka-GE"/>
        </w:rPr>
        <w:t>ინსპექტორი „პერსონალურ მონაცემთა დაცვის შესახებ“ კანონის მოთხოვნათა დარღვევის შესახებ საქმეებს განიხილავს საქართველოს ადმინისტრაციულ სამართალდარღვევათა კოდექსით  გათვალისწინებული წესით, თუმცა პრაქტიკამ აჩვენა</w:t>
      </w:r>
      <w:r w:rsidR="00BF4162">
        <w:rPr>
          <w:rFonts w:ascii="Sylfaen" w:hAnsi="Sylfaen"/>
          <w:lang w:val="ka-GE"/>
        </w:rPr>
        <w:t>,</w:t>
      </w:r>
      <w:r>
        <w:rPr>
          <w:rFonts w:ascii="Sylfaen" w:hAnsi="Sylfaen"/>
          <w:lang w:val="ka-GE"/>
        </w:rPr>
        <w:t xml:space="preserve"> რომ </w:t>
      </w:r>
      <w:r w:rsidR="00BF4162">
        <w:rPr>
          <w:rFonts w:ascii="Sylfaen" w:hAnsi="Sylfaen"/>
          <w:lang w:val="ka-GE"/>
        </w:rPr>
        <w:t xml:space="preserve">აღნიშნული </w:t>
      </w:r>
      <w:r>
        <w:rPr>
          <w:rFonts w:ascii="Sylfaen" w:hAnsi="Sylfaen"/>
          <w:lang w:val="ka-GE"/>
        </w:rPr>
        <w:t xml:space="preserve">კოდექსით დადგენილი 2 თვიანი ხანდაზმულობის ვადა არარელევანტურია მონაცემთა დამუშავების წესების დარღვევისას პასუხისმგებლობის დაკისრებისთვის. კანონპროექტის თანახმად, </w:t>
      </w:r>
      <w:r>
        <w:rPr>
          <w:rFonts w:ascii="Sylfaen" w:hAnsi="Sylfaen"/>
          <w:bCs/>
          <w:bdr w:val="none" w:sz="0" w:space="0" w:color="auto" w:frame="1"/>
          <w:lang w:val="ka-GE"/>
        </w:rPr>
        <w:t xml:space="preserve">ამ კანონით დადგენილი წესის დარღვევისთვის პასუხისმგებლობის დაკისრების ხანდაზმულობის ვადაა 2 </w:t>
      </w:r>
      <w:r w:rsidRPr="004A4CF1">
        <w:rPr>
          <w:rFonts w:ascii="Sylfaen" w:hAnsi="Sylfaen"/>
          <w:bCs/>
          <w:bdr w:val="none" w:sz="0" w:space="0" w:color="auto" w:frame="1"/>
          <w:lang w:val="ka-GE"/>
        </w:rPr>
        <w:t>წელი.</w:t>
      </w:r>
      <w:r w:rsidRPr="004A4CF1">
        <w:rPr>
          <w:rFonts w:ascii="Sylfaen" w:hAnsi="Sylfaen"/>
          <w:bCs/>
          <w:i/>
          <w:bdr w:val="none" w:sz="0" w:space="0" w:color="auto" w:frame="1"/>
          <w:lang w:val="ka-GE"/>
        </w:rPr>
        <w:t xml:space="preserve">  </w:t>
      </w:r>
      <w:r w:rsidRPr="004A4CF1">
        <w:rPr>
          <w:rFonts w:ascii="Sylfaen" w:hAnsi="Sylfaen"/>
          <w:lang w:val="ka-GE"/>
        </w:rPr>
        <w:t xml:space="preserve">ხანდაზმულობის კოდექსისაგან განსხვავებული ვადა მოცემულია სხვადასხვა </w:t>
      </w:r>
      <w:r w:rsidRPr="004A4CF1">
        <w:rPr>
          <w:rFonts w:ascii="Sylfaen" w:hAnsi="Sylfaen"/>
          <w:lang w:val="ka-GE"/>
        </w:rPr>
        <w:lastRenderedPageBreak/>
        <w:t>საკანონმდებლო აქტებში, მაგალითად „კონკურენციის შესახებ“ საქართველოს კანონში, „საქართველოს საპატენტო კანონსა“ და „პროდუქტთა უსაფრთხოებისა და თავისუფალი მიმოქცევის კოდექსში“.</w:t>
      </w:r>
    </w:p>
    <w:p w:rsidR="003E114B" w:rsidRDefault="003E114B" w:rsidP="003E114B">
      <w:pPr>
        <w:spacing w:after="0"/>
        <w:ind w:left="-360"/>
        <w:jc w:val="both"/>
        <w:rPr>
          <w:rFonts w:ascii="Sylfaen" w:hAnsi="Sylfaen"/>
          <w:u w:val="single"/>
          <w:lang w:val="ka-GE"/>
        </w:rPr>
      </w:pPr>
    </w:p>
    <w:p w:rsidR="003E114B" w:rsidRDefault="003E114B" w:rsidP="003E114B">
      <w:pPr>
        <w:spacing w:after="0"/>
        <w:ind w:left="-360"/>
        <w:jc w:val="both"/>
        <w:rPr>
          <w:rFonts w:ascii="Sylfaen" w:hAnsi="Sylfaen"/>
          <w:u w:val="single"/>
          <w:lang w:val="ka-GE"/>
        </w:rPr>
      </w:pPr>
      <w:r>
        <w:rPr>
          <w:rFonts w:ascii="Sylfaen" w:hAnsi="Sylfaen"/>
          <w:lang w:val="ka-GE"/>
        </w:rPr>
        <w:t xml:space="preserve">ევროპის ქვეყნების პრაქტიკის </w:t>
      </w:r>
      <w:r w:rsidRPr="00966E91">
        <w:rPr>
          <w:rFonts w:ascii="Sylfaen" w:hAnsi="Sylfaen"/>
          <w:lang w:val="ka-GE"/>
        </w:rPr>
        <w:t>მიხედვით, მონაცემთა დამუშავების რამდენიმე წესის დარღვევა იწვევს პასუხისმგებლობის გამკაცრებას. მაგალითად, იტალიის პერსონალურ მონაცემთა დაცვის მარეგულირებელი კანონმდებლობა ადმინისტრაციული სამართალდარღვევის ხასიათიდან გამომდინარე, ითვალისწინებს ფინანსური ჯარიმები</w:t>
      </w:r>
      <w:r w:rsidR="005761AC" w:rsidRPr="00966E91">
        <w:rPr>
          <w:rFonts w:ascii="Sylfaen" w:hAnsi="Sylfaen"/>
          <w:lang w:val="ka-GE"/>
        </w:rPr>
        <w:t>ს</w:t>
      </w:r>
      <w:r w:rsidRPr="00966E91">
        <w:rPr>
          <w:rFonts w:ascii="Sylfaen" w:hAnsi="Sylfaen"/>
          <w:lang w:val="ka-GE"/>
        </w:rPr>
        <w:t xml:space="preserve"> </w:t>
      </w:r>
      <w:r w:rsidR="005761AC" w:rsidRPr="00966E91">
        <w:rPr>
          <w:rFonts w:ascii="Sylfaen" w:hAnsi="Sylfaen"/>
          <w:lang w:val="ka-GE"/>
        </w:rPr>
        <w:t>გაზ</w:t>
      </w:r>
      <w:r w:rsidRPr="00966E91">
        <w:rPr>
          <w:rFonts w:ascii="Sylfaen" w:hAnsi="Sylfaen"/>
          <w:lang w:val="ka-GE"/>
        </w:rPr>
        <w:t>რდის შესაძლებლობას, არაუმეტეს თითოეული სანქციის ოდენობის 2/5-სა. ასევე, თუ მონაცემთა დამმუშავებლის ფინანსურ მდგომარეობის გათვალისწინებით, საჯარიმო სანქცია ჩაითვლება არაეფექტურად, ჯარიმის ოდენობა შესაძლოა გაიზარდოს 3-ჯერ.</w:t>
      </w:r>
    </w:p>
    <w:p w:rsidR="003E114B" w:rsidRDefault="003E114B" w:rsidP="003E114B">
      <w:pPr>
        <w:pStyle w:val="FootnoteText"/>
        <w:ind w:left="-360"/>
        <w:jc w:val="both"/>
        <w:rPr>
          <w:rFonts w:ascii="Sylfaen" w:hAnsi="Sylfaen"/>
          <w:i/>
          <w:sz w:val="22"/>
          <w:szCs w:val="22"/>
          <w:u w:val="single"/>
          <w:lang w:val="ka-GE"/>
        </w:rPr>
      </w:pPr>
    </w:p>
    <w:p w:rsidR="003E114B"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hAnsi="Sylfaen"/>
          <w:bCs/>
          <w:bdr w:val="none" w:sz="0" w:space="0" w:color="auto" w:frame="1"/>
          <w:lang w:val="ka-GE"/>
        </w:rPr>
      </w:pPr>
      <w:r>
        <w:rPr>
          <w:rFonts w:ascii="Sylfaen" w:hAnsi="Sylfaen"/>
          <w:lang w:val="ka-GE"/>
        </w:rPr>
        <w:t xml:space="preserve">ამდენად, კანონპროექტის თანახმად, ინსპექტორი დარღვევის აღმოჩენის შემთხვევაში </w:t>
      </w:r>
      <w:r>
        <w:rPr>
          <w:rFonts w:ascii="Sylfaen" w:hAnsi="Sylfaen"/>
          <w:bCs/>
          <w:bdr w:val="none" w:sz="0" w:space="0" w:color="auto" w:frame="1"/>
          <w:lang w:val="ka-GE"/>
        </w:rPr>
        <w:t xml:space="preserve">დამრღვევს კანონის </w:t>
      </w:r>
      <w:r>
        <w:rPr>
          <w:rFonts w:ascii="Sylfaen" w:hAnsi="Sylfaen"/>
          <w:bCs/>
          <w:bdr w:val="none" w:sz="0" w:space="0" w:color="auto" w:frame="1"/>
        </w:rPr>
        <w:t xml:space="preserve">VII </w:t>
      </w:r>
      <w:r>
        <w:rPr>
          <w:rFonts w:ascii="Sylfaen" w:hAnsi="Sylfaen"/>
          <w:bCs/>
          <w:bdr w:val="none" w:sz="0" w:space="0" w:color="auto" w:frame="1"/>
          <w:lang w:val="ka-GE"/>
        </w:rPr>
        <w:t>თავით გათვალისწინებულ პასუხისმგებლობას აკისრებს ამ კანონით დადგენილი წესით, დასაბუთებული გადაწყვეტილების საფუძველზე. კერძოდ, კანონპროექტის თანახმად:</w:t>
      </w:r>
    </w:p>
    <w:p w:rsidR="003E114B" w:rsidRDefault="003E114B" w:rsidP="003E114B">
      <w:pPr>
        <w:spacing w:after="0"/>
        <w:ind w:left="-360"/>
        <w:jc w:val="both"/>
        <w:rPr>
          <w:rFonts w:ascii="Sylfaen" w:hAnsi="Sylfaen"/>
          <w:bCs/>
          <w:bdr w:val="none" w:sz="0" w:space="0" w:color="auto" w:frame="1"/>
          <w:lang w:val="ka-GE"/>
        </w:rPr>
      </w:pPr>
    </w:p>
    <w:p w:rsidR="003E114B" w:rsidRDefault="003E114B" w:rsidP="003E114B">
      <w:pPr>
        <w:pStyle w:val="ListParagraph"/>
        <w:numPr>
          <w:ilvl w:val="0"/>
          <w:numId w:val="4"/>
        </w:numPr>
        <w:spacing w:after="0"/>
        <w:ind w:left="270" w:hanging="270"/>
        <w:jc w:val="both"/>
        <w:rPr>
          <w:rFonts w:ascii="Sylfaen" w:hAnsi="Sylfaen" w:cs="Calibri"/>
          <w:bCs/>
          <w:i/>
          <w:bdr w:val="none" w:sz="0" w:space="0" w:color="auto" w:frame="1"/>
          <w:lang w:val="ka-GE"/>
        </w:rPr>
      </w:pPr>
      <w:r>
        <w:rPr>
          <w:rFonts w:ascii="Sylfaen" w:hAnsi="Sylfaen" w:cs="Calibri"/>
          <w:bCs/>
          <w:i/>
          <w:bdr w:val="none" w:sz="0" w:space="0" w:color="auto" w:frame="1"/>
          <w:lang w:val="ka-GE"/>
        </w:rPr>
        <w:t>ამ კანონით დადგენილი ორი ან მეტი  წესის დარღვევისას სანქცია გამოიყენება თითოეული დარღვევისათვის ცალ-ცალკე. ამასთანავე, უფრო მკაცრი სანქცია არ შთანთქავს ნაკლებად მკაცრ სანქციას;</w:t>
      </w:r>
    </w:p>
    <w:p w:rsidR="003E114B" w:rsidRDefault="003E114B" w:rsidP="003E114B">
      <w:pPr>
        <w:spacing w:after="0"/>
        <w:ind w:left="270" w:hanging="270"/>
        <w:jc w:val="both"/>
        <w:rPr>
          <w:rFonts w:ascii="Sylfaen" w:hAnsi="Sylfaen"/>
          <w:bCs/>
          <w:i/>
          <w:bdr w:val="none" w:sz="0" w:space="0" w:color="auto" w:frame="1"/>
          <w:lang w:val="ka-GE"/>
        </w:rPr>
      </w:pPr>
    </w:p>
    <w:p w:rsidR="003E114B" w:rsidRDefault="003E114B" w:rsidP="003E114B">
      <w:pPr>
        <w:pStyle w:val="ListParagraph"/>
        <w:numPr>
          <w:ilvl w:val="0"/>
          <w:numId w:val="4"/>
        </w:numPr>
        <w:spacing w:after="0"/>
        <w:ind w:left="270" w:hanging="270"/>
        <w:jc w:val="both"/>
        <w:rPr>
          <w:rFonts w:ascii="Sylfaen" w:hAnsi="Sylfaen" w:cs="Calibri"/>
          <w:bCs/>
          <w:i/>
          <w:bdr w:val="none" w:sz="0" w:space="0" w:color="auto" w:frame="1"/>
          <w:lang w:val="ka-GE"/>
        </w:rPr>
      </w:pPr>
      <w:r>
        <w:rPr>
          <w:rFonts w:ascii="Sylfaen" w:hAnsi="Sylfaen" w:cs="Calibri"/>
          <w:bCs/>
          <w:i/>
          <w:bdr w:val="none" w:sz="0" w:space="0" w:color="auto" w:frame="1"/>
          <w:lang w:val="ka-GE"/>
        </w:rPr>
        <w:t>მტკიცებულებას წარმოადგენს ყველა ფაქტობრივი მონაცემი, რომელთა საფუძველზე, საქართველოს კანონმდებლობით განსაზღვრული წესით, ინსპექტორი დაადგენს დარღვევის არსებობას და გარემოებებს, რომლებსაც მნიშვნელობა აქვს საქმის სწორად გადაწყვეტისათვის</w:t>
      </w:r>
      <w:r w:rsidR="005319D8">
        <w:rPr>
          <w:rFonts w:ascii="Sylfaen" w:hAnsi="Sylfaen" w:cs="Calibri"/>
          <w:bCs/>
          <w:i/>
          <w:bdr w:val="none" w:sz="0" w:space="0" w:color="auto" w:frame="1"/>
          <w:lang w:val="ka-GE"/>
        </w:rPr>
        <w:t xml:space="preserve">, </w:t>
      </w:r>
      <w:r>
        <w:rPr>
          <w:rFonts w:ascii="Sylfaen" w:hAnsi="Sylfaen" w:cs="Calibri"/>
          <w:bCs/>
          <w:i/>
          <w:bdr w:val="none" w:sz="0" w:space="0" w:color="auto" w:frame="1"/>
          <w:lang w:val="ka-GE"/>
        </w:rPr>
        <w:t>მათ შორის, შემოწმების ან ზეპირი სხდომის ოქმი, ადმინისტრაციული სამართალდარღვევის ოქმი, ახსნა-განმარტება, ექსპერტის დასკვნა, ვიდეოფირი ან ფოტოფირი, ნივთიერი მტკიცებულება და სხვა დოკუმენტები;</w:t>
      </w:r>
    </w:p>
    <w:p w:rsidR="003E114B" w:rsidRDefault="003E114B" w:rsidP="003E114B">
      <w:pPr>
        <w:pStyle w:val="ListParagraph"/>
        <w:ind w:left="270" w:hanging="270"/>
        <w:rPr>
          <w:rFonts w:ascii="Sylfaen" w:hAnsi="Sylfaen" w:cs="Calibri"/>
          <w:bCs/>
          <w:i/>
          <w:bdr w:val="none" w:sz="0" w:space="0" w:color="auto" w:frame="1"/>
          <w:lang w:val="ka-GE"/>
        </w:rPr>
      </w:pPr>
    </w:p>
    <w:p w:rsidR="003E114B" w:rsidRDefault="003E114B" w:rsidP="003E114B">
      <w:pPr>
        <w:pStyle w:val="ListParagraph"/>
        <w:numPr>
          <w:ilvl w:val="0"/>
          <w:numId w:val="4"/>
        </w:numPr>
        <w:spacing w:after="0"/>
        <w:ind w:left="270" w:hanging="270"/>
        <w:jc w:val="both"/>
        <w:rPr>
          <w:rFonts w:ascii="Sylfaen" w:hAnsi="Sylfaen" w:cs="Calibri"/>
          <w:bCs/>
          <w:i/>
          <w:bdr w:val="none" w:sz="0" w:space="0" w:color="auto" w:frame="1"/>
          <w:lang w:val="ka-GE"/>
        </w:rPr>
      </w:pPr>
      <w:r>
        <w:rPr>
          <w:rFonts w:ascii="Sylfaen" w:hAnsi="Sylfaen" w:cs="Calibri"/>
          <w:bCs/>
          <w:i/>
          <w:bdr w:val="none" w:sz="0" w:space="0" w:color="auto" w:frame="1"/>
          <w:lang w:val="ka-GE"/>
        </w:rPr>
        <w:t>პასუხისგებაში მიცემულ პირს უფლება აქვს გაეცნოს საქმის მასალებს, მისცეს ახსნა-განმარტება, წარადგინოს მტკიცებულება, განაცხადოს შუამდგომლობა, ისარგებლოს ადვოკატის იურიდიული დახმარებით, გამოვიდეს მშობლიურ ენაზე და თუ არ იცის მიმდინარე წარმოების ენა, ისარგებლოს თარჯიმნის მომსახურებით, გაასაჩივროს მიღებული გადაწყვეტილება.</w:t>
      </w:r>
    </w:p>
    <w:p w:rsidR="003E114B"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270" w:hanging="270"/>
        <w:jc w:val="both"/>
        <w:rPr>
          <w:rFonts w:ascii="Sylfaen" w:hAnsi="Sylfaen" w:cstheme="minorBidi"/>
          <w:lang w:val="ka-GE"/>
        </w:rPr>
      </w:pPr>
    </w:p>
    <w:p w:rsidR="003E114B"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hAnsi="Sylfaen"/>
          <w:lang w:val="ka-GE"/>
        </w:rPr>
      </w:pPr>
      <w:r>
        <w:rPr>
          <w:rFonts w:ascii="Sylfaen" w:hAnsi="Sylfaen"/>
          <w:lang w:val="ka-GE"/>
        </w:rPr>
        <w:t>მონაცემთა სუბიექტების უფლებების ეფექტურად დაცვის მიზნით, საჭირო გახდა ცალკეულ შემთხვევაში განსაზღვრულიყო ისეთ დარღვევაზე პასუხისმგებლობა, რომელიც ხელყოფს 50 ან მეტი მონაცემთა სუბიექტის უფლებას. ეს შემთხვევებია:</w:t>
      </w:r>
    </w:p>
    <w:p w:rsidR="003E114B"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270"/>
        <w:jc w:val="both"/>
        <w:rPr>
          <w:rFonts w:ascii="Sylfaen" w:hAnsi="Sylfaen"/>
          <w:lang w:val="ka-GE"/>
        </w:rPr>
      </w:pPr>
    </w:p>
    <w:p w:rsidR="003E114B" w:rsidRDefault="003E114B" w:rsidP="003E114B">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270" w:hanging="270"/>
        <w:jc w:val="both"/>
        <w:rPr>
          <w:rFonts w:ascii="Sylfaen" w:hAnsi="Sylfaen"/>
          <w:i/>
          <w:lang w:val="ka-GE"/>
        </w:rPr>
      </w:pPr>
      <w:r>
        <w:rPr>
          <w:rFonts w:ascii="Sylfaen" w:hAnsi="Sylfaen"/>
          <w:i/>
          <w:lang w:val="ka-GE"/>
        </w:rPr>
        <w:t>მონაცემთა ამ კანონით გათვალისწინებული საფუძვლების გარეშე დამუშავება;</w:t>
      </w:r>
    </w:p>
    <w:p w:rsidR="003E114B" w:rsidRDefault="003E114B" w:rsidP="003E114B">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270" w:hanging="270"/>
        <w:jc w:val="both"/>
        <w:rPr>
          <w:rFonts w:ascii="Sylfaen" w:hAnsi="Sylfaen"/>
          <w:i/>
          <w:lang w:val="ka-GE"/>
        </w:rPr>
      </w:pPr>
      <w:r>
        <w:rPr>
          <w:rFonts w:ascii="Sylfaen" w:hAnsi="Sylfaen" w:cs="Sylfaen"/>
          <w:i/>
          <w:lang w:val="ka-GE"/>
        </w:rPr>
        <w:lastRenderedPageBreak/>
        <w:t>განსაკუთრებული კატეგორიის მონაცემთა ამ კანონით გათვალისწინებული</w:t>
      </w:r>
    </w:p>
    <w:p w:rsidR="003E114B" w:rsidRDefault="003E114B" w:rsidP="003E114B">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270" w:hanging="270"/>
        <w:jc w:val="both"/>
        <w:rPr>
          <w:rFonts w:ascii="Sylfaen" w:hAnsi="Sylfaen" w:cs="Sylfaen"/>
          <w:i/>
          <w:lang w:val="ka-GE"/>
        </w:rPr>
      </w:pPr>
      <w:r>
        <w:rPr>
          <w:rFonts w:ascii="Sylfaen" w:hAnsi="Sylfaen" w:cs="Sylfaen"/>
          <w:i/>
          <w:lang w:val="ka-GE"/>
        </w:rPr>
        <w:t>საფუძვლების გარეშე დამუშავება;</w:t>
      </w:r>
    </w:p>
    <w:p w:rsidR="003E114B" w:rsidRDefault="003E114B" w:rsidP="003E114B">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270" w:hanging="270"/>
        <w:jc w:val="both"/>
        <w:rPr>
          <w:rFonts w:ascii="Sylfaen" w:hAnsi="Sylfaen" w:cs="Sylfaen"/>
          <w:i/>
          <w:lang w:val="ka-GE"/>
        </w:rPr>
      </w:pPr>
      <w:r>
        <w:rPr>
          <w:rFonts w:ascii="Sylfaen" w:hAnsi="Sylfaen" w:cs="Sylfaen"/>
          <w:i/>
          <w:lang w:val="ka-GE"/>
        </w:rPr>
        <w:t xml:space="preserve">მონაცემთა დამმუშავებლის მიერ მონაცემთა სუბიექტის ინფორმირების ამ კანონით დადგენილი წესების დარღვევა; </w:t>
      </w:r>
    </w:p>
    <w:p w:rsidR="003E114B" w:rsidRDefault="003E114B" w:rsidP="003E114B">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270" w:hanging="270"/>
        <w:jc w:val="both"/>
        <w:rPr>
          <w:rFonts w:ascii="Sylfaen" w:hAnsi="Sylfaen" w:cs="Sylfaen"/>
          <w:i/>
          <w:lang w:val="ka-GE"/>
        </w:rPr>
      </w:pPr>
      <w:r>
        <w:rPr>
          <w:rFonts w:ascii="Sylfaen" w:hAnsi="Sylfaen" w:cs="Sylfaen"/>
          <w:bCs/>
          <w:i/>
          <w:lang w:val="ka-GE"/>
        </w:rPr>
        <w:t>მონაცემთა სხვა სახელმწიფოსა და საერთაშორისო ორგანიზაციისათვის გადაცემის წესის დარღვევა.</w:t>
      </w:r>
    </w:p>
    <w:p w:rsidR="003E114B"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hAnsi="Sylfaen" w:cs="Sylfaen"/>
          <w:bCs/>
          <w:lang w:val="ka-GE"/>
        </w:rPr>
      </w:pPr>
    </w:p>
    <w:p w:rsidR="003E114B"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hAnsi="Sylfaen" w:cs="Sylfaen"/>
          <w:bCs/>
          <w:lang w:val="ka-GE"/>
        </w:rPr>
      </w:pPr>
      <w:r>
        <w:rPr>
          <w:rFonts w:ascii="Sylfaen" w:hAnsi="Sylfaen" w:cs="Sylfaen"/>
          <w:bCs/>
          <w:lang w:val="ka-GE"/>
        </w:rPr>
        <w:t xml:space="preserve">2014 წლის 01 აგვისტოს საქართველოს პარლამენტის მიერ „პერსონალურ მონაცემთა დაცვის შესახებ“ კანონში განხორციელებული ცვლილებების თანახმად, ინსპექტორს ირჩევს საქართველოს პარლამენტი, რომელსაც წარუდგენს ყოველწლიურ ანგარიშს. ინსპექტორის უფლებამოსილებისა და საქმიანობის წესის განსაზღვრა საქართველოს მთავრობის დადგენილებით დამტკიცებული დებულებით გარკვეულ შეუსაბამობაშია განხორციელებულ ცვლილებებთან. ამას გარდა, </w:t>
      </w:r>
      <w:r>
        <w:rPr>
          <w:rFonts w:ascii="Sylfaen" w:hAnsi="Sylfaen"/>
          <w:lang w:val="ka-GE"/>
        </w:rPr>
        <w:t xml:space="preserve">ინსპექტორი უფლებამოსილია რა გამოსცეს </w:t>
      </w:r>
      <w:r w:rsidR="00DF1B55">
        <w:rPr>
          <w:rFonts w:ascii="Sylfaen" w:hAnsi="Sylfaen"/>
          <w:lang w:val="ka-GE"/>
        </w:rPr>
        <w:t xml:space="preserve">კანონქვემდებარე </w:t>
      </w:r>
      <w:r>
        <w:rPr>
          <w:rFonts w:ascii="Sylfaen" w:hAnsi="Sylfaen"/>
          <w:lang w:val="ka-GE"/>
        </w:rPr>
        <w:t>ნორმატიული აქტი, უქმდება საქართველოს მთავრობის 2013 წლის 19 ივლისის №180 დადგენილებით დამტკიცებული დებულება</w:t>
      </w:r>
      <w:r w:rsidR="00DB335D">
        <w:rPr>
          <w:rFonts w:ascii="Sylfaen" w:hAnsi="Sylfaen"/>
          <w:lang w:val="ka-GE"/>
        </w:rPr>
        <w:t>.</w:t>
      </w:r>
      <w:r>
        <w:rPr>
          <w:rFonts w:ascii="Sylfaen" w:hAnsi="Sylfaen"/>
          <w:lang w:val="ka-GE"/>
        </w:rPr>
        <w:t xml:space="preserve"> </w:t>
      </w:r>
      <w:r>
        <w:rPr>
          <w:rFonts w:ascii="Sylfaen" w:hAnsi="Sylfaen" w:cs="Sylfaen"/>
          <w:bCs/>
          <w:lang w:val="ka-GE"/>
        </w:rPr>
        <w:t>ამდენად</w:t>
      </w:r>
      <w:r w:rsidR="00DB335D">
        <w:rPr>
          <w:rFonts w:ascii="Sylfaen" w:hAnsi="Sylfaen" w:cs="Sylfaen"/>
          <w:bCs/>
          <w:lang w:val="ka-GE"/>
        </w:rPr>
        <w:t>,</w:t>
      </w:r>
      <w:r>
        <w:rPr>
          <w:rFonts w:ascii="Sylfaen" w:hAnsi="Sylfaen" w:cs="Sylfaen"/>
          <w:bCs/>
          <w:lang w:val="ka-GE"/>
        </w:rPr>
        <w:t xml:space="preserve"> კანონპროექტის თანახმად, მთავრობის დადგენილებით დამტკიცებული დებულებაში </w:t>
      </w:r>
      <w:r w:rsidR="00DB335D">
        <w:rPr>
          <w:rFonts w:ascii="Sylfaen" w:hAnsi="Sylfaen" w:cs="Sylfaen"/>
          <w:bCs/>
          <w:lang w:val="ka-GE"/>
        </w:rPr>
        <w:t>მოცემული</w:t>
      </w:r>
      <w:r>
        <w:rPr>
          <w:rFonts w:ascii="Sylfaen" w:hAnsi="Sylfaen" w:cs="Sylfaen"/>
          <w:bCs/>
          <w:lang w:val="ka-GE"/>
        </w:rPr>
        <w:t xml:space="preserve"> ნორმები აისახა „პერსონალურ მონაცემთა დაცვის შესახებ“ კანონში, მათ შორის:</w:t>
      </w:r>
    </w:p>
    <w:p w:rsidR="003E114B"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hAnsi="Sylfaen" w:cs="Sylfaen"/>
          <w:bCs/>
          <w:lang w:val="ka-GE"/>
        </w:rPr>
      </w:pPr>
    </w:p>
    <w:p w:rsidR="003E114B" w:rsidRDefault="003E114B" w:rsidP="003E114B">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0" w:firstLine="0"/>
        <w:jc w:val="both"/>
        <w:rPr>
          <w:rFonts w:ascii="Sylfaen" w:hAnsi="Sylfaen" w:cs="Sylfaen"/>
          <w:bCs/>
          <w:lang w:val="ka-GE"/>
        </w:rPr>
      </w:pPr>
      <w:r>
        <w:rPr>
          <w:rFonts w:ascii="Sylfaen" w:hAnsi="Sylfaen" w:cs="Sylfaen"/>
          <w:bCs/>
          <w:lang w:val="ka-GE"/>
        </w:rPr>
        <w:t>ინსპექტორის მიერ აპარატის დებულების დამტკიცების წესი;</w:t>
      </w:r>
    </w:p>
    <w:p w:rsidR="003E114B" w:rsidRDefault="003E114B" w:rsidP="003E114B">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0" w:firstLine="0"/>
        <w:jc w:val="both"/>
        <w:rPr>
          <w:rFonts w:ascii="Sylfaen" w:hAnsi="Sylfaen" w:cs="Sylfaen"/>
          <w:bCs/>
          <w:lang w:val="ka-GE"/>
        </w:rPr>
      </w:pPr>
      <w:r>
        <w:rPr>
          <w:rFonts w:ascii="Sylfaen" w:hAnsi="Sylfaen" w:cs="Sylfaen"/>
          <w:bCs/>
          <w:lang w:val="ka-GE"/>
        </w:rPr>
        <w:t>ინსპექტორის მიერ ზეპირი ან/და წერილობითი კონსულტაციების გაწევა;</w:t>
      </w:r>
    </w:p>
    <w:p w:rsidR="003E114B" w:rsidRDefault="003E114B" w:rsidP="003E114B">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0" w:firstLine="0"/>
        <w:jc w:val="both"/>
        <w:rPr>
          <w:rFonts w:ascii="Sylfaen" w:hAnsi="Sylfaen" w:cs="Sylfaen"/>
          <w:bCs/>
          <w:lang w:val="ka-GE"/>
        </w:rPr>
      </w:pPr>
      <w:r>
        <w:rPr>
          <w:rFonts w:ascii="Sylfaen" w:hAnsi="Sylfaen" w:cs="Sylfaen"/>
          <w:bCs/>
          <w:lang w:val="ka-GE"/>
        </w:rPr>
        <w:t>ინსპექტორის მიერ მონაცემთა სუბიექტების განცხადების განხილვა და განცხადების რეგისტრაციის წესი;</w:t>
      </w:r>
    </w:p>
    <w:p w:rsidR="003E114B" w:rsidRDefault="003E114B" w:rsidP="003E114B">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0" w:firstLine="0"/>
        <w:jc w:val="both"/>
        <w:rPr>
          <w:rFonts w:ascii="Sylfaen" w:hAnsi="Sylfaen" w:cs="Sylfaen"/>
          <w:bCs/>
          <w:lang w:val="ka-GE"/>
        </w:rPr>
      </w:pPr>
      <w:r>
        <w:rPr>
          <w:rFonts w:ascii="Sylfaen" w:hAnsi="Sylfaen" w:cs="Sylfaen"/>
          <w:bCs/>
          <w:lang w:val="ka-GE"/>
        </w:rPr>
        <w:t>გეგმიური და არაგეგმიური ინსპექტირებების განხორციელება;</w:t>
      </w:r>
    </w:p>
    <w:p w:rsidR="003E114B" w:rsidRDefault="003E114B" w:rsidP="003E114B">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0" w:firstLine="0"/>
        <w:jc w:val="both"/>
        <w:rPr>
          <w:rFonts w:ascii="Sylfaen" w:hAnsi="Sylfaen" w:cs="Sylfaen"/>
          <w:bCs/>
          <w:lang w:val="ka-GE"/>
        </w:rPr>
      </w:pPr>
      <w:r>
        <w:rPr>
          <w:rFonts w:ascii="Sylfaen" w:hAnsi="Sylfaen" w:cs="Sylfaen"/>
          <w:bCs/>
          <w:lang w:val="ka-GE"/>
        </w:rPr>
        <w:t>მონაცემთა სხვა სახელმწიფოსა და საერთაშორისო ორგანიზაციაში გადაცემა.</w:t>
      </w:r>
    </w:p>
    <w:p w:rsidR="003E114B" w:rsidRPr="003D77A3" w:rsidRDefault="003E114B" w:rsidP="003D77A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theme="minorBidi"/>
          <w:lang w:val="ka-GE"/>
        </w:rPr>
      </w:pPr>
    </w:p>
    <w:p w:rsidR="003E114B" w:rsidRDefault="003E114B" w:rsidP="003E114B">
      <w:pPr>
        <w:spacing w:after="0"/>
        <w:ind w:left="-360"/>
        <w:jc w:val="both"/>
        <w:rPr>
          <w:rFonts w:ascii="Sylfaen" w:hAnsi="Sylfaen"/>
          <w:lang w:val="ka-GE"/>
        </w:rPr>
      </w:pPr>
      <w:r>
        <w:rPr>
          <w:rFonts w:ascii="Sylfaen" w:hAnsi="Sylfaen"/>
          <w:lang w:val="ka-GE"/>
        </w:rPr>
        <w:t xml:space="preserve">რამდენიმე რედაქციული ხასიათის ცვლილება მიზნად ისახავს კანონში არსებული ბუნდოვანებების აღმოფხვრას. </w:t>
      </w:r>
    </w:p>
    <w:p w:rsidR="003E114B" w:rsidRDefault="003E114B" w:rsidP="003E114B">
      <w:pPr>
        <w:spacing w:after="0"/>
        <w:ind w:left="-360"/>
        <w:jc w:val="both"/>
        <w:rPr>
          <w:rFonts w:ascii="Sylfaen" w:hAnsi="Sylfaen"/>
          <w:lang w:val="ka-GE"/>
        </w:rPr>
      </w:pPr>
    </w:p>
    <w:p w:rsidR="003E114B" w:rsidRDefault="003E114B" w:rsidP="003E114B">
      <w:pPr>
        <w:spacing w:after="0"/>
        <w:ind w:left="-360"/>
        <w:jc w:val="both"/>
        <w:rPr>
          <w:rFonts w:ascii="Sylfaen" w:hAnsi="Sylfaen"/>
          <w:b/>
          <w:lang w:val="ka-GE"/>
        </w:rPr>
      </w:pPr>
      <w:r>
        <w:rPr>
          <w:rFonts w:ascii="Sylfaen" w:hAnsi="Sylfaen"/>
          <w:b/>
          <w:lang w:val="ka-GE"/>
        </w:rPr>
        <w:t>ბ) კანონპროექტის ფინანსური დასაბუთება</w:t>
      </w:r>
    </w:p>
    <w:p w:rsidR="003E114B" w:rsidRDefault="003E114B" w:rsidP="003E114B">
      <w:pPr>
        <w:spacing w:after="0"/>
        <w:ind w:left="-360"/>
        <w:jc w:val="both"/>
        <w:rPr>
          <w:rFonts w:ascii="Sylfaen" w:hAnsi="Sylfaen"/>
          <w:lang w:val="ka-GE"/>
        </w:rPr>
      </w:pPr>
      <w:r w:rsidRPr="002B6361">
        <w:rPr>
          <w:rFonts w:ascii="Sylfaen" w:hAnsi="Sylfaen"/>
          <w:b/>
          <w:lang w:val="ka-GE"/>
        </w:rPr>
        <w:t>ბ.ა)</w:t>
      </w:r>
      <w:r>
        <w:rPr>
          <w:rFonts w:ascii="Sylfaen" w:hAnsi="Sylfaen"/>
          <w:lang w:val="ka-GE"/>
        </w:rPr>
        <w:t xml:space="preserve"> </w:t>
      </w:r>
      <w:r w:rsidRPr="0072282D">
        <w:rPr>
          <w:rFonts w:ascii="Sylfaen" w:hAnsi="Sylfaen"/>
          <w:b/>
          <w:lang w:val="ka-GE"/>
        </w:rPr>
        <w:t>კანონპროექტის მიღებასთან დაკავშირებული აუცილებელი ხარჯების დაფინანსების წყარო</w:t>
      </w:r>
    </w:p>
    <w:p w:rsidR="003E114B" w:rsidRDefault="003E114B" w:rsidP="003E114B">
      <w:pPr>
        <w:spacing w:after="0"/>
        <w:ind w:left="-360"/>
        <w:jc w:val="both"/>
        <w:rPr>
          <w:rFonts w:ascii="Sylfaen" w:hAnsi="Sylfaen"/>
          <w:lang w:val="ka-GE"/>
        </w:rPr>
      </w:pPr>
      <w:r>
        <w:rPr>
          <w:rFonts w:ascii="Sylfaen" w:hAnsi="Sylfaen"/>
          <w:lang w:val="ka-GE"/>
        </w:rPr>
        <w:t>კანონპროექტის მიღება არ გამოიწვევს აუცილებელი ხარჯების გამოყოფას სახელმწიფო ბიუჯეტიდან.</w:t>
      </w:r>
    </w:p>
    <w:p w:rsidR="003E114B" w:rsidRDefault="003E114B" w:rsidP="003E114B">
      <w:pPr>
        <w:spacing w:after="0"/>
        <w:ind w:left="-360"/>
        <w:jc w:val="both"/>
        <w:rPr>
          <w:rFonts w:ascii="Sylfaen" w:hAnsi="Sylfaen"/>
          <w:lang w:val="ka-GE"/>
        </w:rPr>
      </w:pPr>
    </w:p>
    <w:p w:rsidR="003E114B" w:rsidRDefault="003E114B" w:rsidP="003E114B">
      <w:pPr>
        <w:spacing w:after="0"/>
        <w:ind w:left="-360"/>
        <w:jc w:val="both"/>
        <w:rPr>
          <w:rFonts w:ascii="Sylfaen" w:hAnsi="Sylfaen"/>
          <w:b/>
          <w:lang w:val="ka-GE"/>
        </w:rPr>
      </w:pPr>
      <w:r>
        <w:rPr>
          <w:rFonts w:ascii="Sylfaen" w:hAnsi="Sylfaen"/>
          <w:b/>
          <w:lang w:val="ka-GE"/>
        </w:rPr>
        <w:t>ბ.ბ) კანონპროექტის გავლენა ბიუჯეტის საშემოსავლო ნაწილზე</w:t>
      </w:r>
    </w:p>
    <w:p w:rsidR="003E114B" w:rsidRPr="00C360EE" w:rsidRDefault="003E114B" w:rsidP="0053387C">
      <w:pPr>
        <w:spacing w:after="0"/>
        <w:ind w:left="-360"/>
        <w:jc w:val="both"/>
        <w:rPr>
          <w:rFonts w:ascii="Sylfaen" w:hAnsi="Sylfaen"/>
          <w:lang w:val="ka-GE"/>
        </w:rPr>
      </w:pPr>
      <w:r w:rsidRPr="00C360EE">
        <w:rPr>
          <w:rFonts w:ascii="Sylfaen" w:hAnsi="Sylfaen"/>
          <w:lang w:val="ka-GE"/>
        </w:rPr>
        <w:t xml:space="preserve">კანონპროექტის მიღება </w:t>
      </w:r>
      <w:r w:rsidR="002B6361" w:rsidRPr="00C360EE">
        <w:rPr>
          <w:rFonts w:ascii="Sylfaen" w:hAnsi="Sylfaen"/>
          <w:lang w:val="ka-GE"/>
        </w:rPr>
        <w:t>მოახდენს</w:t>
      </w:r>
      <w:r w:rsidRPr="00C360EE">
        <w:rPr>
          <w:rFonts w:ascii="Sylfaen" w:hAnsi="Sylfaen"/>
          <w:lang w:val="ka-GE"/>
        </w:rPr>
        <w:t xml:space="preserve"> გავლენას სახელმწიფო ბიუჯეტის საშემოსავლო ნაწილზე</w:t>
      </w:r>
      <w:r w:rsidR="003B64B5" w:rsidRPr="00C360EE">
        <w:rPr>
          <w:rFonts w:ascii="Sylfaen" w:hAnsi="Sylfaen"/>
          <w:lang w:val="ka-GE"/>
        </w:rPr>
        <w:t xml:space="preserve">, </w:t>
      </w:r>
      <w:r w:rsidR="002B6361" w:rsidRPr="00C360EE">
        <w:rPr>
          <w:rFonts w:ascii="Sylfaen" w:hAnsi="Sylfaen"/>
          <w:lang w:val="ka-GE"/>
        </w:rPr>
        <w:t>კერძოდ</w:t>
      </w:r>
      <w:r w:rsidR="00200F4C" w:rsidRPr="00C360EE">
        <w:rPr>
          <w:rFonts w:ascii="Sylfaen" w:hAnsi="Sylfaen"/>
          <w:lang w:val="ka-GE"/>
        </w:rPr>
        <w:t xml:space="preserve">, კანონპროექტით შემოთავაზებული სახდელების შეკრების პრინციპი და </w:t>
      </w:r>
      <w:r w:rsidR="00353BED" w:rsidRPr="00C360EE">
        <w:rPr>
          <w:rFonts w:ascii="Sylfaen" w:hAnsi="Sylfaen"/>
          <w:lang w:val="ka-GE"/>
        </w:rPr>
        <w:t>ცალკეულ შემთხვევებში ჯარიმის ოდენობის გაზრდა</w:t>
      </w:r>
      <w:r w:rsidR="0053387C" w:rsidRPr="00C360EE">
        <w:rPr>
          <w:rFonts w:ascii="Sylfaen" w:hAnsi="Sylfaen"/>
          <w:lang w:val="ka-GE"/>
        </w:rPr>
        <w:t>, როდესაც სახეზეა 50 ან მეტი სუბიექტის უფლების ხელყოფა,  გაზრდის საბიუჯეტო შემოსულობებს.</w:t>
      </w:r>
    </w:p>
    <w:p w:rsidR="003E114B" w:rsidRDefault="003E114B" w:rsidP="003E114B">
      <w:pPr>
        <w:spacing w:after="0"/>
        <w:ind w:left="-360"/>
        <w:jc w:val="both"/>
        <w:rPr>
          <w:rFonts w:ascii="Sylfaen" w:hAnsi="Sylfaen"/>
          <w:lang w:val="ka-GE"/>
        </w:rPr>
      </w:pPr>
    </w:p>
    <w:p w:rsidR="003E114B" w:rsidRDefault="003E114B" w:rsidP="003E114B">
      <w:pPr>
        <w:spacing w:after="0"/>
        <w:ind w:left="-360"/>
        <w:jc w:val="both"/>
        <w:rPr>
          <w:rFonts w:ascii="Sylfaen" w:hAnsi="Sylfaen"/>
          <w:b/>
          <w:lang w:val="ka-GE"/>
        </w:rPr>
      </w:pPr>
      <w:r>
        <w:rPr>
          <w:rFonts w:ascii="Sylfaen" w:hAnsi="Sylfaen"/>
          <w:b/>
          <w:lang w:val="ka-GE"/>
        </w:rPr>
        <w:lastRenderedPageBreak/>
        <w:t>ბ.გ) კანონპროექტის გავლენა ბიუჯეტის ხარჯვით ნაწილზე</w:t>
      </w:r>
    </w:p>
    <w:p w:rsidR="003E114B" w:rsidRDefault="003E114B" w:rsidP="003E114B">
      <w:pPr>
        <w:spacing w:after="0"/>
        <w:ind w:left="-360"/>
        <w:jc w:val="both"/>
        <w:rPr>
          <w:rFonts w:ascii="Sylfaen" w:hAnsi="Sylfaen"/>
          <w:lang w:val="ka-GE"/>
        </w:rPr>
      </w:pPr>
      <w:r>
        <w:rPr>
          <w:rFonts w:ascii="Sylfaen" w:hAnsi="Sylfaen"/>
          <w:lang w:val="ka-GE"/>
        </w:rPr>
        <w:t>კანონპროექტის მიღება არ ახდენს გავლენას  სახელმწიფო ბიუჯეტის ხარჯვით ნაწილზე.</w:t>
      </w:r>
    </w:p>
    <w:p w:rsidR="003E114B" w:rsidRDefault="003E114B" w:rsidP="003E114B">
      <w:pPr>
        <w:spacing w:after="0"/>
        <w:ind w:left="-360"/>
        <w:jc w:val="both"/>
        <w:rPr>
          <w:rFonts w:ascii="Sylfaen" w:hAnsi="Sylfaen"/>
          <w:lang w:val="ka-GE"/>
        </w:rPr>
      </w:pPr>
    </w:p>
    <w:p w:rsidR="003E114B" w:rsidRDefault="003E114B" w:rsidP="003E114B">
      <w:pPr>
        <w:spacing w:after="0"/>
        <w:ind w:left="-360"/>
        <w:jc w:val="both"/>
        <w:rPr>
          <w:rFonts w:ascii="Sylfaen" w:hAnsi="Sylfaen"/>
          <w:b/>
          <w:lang w:val="ka-GE"/>
        </w:rPr>
      </w:pPr>
      <w:r>
        <w:rPr>
          <w:rFonts w:ascii="Sylfaen" w:hAnsi="Sylfaen"/>
          <w:b/>
          <w:lang w:val="ka-GE"/>
        </w:rPr>
        <w:t>ბ.დ) სახელმწიფოს ახალი ფინანსური ვალდებულებები</w:t>
      </w:r>
    </w:p>
    <w:p w:rsidR="003E114B" w:rsidRDefault="003E114B" w:rsidP="003E114B">
      <w:pPr>
        <w:spacing w:after="0"/>
        <w:ind w:left="-360"/>
        <w:jc w:val="both"/>
        <w:rPr>
          <w:rFonts w:ascii="Sylfaen" w:hAnsi="Sylfaen"/>
          <w:lang w:val="ka-GE"/>
        </w:rPr>
      </w:pPr>
      <w:r>
        <w:rPr>
          <w:rFonts w:ascii="Sylfaen" w:hAnsi="Sylfaen"/>
          <w:lang w:val="ka-GE"/>
        </w:rPr>
        <w:t>კანონპროექტის მიღებით არ წარმოიშობა სახელმწიფოს ახალი ფინანსური ვალდებულება.</w:t>
      </w:r>
    </w:p>
    <w:p w:rsidR="003E114B" w:rsidRDefault="003E114B" w:rsidP="003E114B">
      <w:pPr>
        <w:spacing w:after="0"/>
        <w:ind w:left="-360"/>
        <w:jc w:val="both"/>
        <w:rPr>
          <w:rFonts w:ascii="Sylfaen" w:hAnsi="Sylfaen"/>
          <w:b/>
          <w:lang w:val="ka-GE"/>
        </w:rPr>
      </w:pPr>
    </w:p>
    <w:p w:rsidR="003E114B" w:rsidRDefault="003E114B" w:rsidP="003E114B">
      <w:pPr>
        <w:spacing w:after="0"/>
        <w:ind w:left="-360"/>
        <w:jc w:val="both"/>
        <w:rPr>
          <w:rFonts w:ascii="Sylfaen" w:hAnsi="Sylfaen"/>
          <w:b/>
          <w:lang w:val="ka-GE"/>
        </w:rPr>
      </w:pPr>
      <w:r>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931BB1" w:rsidRPr="00E41259" w:rsidRDefault="003E114B" w:rsidP="003E114B">
      <w:pPr>
        <w:spacing w:after="0"/>
        <w:ind w:left="-360"/>
        <w:jc w:val="both"/>
        <w:rPr>
          <w:rFonts w:ascii="Sylfaen" w:hAnsi="Sylfaen"/>
          <w:lang w:val="ka-GE"/>
        </w:rPr>
      </w:pPr>
      <w:r w:rsidRPr="00E41259">
        <w:rPr>
          <w:rFonts w:ascii="Sylfaen" w:hAnsi="Sylfaen"/>
          <w:lang w:val="ka-GE"/>
        </w:rPr>
        <w:t xml:space="preserve">კანონპროექტი </w:t>
      </w:r>
      <w:r w:rsidR="00931BB1" w:rsidRPr="00E41259">
        <w:rPr>
          <w:rFonts w:ascii="Sylfaen" w:hAnsi="Sylfaen"/>
          <w:lang w:val="ka-GE"/>
        </w:rPr>
        <w:t xml:space="preserve">არ წარმოშობს </w:t>
      </w:r>
      <w:r w:rsidRPr="00E41259">
        <w:rPr>
          <w:rFonts w:ascii="Sylfaen" w:hAnsi="Sylfaen"/>
          <w:lang w:val="ka-GE"/>
        </w:rPr>
        <w:t xml:space="preserve">ფინანსურ შედეგებს </w:t>
      </w:r>
      <w:r w:rsidR="00931BB1" w:rsidRPr="00E41259">
        <w:rPr>
          <w:rFonts w:ascii="Sylfaen" w:hAnsi="Sylfaen"/>
          <w:lang w:val="ka-GE"/>
        </w:rPr>
        <w:t>ინსპექტორის</w:t>
      </w:r>
      <w:r w:rsidR="00FE08BA" w:rsidRPr="00E41259">
        <w:rPr>
          <w:rFonts w:ascii="Sylfaen" w:hAnsi="Sylfaen"/>
          <w:lang w:val="ka-GE"/>
        </w:rPr>
        <w:t xml:space="preserve"> აპარ</w:t>
      </w:r>
      <w:r w:rsidR="00931BB1" w:rsidRPr="00E41259">
        <w:rPr>
          <w:rFonts w:ascii="Sylfaen" w:hAnsi="Sylfaen"/>
          <w:lang w:val="ka-GE"/>
        </w:rPr>
        <w:t>ა</w:t>
      </w:r>
      <w:r w:rsidR="00FE08BA" w:rsidRPr="00E41259">
        <w:rPr>
          <w:rFonts w:ascii="Sylfaen" w:hAnsi="Sylfaen"/>
          <w:lang w:val="ka-GE"/>
        </w:rPr>
        <w:t>ტის</w:t>
      </w:r>
      <w:r w:rsidR="00931BB1" w:rsidRPr="00E41259">
        <w:rPr>
          <w:rFonts w:ascii="Sylfaen" w:hAnsi="Sylfaen"/>
          <w:lang w:val="ka-GE"/>
        </w:rPr>
        <w:t>თვის, მონაცემთა სუბიექტ</w:t>
      </w:r>
      <w:r w:rsidR="00CF6493">
        <w:rPr>
          <w:rFonts w:ascii="Sylfaen" w:hAnsi="Sylfaen"/>
          <w:lang w:val="ka-GE"/>
        </w:rPr>
        <w:t>ებ</w:t>
      </w:r>
      <w:r w:rsidR="00931BB1" w:rsidRPr="00E41259">
        <w:rPr>
          <w:rFonts w:ascii="Sylfaen" w:hAnsi="Sylfaen"/>
          <w:lang w:val="ka-GE"/>
        </w:rPr>
        <w:t>ისათვის და იმ მონაცემთა დამმუშავებლისათვის</w:t>
      </w:r>
      <w:r w:rsidR="00270EF6" w:rsidRPr="00E41259">
        <w:rPr>
          <w:rFonts w:ascii="Sylfaen" w:hAnsi="Sylfaen"/>
          <w:lang w:val="ka-GE"/>
        </w:rPr>
        <w:t>/უფლ</w:t>
      </w:r>
      <w:r w:rsidR="00FE08BA" w:rsidRPr="00E41259">
        <w:rPr>
          <w:rFonts w:ascii="Sylfaen" w:hAnsi="Sylfaen"/>
          <w:lang w:val="ka-GE"/>
        </w:rPr>
        <w:t>ებამოსილი პირისათვის</w:t>
      </w:r>
      <w:r w:rsidR="00931BB1" w:rsidRPr="00E41259">
        <w:rPr>
          <w:rFonts w:ascii="Sylfaen" w:hAnsi="Sylfaen"/>
          <w:lang w:val="ka-GE"/>
        </w:rPr>
        <w:t xml:space="preserve">, </w:t>
      </w:r>
      <w:r w:rsidR="00041AA4">
        <w:rPr>
          <w:rFonts w:ascii="Sylfaen" w:hAnsi="Sylfaen"/>
          <w:lang w:val="ka-GE"/>
        </w:rPr>
        <w:t>რომ</w:t>
      </w:r>
      <w:r w:rsidR="00931BB1" w:rsidRPr="00E41259">
        <w:rPr>
          <w:rFonts w:ascii="Sylfaen" w:hAnsi="Sylfaen"/>
          <w:lang w:val="ka-GE"/>
        </w:rPr>
        <w:t>ლ</w:t>
      </w:r>
      <w:r w:rsidR="00041AA4">
        <w:rPr>
          <w:rFonts w:ascii="Sylfaen" w:hAnsi="Sylfaen"/>
          <w:lang w:val="ka-GE"/>
        </w:rPr>
        <w:t>ებ</w:t>
      </w:r>
      <w:r w:rsidR="00931BB1" w:rsidRPr="00E41259">
        <w:rPr>
          <w:rFonts w:ascii="Sylfaen" w:hAnsi="Sylfaen"/>
          <w:lang w:val="ka-GE"/>
        </w:rPr>
        <w:t>იც ასრულებენ კანონით დადგენილ მოთხოვნებს. ფინანსური შედეგი შესაძლოა დადგეს მხოლოდ იმ მონაცემთა დამმუშავებლისათვის</w:t>
      </w:r>
      <w:r w:rsidR="00022E5F">
        <w:rPr>
          <w:rFonts w:ascii="Sylfaen" w:hAnsi="Sylfaen"/>
          <w:lang w:val="ka-GE"/>
        </w:rPr>
        <w:t>/</w:t>
      </w:r>
      <w:r w:rsidR="00931BB1" w:rsidRPr="00E41259">
        <w:rPr>
          <w:rFonts w:ascii="Sylfaen" w:hAnsi="Sylfaen"/>
          <w:lang w:val="ka-GE"/>
        </w:rPr>
        <w:t xml:space="preserve">უფლებამოსილი პირისათვის, რომელიც </w:t>
      </w:r>
      <w:r w:rsidR="00270EF6" w:rsidRPr="00E41259">
        <w:rPr>
          <w:rFonts w:ascii="Sylfaen" w:hAnsi="Sylfaen"/>
          <w:lang w:val="ka-GE"/>
        </w:rPr>
        <w:t>და</w:t>
      </w:r>
      <w:r w:rsidR="00931BB1" w:rsidRPr="00E41259">
        <w:rPr>
          <w:rFonts w:ascii="Sylfaen" w:hAnsi="Sylfaen"/>
          <w:lang w:val="ka-GE"/>
        </w:rPr>
        <w:t xml:space="preserve">არღვევს </w:t>
      </w:r>
      <w:r w:rsidR="002B3A5E" w:rsidRPr="00E41259">
        <w:rPr>
          <w:rFonts w:ascii="Sylfaen" w:hAnsi="Sylfaen"/>
          <w:lang w:val="ka-GE"/>
        </w:rPr>
        <w:t xml:space="preserve">ამ კანონით </w:t>
      </w:r>
      <w:r w:rsidR="00765DBC">
        <w:rPr>
          <w:rFonts w:ascii="Sylfaen" w:hAnsi="Sylfaen"/>
          <w:lang w:val="ka-GE"/>
        </w:rPr>
        <w:t>გათვალისწინებულ</w:t>
      </w:r>
      <w:r w:rsidR="002B3A5E" w:rsidRPr="00E41259">
        <w:rPr>
          <w:rFonts w:ascii="Sylfaen" w:hAnsi="Sylfaen"/>
          <w:lang w:val="ka-GE"/>
        </w:rPr>
        <w:t xml:space="preserve"> მოთხოვნებს</w:t>
      </w:r>
      <w:r w:rsidR="00270EF6" w:rsidRPr="00E41259">
        <w:rPr>
          <w:rFonts w:ascii="Sylfaen" w:hAnsi="Sylfaen"/>
          <w:lang w:val="ka-GE"/>
        </w:rPr>
        <w:t>.</w:t>
      </w:r>
    </w:p>
    <w:p w:rsidR="003E114B" w:rsidRDefault="003E114B" w:rsidP="003E114B">
      <w:pPr>
        <w:spacing w:after="0"/>
        <w:ind w:left="-360"/>
        <w:jc w:val="both"/>
        <w:rPr>
          <w:rFonts w:ascii="Sylfaen" w:hAnsi="Sylfaen"/>
          <w:lang w:val="ka-GE"/>
        </w:rPr>
      </w:pPr>
    </w:p>
    <w:p w:rsidR="003E114B" w:rsidRDefault="003E114B" w:rsidP="003E114B">
      <w:pPr>
        <w:spacing w:after="0"/>
        <w:ind w:left="-360"/>
        <w:jc w:val="both"/>
        <w:rPr>
          <w:rFonts w:ascii="Sylfaen" w:hAnsi="Sylfaen"/>
          <w:b/>
          <w:lang w:val="ka-GE"/>
        </w:rPr>
      </w:pPr>
      <w:r>
        <w:rPr>
          <w:rFonts w:ascii="Sylfaen" w:hAnsi="Sylfaen"/>
          <w:b/>
          <w:lang w:val="ka-GE"/>
        </w:rPr>
        <w:t>ბ.ვ) კანონპროექტით დადგენილი გადასახადის, მოსაკრებლისა ან სხვა სახის გადასახდელების ოდენობა და ოდენობის განსაზღვრის პრინციპი:</w:t>
      </w:r>
    </w:p>
    <w:p w:rsidR="003E114B" w:rsidRDefault="003E114B" w:rsidP="003E114B">
      <w:pPr>
        <w:spacing w:after="0"/>
        <w:ind w:left="-360"/>
        <w:jc w:val="both"/>
        <w:rPr>
          <w:rFonts w:ascii="Sylfaen" w:hAnsi="Sylfaen"/>
          <w:lang w:val="ka-GE"/>
        </w:rPr>
      </w:pPr>
      <w:r w:rsidRPr="00931BB1">
        <w:rPr>
          <w:rFonts w:ascii="Sylfaen" w:hAnsi="Sylfaen"/>
          <w:lang w:val="ka-GE"/>
        </w:rPr>
        <w:t xml:space="preserve">კანონპროექტით არ ადგენს გადასახადს, </w:t>
      </w:r>
      <w:r w:rsidR="0072282D">
        <w:rPr>
          <w:rFonts w:ascii="Sylfaen" w:hAnsi="Sylfaen"/>
          <w:lang w:val="ka-GE"/>
        </w:rPr>
        <w:t>მოსაკრებელს</w:t>
      </w:r>
      <w:r w:rsidR="00AE7229">
        <w:rPr>
          <w:rFonts w:ascii="Sylfaen" w:hAnsi="Sylfaen"/>
          <w:lang w:val="ka-GE"/>
        </w:rPr>
        <w:t xml:space="preserve"> ან სხვა სახის გადასახდელს.</w:t>
      </w:r>
    </w:p>
    <w:p w:rsidR="003E114B" w:rsidRDefault="003E114B" w:rsidP="003E114B">
      <w:pPr>
        <w:spacing w:after="0"/>
        <w:ind w:left="-360"/>
        <w:jc w:val="both"/>
        <w:rPr>
          <w:rFonts w:ascii="Sylfaen" w:hAnsi="Sylfaen"/>
          <w:b/>
          <w:lang w:val="ka-GE"/>
        </w:rPr>
      </w:pPr>
      <w:r>
        <w:rPr>
          <w:rFonts w:ascii="Sylfaen" w:hAnsi="Sylfaen"/>
          <w:b/>
          <w:lang w:val="ka-GE"/>
        </w:rPr>
        <w:t>გ) კანონპროექტის მიმართება საერთაშორისო სამართლებრივ სტანდარტებთან</w:t>
      </w:r>
    </w:p>
    <w:p w:rsidR="003E114B" w:rsidRDefault="003E114B" w:rsidP="003E114B">
      <w:pPr>
        <w:spacing w:after="0"/>
        <w:ind w:left="-360"/>
        <w:jc w:val="both"/>
        <w:rPr>
          <w:rFonts w:ascii="Sylfaen" w:hAnsi="Sylfaen"/>
          <w:b/>
          <w:lang w:val="ka-GE"/>
        </w:rPr>
      </w:pPr>
      <w:r>
        <w:rPr>
          <w:rFonts w:ascii="Sylfaen" w:hAnsi="Sylfaen"/>
          <w:b/>
          <w:lang w:val="ka-GE"/>
        </w:rPr>
        <w:t>გ.ა) კანონპროექტის მიმართება ევროკავშირის დირექტივებთან</w:t>
      </w:r>
    </w:p>
    <w:p w:rsidR="003E114B" w:rsidRDefault="003E114B" w:rsidP="003E114B">
      <w:pPr>
        <w:spacing w:after="0"/>
        <w:ind w:left="-360"/>
        <w:jc w:val="both"/>
        <w:rPr>
          <w:rFonts w:ascii="Sylfaen" w:hAnsi="Sylfaen"/>
          <w:lang w:val="ka-GE"/>
        </w:rPr>
      </w:pPr>
      <w:r>
        <w:rPr>
          <w:rFonts w:ascii="Sylfaen" w:hAnsi="Sylfaen"/>
          <w:lang w:val="ka-GE"/>
        </w:rPr>
        <w:t>კანონპროექტი შესაბამისობაშია ევროკავშირის დირექტივებთან.</w:t>
      </w:r>
    </w:p>
    <w:p w:rsidR="003E114B" w:rsidRDefault="003E114B" w:rsidP="003E114B">
      <w:pPr>
        <w:spacing w:after="0"/>
        <w:ind w:left="-360"/>
        <w:jc w:val="center"/>
        <w:rPr>
          <w:rFonts w:ascii="Sylfaen" w:hAnsi="Sylfaen"/>
          <w:lang w:val="ka-GE"/>
        </w:rPr>
      </w:pPr>
    </w:p>
    <w:p w:rsidR="003E114B" w:rsidRDefault="003E114B" w:rsidP="003E114B">
      <w:pPr>
        <w:spacing w:after="0"/>
        <w:ind w:left="-360"/>
        <w:jc w:val="both"/>
        <w:rPr>
          <w:rFonts w:ascii="Sylfaen" w:hAnsi="Sylfaen"/>
          <w:b/>
          <w:lang w:val="ka-GE"/>
        </w:rPr>
      </w:pPr>
      <w:r>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3E114B" w:rsidRDefault="003E114B" w:rsidP="003E114B">
      <w:pPr>
        <w:spacing w:after="0"/>
        <w:ind w:left="-360"/>
        <w:jc w:val="both"/>
        <w:rPr>
          <w:rFonts w:ascii="Sylfaen" w:hAnsi="Sylfaen"/>
          <w:lang w:val="ka-GE"/>
        </w:rPr>
      </w:pPr>
      <w:r>
        <w:rPr>
          <w:rFonts w:ascii="Sylfaen" w:hAnsi="Sylfaen"/>
          <w:lang w:val="ka-GE"/>
        </w:rPr>
        <w:t xml:space="preserve">კანონპროექტის მიღება </w:t>
      </w:r>
      <w:r w:rsidR="00AE7229">
        <w:rPr>
          <w:rFonts w:ascii="Sylfaen" w:hAnsi="Sylfaen"/>
          <w:lang w:val="ka-GE"/>
        </w:rPr>
        <w:t xml:space="preserve">არ ეწინააღმდეგება საერთაშორისო ორგანიზაციებში საქართველოს </w:t>
      </w:r>
      <w:r>
        <w:rPr>
          <w:rFonts w:ascii="Sylfaen" w:hAnsi="Sylfaen"/>
          <w:lang w:val="ka-GE"/>
        </w:rPr>
        <w:t xml:space="preserve"> </w:t>
      </w:r>
      <w:r w:rsidR="00AE7229">
        <w:rPr>
          <w:rFonts w:ascii="Sylfaen" w:hAnsi="Sylfaen"/>
          <w:lang w:val="ka-GE"/>
        </w:rPr>
        <w:t>წევრობასთან  დაკავშირებულ</w:t>
      </w:r>
      <w:r>
        <w:rPr>
          <w:rFonts w:ascii="Sylfaen" w:hAnsi="Sylfaen"/>
          <w:lang w:val="ka-GE"/>
        </w:rPr>
        <w:t xml:space="preserve"> </w:t>
      </w:r>
      <w:r w:rsidR="00AE7229">
        <w:rPr>
          <w:rFonts w:ascii="Sylfaen" w:hAnsi="Sylfaen"/>
          <w:lang w:val="ka-GE"/>
        </w:rPr>
        <w:t>ვალდებულებებ</w:t>
      </w:r>
      <w:r>
        <w:rPr>
          <w:rFonts w:ascii="Sylfaen" w:hAnsi="Sylfaen"/>
          <w:lang w:val="ka-GE"/>
        </w:rPr>
        <w:t>ს</w:t>
      </w:r>
      <w:bookmarkStart w:id="0" w:name="_GoBack"/>
      <w:bookmarkEnd w:id="0"/>
      <w:r>
        <w:rPr>
          <w:rFonts w:ascii="Sylfaen" w:hAnsi="Sylfaen"/>
          <w:lang w:val="ka-GE"/>
        </w:rPr>
        <w:t xml:space="preserve">. </w:t>
      </w:r>
    </w:p>
    <w:p w:rsidR="003E114B" w:rsidRDefault="003E114B" w:rsidP="003E114B">
      <w:pPr>
        <w:spacing w:after="0"/>
        <w:ind w:left="-360"/>
        <w:jc w:val="both"/>
        <w:rPr>
          <w:rFonts w:ascii="Sylfaen" w:hAnsi="Sylfaen"/>
          <w:lang w:val="ka-GE"/>
        </w:rPr>
      </w:pPr>
    </w:p>
    <w:p w:rsidR="003E114B" w:rsidRDefault="003E114B" w:rsidP="003E114B">
      <w:pPr>
        <w:spacing w:after="0"/>
        <w:ind w:left="-360"/>
        <w:jc w:val="both"/>
        <w:rPr>
          <w:rFonts w:ascii="Sylfaen" w:hAnsi="Sylfaen"/>
          <w:b/>
          <w:lang w:val="ka-GE"/>
        </w:rPr>
      </w:pPr>
      <w:r>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w:t>
      </w:r>
    </w:p>
    <w:p w:rsidR="003E114B" w:rsidRDefault="003E114B" w:rsidP="003E114B">
      <w:pPr>
        <w:spacing w:after="0"/>
        <w:ind w:left="-360"/>
        <w:jc w:val="both"/>
        <w:rPr>
          <w:rFonts w:ascii="Sylfaen" w:hAnsi="Sylfaen"/>
          <w:lang w:val="ka-GE"/>
        </w:rPr>
      </w:pPr>
      <w:r>
        <w:rPr>
          <w:rFonts w:ascii="Sylfaen" w:hAnsi="Sylfaen"/>
          <w:lang w:val="ka-GE"/>
        </w:rPr>
        <w:t>კანონპროექტის მიღება არ ეწინააღმდეგება საქართველოს ორმხრივ და მრავალმხრივ საერთაშორისო ხელშეკრულებებს.</w:t>
      </w:r>
    </w:p>
    <w:p w:rsidR="003E114B" w:rsidRDefault="003E114B" w:rsidP="003E114B">
      <w:pPr>
        <w:spacing w:after="0"/>
        <w:ind w:left="-360"/>
        <w:jc w:val="both"/>
        <w:rPr>
          <w:rFonts w:ascii="Sylfaen" w:hAnsi="Sylfaen"/>
          <w:lang w:val="ka-GE"/>
        </w:rPr>
      </w:pPr>
    </w:p>
    <w:p w:rsidR="003E114B" w:rsidRDefault="003E114B" w:rsidP="003E114B">
      <w:pPr>
        <w:spacing w:after="0"/>
        <w:ind w:left="-360"/>
        <w:jc w:val="both"/>
        <w:rPr>
          <w:rFonts w:ascii="Sylfaen" w:hAnsi="Sylfaen"/>
          <w:b/>
          <w:lang w:val="ka-GE"/>
        </w:rPr>
      </w:pPr>
      <w:r>
        <w:rPr>
          <w:rFonts w:ascii="Sylfaen" w:hAnsi="Sylfaen"/>
          <w:b/>
          <w:lang w:val="ka-GE"/>
        </w:rPr>
        <w:t>დ) კანონპროექტის მომზადების პროცესში მიღებული კონსულტაციები</w:t>
      </w:r>
    </w:p>
    <w:p w:rsidR="003E114B" w:rsidRDefault="003E114B" w:rsidP="003E114B">
      <w:pPr>
        <w:spacing w:after="0"/>
        <w:ind w:left="-360"/>
        <w:jc w:val="both"/>
        <w:rPr>
          <w:rFonts w:ascii="Sylfaen" w:hAnsi="Sylfaen"/>
          <w:b/>
          <w:lang w:val="ka-GE"/>
        </w:rPr>
      </w:pPr>
      <w:r>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 ასეთის არსებობის შემთხვევაში</w:t>
      </w:r>
    </w:p>
    <w:p w:rsidR="00907871" w:rsidRPr="001F7863" w:rsidRDefault="003E114B" w:rsidP="003E114B">
      <w:pPr>
        <w:spacing w:after="0"/>
        <w:ind w:left="-360"/>
        <w:jc w:val="both"/>
        <w:rPr>
          <w:rFonts w:ascii="Sylfaen" w:hAnsi="Sylfaen"/>
          <w:lang w:val="ka-GE"/>
        </w:rPr>
      </w:pPr>
      <w:r w:rsidRPr="00086533">
        <w:rPr>
          <w:rFonts w:ascii="Sylfaen" w:hAnsi="Sylfaen"/>
          <w:lang w:val="ka-GE"/>
        </w:rPr>
        <w:t>კანონპროექტის შემუშავებ</w:t>
      </w:r>
      <w:r w:rsidR="00907871" w:rsidRPr="00086533">
        <w:rPr>
          <w:rFonts w:ascii="Sylfaen" w:hAnsi="Sylfaen"/>
          <w:lang w:val="ka-GE"/>
        </w:rPr>
        <w:t>ის პროცესში კონსულტაციები მიღებული არ ყოფილა</w:t>
      </w:r>
      <w:r w:rsidR="001F7863" w:rsidRPr="00AE7229">
        <w:rPr>
          <w:rFonts w:ascii="Sylfaen" w:hAnsi="Sylfaen"/>
          <w:lang w:val="ka-GE"/>
        </w:rPr>
        <w:t xml:space="preserve">, </w:t>
      </w:r>
      <w:r w:rsidR="001F7863">
        <w:rPr>
          <w:rFonts w:ascii="Sylfaen" w:hAnsi="Sylfaen"/>
          <w:lang w:val="ka-GE"/>
        </w:rPr>
        <w:t xml:space="preserve">თუმცა კანონპროექტის მომზადებისას გათვალისწინებულ იქნა ევროპის საბჭოსა და </w:t>
      </w:r>
      <w:r w:rsidR="00E105DA">
        <w:rPr>
          <w:rFonts w:ascii="Sylfaen" w:hAnsi="Sylfaen"/>
          <w:lang w:val="ka-GE"/>
        </w:rPr>
        <w:t>ევროპის კავშირის სასამართლო თანამშრომლობის განყოფილების (</w:t>
      </w:r>
      <w:r w:rsidR="001F7863">
        <w:rPr>
          <w:rFonts w:ascii="Sylfaen" w:hAnsi="Sylfaen"/>
          <w:lang w:val="ka-GE"/>
        </w:rPr>
        <w:t>„</w:t>
      </w:r>
      <w:r w:rsidR="00E105DA">
        <w:rPr>
          <w:rFonts w:ascii="Sylfaen" w:hAnsi="Sylfaen"/>
          <w:lang w:val="ka-GE"/>
        </w:rPr>
        <w:t>ევროჯასტი</w:t>
      </w:r>
      <w:r w:rsidR="001F7863">
        <w:rPr>
          <w:rFonts w:ascii="Sylfaen" w:hAnsi="Sylfaen"/>
          <w:lang w:val="ka-GE"/>
        </w:rPr>
        <w:t>“</w:t>
      </w:r>
      <w:r w:rsidR="00E105DA">
        <w:rPr>
          <w:rFonts w:ascii="Sylfaen" w:hAnsi="Sylfaen"/>
          <w:lang w:val="ka-GE"/>
        </w:rPr>
        <w:t>)</w:t>
      </w:r>
      <w:r w:rsidR="001F7863">
        <w:rPr>
          <w:rFonts w:ascii="Sylfaen" w:hAnsi="Sylfaen"/>
          <w:lang w:val="ka-GE"/>
        </w:rPr>
        <w:t xml:space="preserve"> ექსპერტების მოსაზრებები. </w:t>
      </w:r>
    </w:p>
    <w:p w:rsidR="003E114B" w:rsidRDefault="003E114B" w:rsidP="003E114B">
      <w:pPr>
        <w:spacing w:after="0"/>
        <w:ind w:left="-360"/>
        <w:jc w:val="both"/>
        <w:rPr>
          <w:rFonts w:ascii="Sylfaen" w:hAnsi="Sylfaen"/>
          <w:lang w:val="ka-GE"/>
        </w:rPr>
      </w:pPr>
    </w:p>
    <w:p w:rsidR="003E114B" w:rsidRDefault="003E114B" w:rsidP="003E114B">
      <w:pPr>
        <w:spacing w:after="0"/>
        <w:ind w:left="-360"/>
        <w:jc w:val="both"/>
        <w:rPr>
          <w:rFonts w:ascii="Sylfaen" w:hAnsi="Sylfaen"/>
          <w:b/>
          <w:lang w:val="ka-GE"/>
        </w:rPr>
      </w:pPr>
      <w:r>
        <w:rPr>
          <w:rFonts w:ascii="Sylfaen" w:hAnsi="Sylfaen"/>
          <w:b/>
          <w:lang w:val="ka-GE"/>
        </w:rPr>
        <w:lastRenderedPageBreak/>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3E114B" w:rsidRDefault="003E114B" w:rsidP="003E114B">
      <w:pPr>
        <w:spacing w:after="0"/>
        <w:ind w:left="-360"/>
        <w:jc w:val="both"/>
        <w:rPr>
          <w:rFonts w:ascii="Sylfaen" w:hAnsi="Sylfaen"/>
          <w:lang w:val="ka-GE"/>
        </w:rPr>
      </w:pPr>
      <w:r>
        <w:rPr>
          <w:rFonts w:ascii="Sylfaen" w:hAnsi="Sylfaen"/>
          <w:lang w:val="ka-GE"/>
        </w:rPr>
        <w:t>ასეთი არ არსებობს.</w:t>
      </w:r>
    </w:p>
    <w:p w:rsidR="003E114B" w:rsidRDefault="003E114B" w:rsidP="003E114B">
      <w:pPr>
        <w:spacing w:after="0"/>
        <w:ind w:left="-360"/>
        <w:jc w:val="both"/>
        <w:rPr>
          <w:rFonts w:ascii="Sylfaen" w:hAnsi="Sylfaen"/>
          <w:lang w:val="ka-GE"/>
        </w:rPr>
      </w:pPr>
    </w:p>
    <w:p w:rsidR="003E114B" w:rsidRDefault="003E114B" w:rsidP="003E114B">
      <w:pPr>
        <w:spacing w:after="0"/>
        <w:ind w:left="-360"/>
        <w:jc w:val="both"/>
        <w:rPr>
          <w:rFonts w:ascii="Sylfaen" w:hAnsi="Sylfaen"/>
          <w:b/>
          <w:lang w:val="ka-GE"/>
        </w:rPr>
      </w:pPr>
      <w:r>
        <w:rPr>
          <w:rFonts w:ascii="Sylfaen" w:hAnsi="Sylfaen"/>
          <w:b/>
          <w:lang w:val="ka-GE"/>
        </w:rPr>
        <w:t>ე) კანონპროექტის ავტორი</w:t>
      </w:r>
    </w:p>
    <w:p w:rsidR="003E114B" w:rsidRDefault="003E114B" w:rsidP="003E114B">
      <w:pPr>
        <w:spacing w:after="0"/>
        <w:ind w:left="-360"/>
        <w:jc w:val="both"/>
        <w:rPr>
          <w:rFonts w:ascii="Sylfaen" w:hAnsi="Sylfaen"/>
          <w:lang w:val="ka-GE"/>
        </w:rPr>
      </w:pPr>
      <w:r>
        <w:rPr>
          <w:rFonts w:ascii="Sylfaen" w:hAnsi="Sylfaen"/>
          <w:lang w:val="ka-GE"/>
        </w:rPr>
        <w:t>კანონპროექტის პერსონალურ მონაცემთა დაცვის ინსპექტორი.</w:t>
      </w:r>
    </w:p>
    <w:p w:rsidR="003E114B" w:rsidRDefault="003E114B" w:rsidP="003E114B">
      <w:pPr>
        <w:spacing w:after="0"/>
        <w:ind w:left="-360"/>
        <w:jc w:val="both"/>
        <w:rPr>
          <w:rFonts w:ascii="Sylfaen" w:hAnsi="Sylfaen"/>
          <w:b/>
          <w:lang w:val="ka-GE"/>
        </w:rPr>
      </w:pPr>
    </w:p>
    <w:p w:rsidR="003E114B" w:rsidRDefault="003E114B" w:rsidP="003E114B">
      <w:pPr>
        <w:spacing w:after="0"/>
        <w:ind w:left="-360"/>
        <w:jc w:val="both"/>
        <w:rPr>
          <w:rFonts w:ascii="Sylfaen" w:hAnsi="Sylfaen"/>
          <w:b/>
          <w:lang w:val="ka-GE"/>
        </w:rPr>
      </w:pPr>
      <w:r>
        <w:rPr>
          <w:rFonts w:ascii="Sylfaen" w:hAnsi="Sylfaen"/>
          <w:b/>
          <w:lang w:val="ka-GE"/>
        </w:rPr>
        <w:t>ვ) კანონპროექტის ინიციატორი</w:t>
      </w:r>
    </w:p>
    <w:p w:rsidR="003E114B" w:rsidRDefault="003E114B" w:rsidP="003E114B">
      <w:pPr>
        <w:spacing w:after="0"/>
        <w:ind w:left="-360"/>
        <w:jc w:val="both"/>
        <w:rPr>
          <w:rFonts w:ascii="Sylfaen" w:hAnsi="Sylfaen"/>
          <w:lang w:val="ka-GE"/>
        </w:rPr>
      </w:pPr>
      <w:r>
        <w:rPr>
          <w:rFonts w:ascii="Sylfaen" w:hAnsi="Sylfaen"/>
          <w:lang w:val="ka-GE"/>
        </w:rPr>
        <w:t xml:space="preserve">საქართველოს </w:t>
      </w:r>
      <w:r w:rsidR="00C62277">
        <w:rPr>
          <w:rFonts w:ascii="Sylfaen" w:hAnsi="Sylfaen"/>
          <w:lang w:val="ka-GE"/>
        </w:rPr>
        <w:t>მთავრობა</w:t>
      </w:r>
    </w:p>
    <w:p w:rsidR="003E114B" w:rsidRDefault="003E114B" w:rsidP="003E114B">
      <w:pPr>
        <w:spacing w:after="0" w:line="23" w:lineRule="atLeast"/>
        <w:ind w:left="-360"/>
        <w:jc w:val="both"/>
        <w:rPr>
          <w:rFonts w:ascii="Sylfaen" w:hAnsi="Sylfaen"/>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3D77A3" w:rsidRDefault="003D77A3" w:rsidP="003E114B">
      <w:pPr>
        <w:spacing w:after="0" w:line="23" w:lineRule="atLeast"/>
        <w:ind w:left="-360"/>
        <w:jc w:val="center"/>
        <w:rPr>
          <w:rFonts w:ascii="Sylfaen" w:hAnsi="Sylfaen"/>
          <w:b/>
          <w:lang w:val="ka-GE"/>
        </w:rPr>
      </w:pPr>
    </w:p>
    <w:p w:rsidR="003D77A3" w:rsidRDefault="003D77A3" w:rsidP="003E114B">
      <w:pPr>
        <w:spacing w:after="0" w:line="23" w:lineRule="atLeast"/>
        <w:ind w:left="-360"/>
        <w:jc w:val="center"/>
        <w:rPr>
          <w:rFonts w:ascii="Sylfaen" w:hAnsi="Sylfaen"/>
          <w:b/>
          <w:lang w:val="ka-GE"/>
        </w:rPr>
      </w:pPr>
    </w:p>
    <w:p w:rsidR="003D77A3" w:rsidRDefault="003D77A3" w:rsidP="003E114B">
      <w:pPr>
        <w:spacing w:after="0" w:line="23" w:lineRule="atLeast"/>
        <w:ind w:left="-360"/>
        <w:jc w:val="center"/>
        <w:rPr>
          <w:rFonts w:ascii="Sylfaen" w:hAnsi="Sylfaen"/>
          <w:b/>
          <w:lang w:val="ka-GE"/>
        </w:rPr>
      </w:pPr>
    </w:p>
    <w:p w:rsidR="003D77A3" w:rsidRDefault="003D77A3" w:rsidP="003E114B">
      <w:pPr>
        <w:spacing w:after="0" w:line="23" w:lineRule="atLeast"/>
        <w:ind w:left="-360"/>
        <w:jc w:val="center"/>
        <w:rPr>
          <w:rFonts w:ascii="Sylfaen" w:hAnsi="Sylfaen"/>
          <w:b/>
          <w:lang w:val="ka-GE"/>
        </w:rPr>
      </w:pPr>
    </w:p>
    <w:p w:rsidR="003D77A3" w:rsidRDefault="003D77A3" w:rsidP="003E114B">
      <w:pPr>
        <w:spacing w:after="0" w:line="23" w:lineRule="atLeast"/>
        <w:ind w:left="-360"/>
        <w:jc w:val="center"/>
        <w:rPr>
          <w:rFonts w:ascii="Sylfaen" w:hAnsi="Sylfaen"/>
          <w:b/>
          <w:lang w:val="ka-GE"/>
        </w:rPr>
      </w:pPr>
    </w:p>
    <w:p w:rsidR="006B30AD" w:rsidRDefault="006B30AD" w:rsidP="003E114B">
      <w:pPr>
        <w:spacing w:after="0" w:line="23" w:lineRule="atLeast"/>
        <w:ind w:left="-360"/>
        <w:jc w:val="center"/>
        <w:rPr>
          <w:rFonts w:ascii="Sylfaen" w:hAnsi="Sylfaen"/>
          <w:b/>
          <w:lang w:val="ka-GE"/>
        </w:rPr>
      </w:pPr>
    </w:p>
    <w:p w:rsidR="003E114B" w:rsidRDefault="003E114B" w:rsidP="003E114B">
      <w:pPr>
        <w:spacing w:after="0" w:line="23" w:lineRule="atLeast"/>
        <w:ind w:left="-360"/>
        <w:jc w:val="center"/>
        <w:rPr>
          <w:rFonts w:ascii="Sylfaen" w:hAnsi="Sylfaen"/>
          <w:b/>
          <w:lang w:val="ka-GE"/>
        </w:rPr>
      </w:pPr>
      <w:r>
        <w:rPr>
          <w:rFonts w:ascii="Sylfaen" w:hAnsi="Sylfaen"/>
          <w:b/>
          <w:lang w:val="ka-GE"/>
        </w:rPr>
        <w:t>იმ მუხლების მოქმედი სრული რედაქცია, რომელშიც წარმოდგენილი კანონპროექტით შედის ცვლილება</w:t>
      </w:r>
    </w:p>
    <w:p w:rsidR="003E114B" w:rsidRDefault="003E114B" w:rsidP="003E114B">
      <w:pPr>
        <w:pStyle w:val="ListParagraph"/>
        <w:ind w:left="-180"/>
        <w:jc w:val="both"/>
        <w:rPr>
          <w:rFonts w:ascii="Sylfaen" w:hAnsi="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2. ტერმინთა განმარტება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ამ კანონში გამოყენებულ ტერმინებს აქვს შემდეგი მნიშვნელობა: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ა) პერსონალური მონაცემი (შემდგომ − მონაცემი) − ნებისმიერი ინფორმაცია, რომელიც უკავშირდება იდენტიფიცირებულ ან იდენტიფიცირებად ფიზიკურ პირს. პირი იდენტიფიცირებადია, როდესაც შესაძლებელია მისი იდენტიფიცირება პირდაპირ ან არაპირდაპირ, კერძოდ, საიდენტიფიკაციო ნომრით ან პირის მახასიათებელი ფიზიკური, ფიზიოლოგიური, ფსიქოლოგიური, ეკონომიკური, კულტურული ან სოციალური ნიშნებით;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 xml:space="preserve">ბ) განსაკუთრებული კატეგორიის მონაცემი − მონაცემი, რომელიც დაკავშირებულია პირის რასობრივ ან ეთნიკურ კუთვნილებასთან, პოლიტიკურ შეხედულებებთან, რელიგიურ ან ფილოსოფიურ მრწამსთან, პროფესიულ კავშირში გაწევრებასთან, ჯანმრთელობის მდგომარეობასთან, სქესობრივ ცხოვრებასთან, ნასამართლობასთან, ადმინისტრაციულ პატიმრობასთან, პირისთვის აღკვეთის ღონისძიების შეფარდებასთან, პირთან საპროცესო შეთანხმების დადებასთან, განრიდებასთან, დანაშაულის მსხვერპლად აღიარებასთან ან დაზარალებულად ცნობასთან, აგრეთვე ბიომეტრიული და გენეტიკური მონაცემები, რომლებიც ზემოაღნიშნული ნიშნებით ფიზიკური პირის იდენტიფიცირების საშუალებას იძლევა;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i/>
          <w:iCs/>
          <w:lang w:val="ka-GE"/>
        </w:rPr>
      </w:pPr>
      <w:r w:rsidRPr="00AE7229">
        <w:rPr>
          <w:rFonts w:ascii="Sylfaen" w:hAnsi="Sylfaen" w:cs="Sylfaen"/>
          <w:lang w:val="ka-GE"/>
        </w:rPr>
        <w:t>გ) ბიომეტრიული მონაცემი − ფიზიკური, ფსიქიკური ან ქცევის მახასიათებელი, რომელიც უნიკალური და მუდმივია თითოეული ფიზიკური პირისათვის და რომლითაც შესაძლებელია ამ პირის იდენტიფიცირება (თითის ანაბეჭდი, ტერფის ანაბეჭდი, თვალის ფერადი გარსი, თვალის ბადურის გარსი (თვალის ბადურის გამოსახულება), სახის მახასიათებელი);</w:t>
      </w:r>
      <w:r w:rsidRPr="00AE7229">
        <w:rPr>
          <w:rFonts w:ascii="Sylfaen" w:hAnsi="Sylfaen" w:cs="Sylfaen"/>
          <w:i/>
          <w:iCs/>
          <w:lang w:val="ka-GE"/>
        </w:rPr>
        <w:t xml:space="preserve"> (01.08.2014. N2639 ამოქმედდეს  2014 წლის 1 სექტემბრიდან)</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w:t>
      </w:r>
      <w:r w:rsidRPr="00AE7229">
        <w:rPr>
          <w:rFonts w:ascii="Sylfaen" w:hAnsi="Sylfaen" w:cs="Sylfaen"/>
          <w:position w:val="6"/>
          <w:lang w:val="ka-GE"/>
        </w:rPr>
        <w:t>1</w:t>
      </w:r>
      <w:r w:rsidRPr="00AE7229">
        <w:rPr>
          <w:rFonts w:ascii="Sylfaen" w:hAnsi="Sylfaen" w:cs="Sylfaen"/>
          <w:lang w:val="ka-GE"/>
        </w:rPr>
        <w:t xml:space="preserve">) </w:t>
      </w:r>
      <w:r w:rsidRPr="00AE7229">
        <w:rPr>
          <w:rFonts w:ascii="Sylfaen" w:hAnsi="Sylfaen" w:cs="Sylfaen"/>
          <w:color w:val="000000"/>
          <w:lang w:val="ka-GE"/>
        </w:rPr>
        <w:t>გენეტიკური მონაცემი − მონაცემთა სუბიექტის უნიკალური და მუდმივი მონაცემი გენეტიკური მემკვიდრეობის ან/და დნმ-ის კოდის შესახებ, რომლითაც შესაძლებელია ამ პირის იდენტიფიცირება;</w:t>
      </w:r>
      <w:r w:rsidRPr="00AE7229">
        <w:rPr>
          <w:rFonts w:ascii="Sylfaen" w:hAnsi="Sylfaen" w:cs="Sylfaen"/>
          <w:lang w:val="ka-GE"/>
        </w:rPr>
        <w:t xml:space="preserve"> </w:t>
      </w:r>
      <w:r w:rsidRPr="00AE7229">
        <w:rPr>
          <w:rFonts w:ascii="Sylfaen" w:hAnsi="Sylfaen" w:cs="Sylfaen"/>
          <w:i/>
          <w:iCs/>
          <w:lang w:val="ka-GE"/>
        </w:rPr>
        <w:t>(01.08.2014. N2639 ამოქმედდეს  2014 წლის 1 სექტემბრიდან)</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i/>
          <w:iCs/>
          <w:lang w:val="ka-GE"/>
        </w:rPr>
      </w:pPr>
      <w:r w:rsidRPr="00AE7229">
        <w:rPr>
          <w:rFonts w:ascii="Sylfaen" w:hAnsi="Sylfaen" w:cs="Sylfaen"/>
          <w:lang w:val="ka-GE"/>
        </w:rPr>
        <w:t xml:space="preserve">დ) მონაცემთა დამუშავება − ავტომატური, ნახევრად ავტომატური ან არაავტომატური საშუალებების გამოყენებით მონაცემთა მიმართ შესრულებული ნებისმიერი მოქმედება, კერძოდ, შეგროვება, ჩაწერა, ფოტოზე აღბეჭდვა, აუდიოჩაწერა, ვიდეოჩაწერა, ორგანიზება, შენახვა, შეცვლა, აღდგენა, გამოთხოვა, გამოყენება ან გამჟღავნება მონაცემთა გადაცემის, გავრცელების ან სხვაგვარად ხელმისაწვდომად გახდომის გზით, დაჯგუფება ან კომბინაცია, დაბლოკვა, წაშლა ან განადგურება;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ე) მონაცემთა ავტომატური დამუშავება − მონაცემთა ინფორმაციული ტექნოლოგიების გამოყენებით დამუშავება;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ე</w:t>
      </w:r>
      <w:r w:rsidRPr="00AE7229">
        <w:rPr>
          <w:rFonts w:ascii="Sylfaen" w:hAnsi="Sylfaen" w:cs="Sylfaen"/>
          <w:position w:val="6"/>
          <w:lang w:val="ka-GE"/>
        </w:rPr>
        <w:t>1</w:t>
      </w:r>
      <w:r w:rsidRPr="00AE7229">
        <w:rPr>
          <w:rFonts w:ascii="Sylfaen" w:hAnsi="Sylfaen" w:cs="Sylfaen"/>
          <w:lang w:val="ka-GE"/>
        </w:rPr>
        <w:t xml:space="preserve">) მონაცემთა ნახევრად ავტომატური დამუშავება − მონაცემთა ინფორმაციული ტექნოლოგიების გამოყენებით და არაავტომატური საშუალებებით დამუშავება; </w:t>
      </w:r>
      <w:r w:rsidRPr="00AE7229">
        <w:rPr>
          <w:rFonts w:ascii="Sylfaen" w:hAnsi="Sylfaen" w:cs="Sylfaen"/>
          <w:i/>
          <w:iCs/>
          <w:lang w:val="ka-GE"/>
        </w:rPr>
        <w:t>(01.08.2014. N2639 ამოქმედდეს  2014 წლის 1 სექტემბრიდან)</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ვ) მონაცემთა სუბიექტი − ნებისმიერი ფიზიკური პირი, რომლის შესახებ მონაცემიც მუშავდება;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lastRenderedPageBreak/>
        <w:t>ზ) თანხმობა − მონაცემთა სუბიექტის მიერ შესაბამისი ინფორმაციის მიღების შემდეგ მის შესახებ მონაცემთა განსაზღვრული მიზნით დამუშავებაზე ზეპირად, სატელეკომუნიკაციო ან სხვა შესაბამისი საშუალებით გამოხატული ნებაყოფლობითი თანხმობა, რომლითაც შესაძლებელია ნათლად დადგინდეს მონაცემთა სუბიექტის ნება;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თ) მონაცემთა სუბიექტის წერილობითი თანხმობა − მონაცემთა სუბიექტის მიერ შესაბამისი ინფორმაციის მიღების შემდეგ მის შესახებ მონაცემთა განსაზღვრული მიზნით დამუშავებაზე გამოხატული ნებაყოფლობითი თანხმობა, რომელსაც მონაცემთა სუბიექტმა ხელი მოაწერა ან სხვაგვარად აღნიშნა წერილობით ან მასთან გათანაბრებული ფორმით;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ი) მონაცემთა დამმუშავებელი −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დამუშავებას;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კ) უფლებამოსილი პირი − ნებისმიერი ფიზიკური ან იურიდიული პირი, რომელიც ამუშავებს მონაცემებს მონაცემთა დამმუშავებლისათვის ან მისი სახელით;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ლ) მონაცემთა მიმღები − კერძო ან საჯარო დაწესებულება, ფიზიკური ან იურიდიული პირი, კერძო ან საჯარო სექტორის თანამშრომელი, რომელსაც გადაეცა მონაცემები, გარდა პერსონალურ მონაცემთა დაცვის ინსპექტორისა;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მ) მესამე პირი − ნებისმიერი ფიზიკური ან იურიდიული პირი, საჯარო დაწესებულება, გარდა მონაცემთა სუბიექტისა, პერსონალურ მონაცემთა დაცვის ინსპექტორისა, მონაცემთა დამმუშავებლისა და უფლებამოსილი პირისა;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ნ) ფაილური სისტემა − მონაცემთა სტრუქტურიზებული წყება, რომელშიც ისინი დალაგებული და ხელმისაწვდომია კონკრეტული კრიტერიუმის მიხედვით;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ო) ფაილური სისტემის კატალოგი − ფაილური სისტემის სტრუქტურისა და შინაარსის დეტალური აღწერილობა;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პ) ფაილურ სისტემათა კატალოგების რეესტრი − რეესტრი, რომელიც უზრუნველყოფს არსებული ფაილური სისტემების დეტალურ აღრიცხვას;</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ჟ) მონაცემთა დაბლოკვა − მონაცემთა დამუშავების დროებით შეჩერება;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რ) მონაცემთა დეპერსონალიზაცია − მონაცემთა იმგვარი მოდიფიკაცია, რომ შეუძლებელი იყოს მათი დაკავშირება მონაცემთა სუბიექტთან ან ასეთი კავშირის დადგენა არაპროპორციულად დიდ ძალისხმევას, ხარჯებსა და დროს საჭიროებდეს;</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ს) საიდენტიფიკაციო ნომერი − პირადი საიდენტიფიკაციო ნომერი ან კანონით განსაზღვრული, ფიზიკურ პირთან დაკავშირებული ნებისმიერი სხვა საიდენტიფიკაციო ნომერი, რომლითაც შესაძლებელია ფაილური სისტემიდან (სადაც საიდენტიფიკაციო ნომერი ასევე დამუშავებულია) მონაცემთა მოძიება ან გამჟღავნება;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ტ) პერსონალურ მონაცემთა დაცვის ინსპექტორი − თანამდებობის პირი, რომელიც პასუხისმგებელია მონაცემთა დაცვის მარეგულირებელი კანონმდებლობის შესრულების ზედამხედველობაზე;</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უ) პირდაპირი მარკეტინგი − ფოსტის, სატელეფონო ზარების, ელექტრონული ფოსტის ან სხვა სატელეკომუნიკაციო საშუალებით საქონლის, მომსახურების, დასაქმების ან დროებითი სამუშაოს შეთავაზება.</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AE7229">
        <w:rPr>
          <w:rFonts w:ascii="Sylfaen" w:hAnsi="Sylfaen" w:cs="Sylfaen"/>
          <w:lang w:val="ka-GE"/>
        </w:rPr>
        <w:t xml:space="preserve">ფ) უფლებამოსილი ორგანო − საქართველოს სისხლის სამართლის საპროცესო კოდექსის მე-3 მუხლის 32-ე ნაწილით განსაზღვრული ორგანო; </w:t>
      </w:r>
      <w:r w:rsidRPr="00AE7229">
        <w:rPr>
          <w:rFonts w:ascii="Sylfaen" w:hAnsi="Sylfaen" w:cs="Sylfaen"/>
          <w:i/>
          <w:iCs/>
          <w:lang w:val="ka-GE"/>
        </w:rPr>
        <w:t>(30.11.2014 N2869)</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AE7229">
        <w:rPr>
          <w:rFonts w:ascii="Sylfaen" w:hAnsi="Sylfaen" w:cs="Sylfaen"/>
          <w:lang w:val="ka-GE"/>
        </w:rPr>
        <w:t xml:space="preserve">ქ) კონტროლის ელექტრონული სისტემა − ტექნიკურ და პროგრამულ გადაწყვეტილებათა ერთობლიობა, რომელიც უზრუნველყოფს უფლებამოსილი ორგანოს </w:t>
      </w:r>
      <w:r w:rsidRPr="00AE7229">
        <w:rPr>
          <w:rFonts w:ascii="Sylfaen" w:hAnsi="Sylfaen" w:cs="Sylfaen"/>
          <w:lang w:val="ka-GE"/>
        </w:rPr>
        <w:lastRenderedPageBreak/>
        <w:t xml:space="preserve">მონიტორინგის სისტემის მიერ გაცემულ ბრძანებათა ლოგირების მონაცემების კრიპტოგრაფიული მეთოდების გამოყენებით დამუშავებას, მართლზომიერი გადაჭერის მენეჯმენტის სისტემის მიერ განხორციელებულ ბრძანებათა ლოგირების მონაცემების ავტომატურ მიწოდებას პერსონალურ მონაცემთა დაცვის ინსპექტორისათვის, ამ მონაცემების კრიპტოგრაფიული მეთოდების გამოყენებით დამუშავებას და მიღებული შედეგების ავტომატურ შედარებას; </w:t>
      </w:r>
      <w:r w:rsidRPr="00AE7229">
        <w:rPr>
          <w:rFonts w:ascii="Sylfaen" w:hAnsi="Sylfaen" w:cs="Sylfaen"/>
          <w:i/>
          <w:iCs/>
          <w:lang w:val="ka-GE"/>
        </w:rPr>
        <w:t>(30.11.2014 N2869)</w:t>
      </w:r>
    </w:p>
    <w:p w:rsidR="003E114B" w:rsidRPr="001370B1"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AE7229">
        <w:rPr>
          <w:rFonts w:ascii="Sylfaen" w:hAnsi="Sylfaen" w:cs="Sylfaen"/>
          <w:lang w:val="ka-GE"/>
        </w:rPr>
        <w:t>ღ) მონაცემთა ბანკების კონტროლის სპეციალური ელექტრონული სისტემა − ტექნიკურ და პროგრამულ გადაწყვეტილებათა ერთობლიობა, რომელიც უზრუნველყოფს უფლებამოსილი ორგანოს „ელექტრონული კომუნიკაციების შესახებ“ საქართველოს კანონის 8</w:t>
      </w:r>
      <w:r w:rsidRPr="00AE7229">
        <w:rPr>
          <w:rFonts w:ascii="Sylfaen" w:hAnsi="Sylfaen" w:cs="Sylfaen"/>
          <w:position w:val="6"/>
          <w:lang w:val="ka-GE"/>
        </w:rPr>
        <w:t>3</w:t>
      </w:r>
      <w:r w:rsidRPr="00AE7229">
        <w:rPr>
          <w:rFonts w:ascii="Sylfaen" w:hAnsi="Sylfaen" w:cs="Sylfaen"/>
          <w:lang w:val="ka-GE"/>
        </w:rPr>
        <w:t xml:space="preserve"> მუხლის „ბ“ ქვეპუნქტით გათვალისწინებულ კოპირებულ მონაცემთა ბანკებში განხორციელებული აქტივობების ლოგირების მონაცემების ავტომატურ მიწოდებას პერსონალურ მონაცემთა დაცვის ინსპექტორისათვის. </w:t>
      </w:r>
      <w:r w:rsidRPr="00AE7229">
        <w:rPr>
          <w:rFonts w:ascii="Sylfaen" w:hAnsi="Sylfaen" w:cs="Sylfaen"/>
          <w:i/>
          <w:iCs/>
          <w:lang w:val="ka-GE"/>
        </w:rPr>
        <w:t>(30.11.2014 N2869)</w:t>
      </w:r>
      <w:r w:rsidRPr="00AE7229">
        <w:rPr>
          <w:rFonts w:ascii="Sylfaen" w:hAnsi="Sylfaen" w:cs="Sylfaen"/>
          <w:lang w:val="ka-GE"/>
        </w:rPr>
        <w:t xml:space="preserve"> </w:t>
      </w:r>
    </w:p>
    <w:p w:rsidR="003E114B" w:rsidRPr="001370B1"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3. კანონის მოქმედების სფერო</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i/>
          <w:iCs/>
          <w:lang w:val="ka-GE"/>
        </w:rPr>
      </w:pPr>
      <w:r w:rsidRPr="00AE7229">
        <w:rPr>
          <w:rFonts w:ascii="Sylfaen" w:hAnsi="Sylfaen" w:cs="Sylfaen"/>
          <w:lang w:val="ka-GE"/>
        </w:rPr>
        <w:t>1. ამ კანონის მოქმედება ვრცელდება საქართველოს ტერიტორიაზე ავტომატური და ნახევრად ავტომატური საშუალებებით მონაცემთა დამუშავებაზე, არაავტომატური საშუალებებით იმ მონაცემთა დამუშავებაზე, რომლებიც ფაილური სისტემის ნაწილია ან ფაილურ სისტემაში შეტანის მიზნით მუშავდება, აგრეთვე დანაშაულის თავიდან აცილებისა და გამოძიების, ოპერატიულ-სამძებრო ღონისძიებებისა და მართლწესრიგის დაცვის მიზნებისათვის სახელმწიფო საიდუმლოებისთვის მიკუთვნებულ მონაცემთა ავტომატურ დამუშავებაზე, გარდა ამ მუხლით გათვალისწინებული გამონაკლისებისა.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1</w:t>
      </w:r>
      <w:r w:rsidRPr="00AE7229">
        <w:rPr>
          <w:rFonts w:ascii="Sylfaen" w:hAnsi="Sylfaen" w:cs="Sylfaen"/>
          <w:position w:val="12"/>
          <w:lang w:val="ka-GE"/>
        </w:rPr>
        <w:t>1</w:t>
      </w:r>
      <w:r w:rsidRPr="00AE7229">
        <w:rPr>
          <w:rFonts w:ascii="Sylfaen" w:hAnsi="Sylfaen" w:cs="Sylfaen"/>
          <w:lang w:val="ka-GE"/>
        </w:rPr>
        <w:t>. მონაცემთა არაავტომატური საშუალებებით დამუშავება დაუშვებელია, თუ მისი მიზანია ამ კანონის მოთხოვნების შესრულებისათვის თავის არიდება.</w:t>
      </w:r>
      <w:r w:rsidRPr="00AE7229">
        <w:rPr>
          <w:rFonts w:ascii="Sylfaen" w:hAnsi="Sylfaen" w:cs="Sylfaen"/>
          <w:i/>
          <w:iCs/>
          <w:lang w:val="ka-GE"/>
        </w:rPr>
        <w:t xml:space="preserve"> (01.08.2014. N2639 ამოქმედდეს  2014 წლის 1 სექტემბრიდან)</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2. ამ კანონის მოქმედება აგრეთვე ვრცელდება: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ა) საზღვარგარეთ საქართველოს დიპლომატიური წარმომადგენლობებისა და საკონსულო დაწესებულებების მიერ მონაცემთა დამუშავებაზე;</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ბ) მონაცემთა იმ დამმუშავებლის საქმიანობაზე, რომელიც რეგისტრირებული არ არის საქართველოს ტერიტორიაზე</w:t>
      </w:r>
      <w:r w:rsidRPr="001370B1">
        <w:rPr>
          <w:rFonts w:ascii="Sylfaen" w:hAnsi="Sylfaen" w:cs="Sylfaen"/>
          <w:lang w:val="ka-GE"/>
        </w:rPr>
        <w:t xml:space="preserve">, </w:t>
      </w:r>
      <w:r w:rsidRPr="00AE7229">
        <w:rPr>
          <w:rFonts w:ascii="Sylfaen" w:hAnsi="Sylfaen" w:cs="Sylfaen"/>
          <w:lang w:val="ka-GE"/>
        </w:rPr>
        <w:t>მაგრამ მონაცემთა დამუშავებისათვის იყენებს საქართველოში არსებულ ტექნიკურ საშუალებებს, გარდა იმ შემთხვევისა, როდესაც ეს ტექნიკური საშუალებები გამოიყენება მხოლოდ მონაცემთა ტრანზიტისათვის. ასეთ შემთხვევაში მონაცემთა დამმუშავებელმა უნდა დანიშნოს/განსაზღვროს საქართველოში რეგისტრირებული წარმომადგენელი.</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3. ამ კანონის მოქმედება არ ვრცელდება:</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ა) ფიზიკური პირის მიერ მონაცემთა აშკარად პირადი მიზნებისათვის დამუშავებაზე, როდესაც მათი დამუშავება დაკავშირებული არ არის მის სამეწარმეო ან პროფესიულ საქმიანობასთან;</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i/>
          <w:iCs/>
          <w:lang w:val="ka-GE"/>
        </w:rPr>
      </w:pPr>
      <w:r w:rsidRPr="00AE7229">
        <w:rPr>
          <w:rFonts w:ascii="Sylfaen" w:hAnsi="Sylfaen" w:cs="Sylfaen"/>
          <w:lang w:val="ka-GE"/>
        </w:rPr>
        <w:t>ბ) სასამართლოში სამართალწარმოების მიზნებისათვის მონაცემთა დამუშავებაზე, რადგან ამან შეიძლება დააზიანოს სამართალწარმოება სასამართლოს მიერ საბოლოო გადაწყვეტილების გამოტანამდე.</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 xml:space="preserve">გ) სახელმწიფო უსაფრთხოების (მათ შორის, ეკონომიკური უსაფრთხოების), თავდაცვის, სადაზვერვო და კონტრდაზვერვითი საქმიანობების მიზნებისათვის სახელმწიფო საიდუმლოებისთვის მიკუთვნებულ მონაცემთა დამუშავებაზე;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i/>
          <w:iCs/>
          <w:lang w:val="ka-GE"/>
        </w:rPr>
      </w:pPr>
      <w:r w:rsidRPr="00AE7229">
        <w:rPr>
          <w:rFonts w:ascii="Sylfaen" w:hAnsi="Sylfaen" w:cs="Sylfaen"/>
          <w:lang w:val="ka-GE"/>
        </w:rPr>
        <w:lastRenderedPageBreak/>
        <w:t xml:space="preserve">დ) სახელმწიფო საიდუმლოებისთვის მიკუთვნებული ინფორმაციის  (გარდა ამ მუხლის პირველი პუნქტით გათვალისწინებული მონაცემებისა) დამუშავებაზე. </w:t>
      </w:r>
      <w:r w:rsidRPr="00AE7229">
        <w:rPr>
          <w:rFonts w:ascii="Sylfaen" w:hAnsi="Sylfaen" w:cs="Sylfaen"/>
          <w:i/>
          <w:iCs/>
          <w:lang w:val="ka-GE"/>
        </w:rPr>
        <w:t>(01.08.2014. N2639 ამოქმედდეს  2014 წლის 1 სექტემბრიდან)</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4. ამ კანონის (გარდა მე-17 მუხლისა) მოქმედება არ ვრცელდება მონაცემთა მედიასაშუალებების მიერ საზოგადოების ინფორმირების მიზნით დამუშავებაზე, აგრეთვე მონაცემთა სახელოვნებო და ლიტერატურული მიზნებისათვის დამუშავებაზე.</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5. ამ კანონის მე-19 და მე-20 მუხლების მოქმედება არ ვრცელდება პოლიტიკური პარტიების, პროფესიული და სხვა კავშირებისა და რელიგიური ორგანიზაციების მიერ მათ წევრებთან დაკავშირებულ მონაცემთა დამუშავებაზე.</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sidRPr="00AE7229">
        <w:rPr>
          <w:rFonts w:ascii="Sylfaen" w:hAnsi="Sylfaen" w:cs="Sylfaen"/>
          <w:lang w:val="ka-GE"/>
        </w:rPr>
        <w:t>6. ამ კანონის მე-6 მუხლის მოქმედება არ ვრცელდება საზოგადოებრივი უსაფრთხოების, ოპერატიულ-სამძებრო ღონისძიებებისა და დანაშაულის გამოძიების მიზნით მონაცემთა დამუშავებაზე, თუ საკითხი პირდაპირ და სპეციალურად რეგულირდება საქართველოს სისხლის სამართლის საპროცესო კოდექსით ან „ოპერატიულ-სამძებრო საქმიანობის შესახებ“ საქართველოს კანონით ან სხვა სპეციალური კანონით.(</w:t>
      </w:r>
      <w:r w:rsidRPr="00AE7229">
        <w:rPr>
          <w:rFonts w:ascii="Sylfaen" w:hAnsi="Sylfaen" w:cs="Sylfaen"/>
          <w:i/>
          <w:iCs/>
          <w:lang w:val="ka-GE"/>
        </w:rPr>
        <w:t>01.08.2014. N2639 ამოქმედდეს  2014 წლის 1 სექტემბრიდან)</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lang w:val="ka-GE"/>
        </w:rPr>
        <w:t xml:space="preserve">7. ამ კანონის მე-6 მუხლის მოქმედება არ ვრცელდება „ოფიციალური სტატისტიკის შესახებ“ საქართველოს კანონით გათვალისწინებული მოსახლეობის საყოველთაო აღწერის მიზნით მონაცემთა დამუშავებაზე. </w:t>
      </w:r>
      <w:r w:rsidRPr="00AE7229">
        <w:rPr>
          <w:rFonts w:ascii="Sylfaen" w:hAnsi="Sylfaen" w:cs="Sylfaen"/>
          <w:i/>
          <w:iCs/>
          <w:lang w:val="ka-GE"/>
        </w:rPr>
        <w:t>(01.08.2014. N2639 ამოქმედდეს  2014 წლის 1 სექტემბრიდან)</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4. მონაცემთა დამუშავების პრინციპები</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მონაცემთა დამუშავებისას დაცული უნდა იქნეს შემდეგი პრინციპები:</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ა) მონაცემები უნდა დამუშავდეს სამართლიანად და კანონიერად, მონაცემთა სუბიექტის ღირსების შეულახავად;</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i/>
          <w:iCs/>
          <w:lang w:val="ka-GE"/>
        </w:rPr>
      </w:pPr>
      <w:r w:rsidRPr="00AE7229">
        <w:rPr>
          <w:rFonts w:ascii="Sylfaen" w:hAnsi="Sylfaen" w:cs="Sylfaen"/>
          <w:lang w:val="ka-GE"/>
        </w:rPr>
        <w:t xml:space="preserve">ბ) მონაცემები შეიძლება დამუშავდეს მხოლოდ კონკრეტული, მკაფიოდ განსაზღვრული, კანონიერი მიზნებისათვის. დაუშვებელია მონაცემთა შემდგომი დამუშავება სხვა, თავდაპირველ მიზანთან შეუთავსებელი მიზნით; </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 მონაცემები შეიძლება დამუშავდეს მხოლოდ იმ მოცულობით, რომელიც აუცილებელია შესაბამისი კანონიერი მიზნის მისაღწევად. მონაცემები უნდა იყოს იმ მიზნის ადეკვატური და პროპორციული, რომლის მისაღწევადაც მუშავდება ისინი;</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დ) მონაცემები ნამდვილი და ზუსტი უნდა იყოს და, საჭიროების შემთხვევაში, უნდა განახლდეს. კანონიერი საფუძვლის გარეშე შეგროვებული და დამუშავების მიზნის შეუსაბამო მონაცემები უნდა დაიბლოკოს, წაიშალოს ან განადგურდეს; </w:t>
      </w:r>
    </w:p>
    <w:p w:rsidR="003E114B" w:rsidRPr="001370B1" w:rsidRDefault="003E114B" w:rsidP="003E114B">
      <w:pPr>
        <w:rPr>
          <w:rFonts w:ascii="Sylfaen" w:hAnsi="Sylfaen" w:cs="Sylfaen"/>
          <w:lang w:val="ka-GE"/>
        </w:rPr>
      </w:pPr>
      <w:r w:rsidRPr="00AE7229">
        <w:rPr>
          <w:rFonts w:ascii="Sylfaen" w:hAnsi="Sylfaen" w:cs="Sylfaen"/>
          <w:lang w:val="ka-GE"/>
        </w:rPr>
        <w:t>ე) მონაცემები შეიძლება შენახულ იქნეს მხოლოდ იმ ვადით, რომელიც აუცილებელია მონაცემთა დამუშავების მიზნის მისაღწევად. იმ მიზნის მიღწევის შემდეგ, რომლისთვისაც მუშავდება მონაცემები, ისინი უნდა დაიბლოკოს, წაიშალოს ან განადგურდეს ან შენახული უნდა იქნეს პირის იდენტიფიცირების გამომრიცხავი ფორმით, თუ კანონით სხვა რამ არ არის დადგენილი</w:t>
      </w:r>
      <w:r w:rsidRPr="001370B1">
        <w:rPr>
          <w:rFonts w:ascii="Sylfaen" w:hAnsi="Sylfaen" w:cs="Sylfaen"/>
          <w:lang w:val="ka-GE"/>
        </w:rPr>
        <w:t>;</w:t>
      </w:r>
    </w:p>
    <w:p w:rsidR="003E114B" w:rsidRPr="001370B1" w:rsidRDefault="003E114B" w:rsidP="003E114B">
      <w:pPr>
        <w:spacing w:after="0" w:line="20" w:lineRule="atLeast"/>
        <w:ind w:firstLine="720"/>
        <w:jc w:val="both"/>
        <w:rPr>
          <w:rFonts w:ascii="Sylfaen" w:hAnsi="Sylfaen" w:cs="Sylfaen"/>
          <w:b/>
          <w:bCs/>
          <w:lang w:val="ka-GE"/>
        </w:rPr>
      </w:pPr>
      <w:r w:rsidRPr="00AE7229">
        <w:rPr>
          <w:rFonts w:ascii="Sylfaen" w:hAnsi="Sylfaen" w:cs="Sylfaen"/>
          <w:b/>
          <w:bCs/>
          <w:lang w:val="ka-GE"/>
        </w:rPr>
        <w:t xml:space="preserve">მუხლი 6. განსაკუთრებული კატეგორიის მონაცემთა დამუშავება </w:t>
      </w:r>
    </w:p>
    <w:p w:rsidR="003E114B" w:rsidRPr="00AE7229" w:rsidRDefault="003E114B" w:rsidP="003E114B">
      <w:pPr>
        <w:spacing w:after="0" w:line="20" w:lineRule="atLeast"/>
        <w:ind w:firstLine="720"/>
        <w:jc w:val="both"/>
        <w:rPr>
          <w:rFonts w:ascii="Sylfaen" w:hAnsi="Sylfaen" w:cs="Sylfaen"/>
          <w:lang w:val="ka-GE"/>
        </w:rPr>
      </w:pPr>
      <w:r w:rsidRPr="00AE7229">
        <w:rPr>
          <w:rFonts w:ascii="Sylfaen" w:hAnsi="Sylfaen" w:cs="Sylfaen"/>
          <w:lang w:val="ka-GE"/>
        </w:rPr>
        <w:t>1. აკრძალულია განსაკუთრებული კატეგორიის მონაცემთა დამუშავება.</w:t>
      </w:r>
    </w:p>
    <w:p w:rsidR="003E114B" w:rsidRPr="00AE7229" w:rsidRDefault="003E114B" w:rsidP="003E114B">
      <w:pPr>
        <w:pStyle w:val="ListParagraph"/>
        <w:ind w:left="0" w:firstLine="709"/>
        <w:jc w:val="both"/>
        <w:rPr>
          <w:rFonts w:ascii="Sylfaen" w:hAnsi="Sylfaen" w:cs="Sylfaen"/>
          <w:lang w:val="ka-GE"/>
        </w:rPr>
      </w:pPr>
      <w:r w:rsidRPr="00AE7229">
        <w:rPr>
          <w:rFonts w:ascii="Sylfaen" w:hAnsi="Sylfaen" w:cs="Sylfaen"/>
          <w:lang w:val="ka-GE"/>
        </w:rPr>
        <w:lastRenderedPageBreak/>
        <w:t>2. ამ მუხლის პირველი პუნქტით გათვალისწინებულ მონაცემთა დამუშავება შესაძლებელია მონაცემთა სუბიექტის წერილობითი თანხმობით  ან იმ შემთხვევებში, როცა: (01.08.2014. N2636)</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ა) ნასამართლობასთან და ჯანმრთელობის მდგომარეობასთან დაკავშირებული მონაცემების დამუშავება აუცილებელია შრომითი ვალდებულებების და ურთიერთობის ხასიათიდან გამომდინარე, მათ შორის, დასაქმების თაობაზე გადაწყვეტილების მისაღებად;</w:t>
      </w:r>
    </w:p>
    <w:p w:rsidR="003E114B" w:rsidRPr="00AE7229" w:rsidRDefault="003E114B" w:rsidP="003E114B">
      <w:pPr>
        <w:pStyle w:val="ListParagraph"/>
        <w:ind w:left="0" w:firstLine="709"/>
        <w:jc w:val="both"/>
        <w:rPr>
          <w:rFonts w:ascii="Sylfaen" w:hAnsi="Sylfaen" w:cs="Sylfaen"/>
          <w:lang w:val="ka-GE"/>
        </w:rPr>
      </w:pPr>
      <w:r w:rsidRPr="00AE7229">
        <w:rPr>
          <w:rFonts w:ascii="Sylfaen" w:hAnsi="Sylfaen" w:cs="Sylfaen"/>
          <w:lang w:val="ka-GE"/>
        </w:rPr>
        <w:t>ბ) მონაცემთა დამუშავება აუცილებელია მონაცემთა სუბიექტის ან მესამე პირის სასიცოცხლო ინტერესების დასაცავად და მონაცემთა სუბიექტს ფიზიკურად ან სამართლებრივად უნარი არა აქვს, მონაცემთა დამუშავებაზე თანხმობა განაცხადოს;</w:t>
      </w:r>
    </w:p>
    <w:p w:rsidR="003E114B" w:rsidRPr="00AE7229" w:rsidRDefault="003E114B" w:rsidP="003E114B">
      <w:pPr>
        <w:pStyle w:val="ListParagraph"/>
        <w:ind w:left="0" w:firstLine="709"/>
        <w:jc w:val="both"/>
        <w:rPr>
          <w:rFonts w:ascii="Sylfaen" w:hAnsi="Sylfaen" w:cs="Sylfaen"/>
          <w:lang w:val="ka-GE"/>
        </w:rPr>
      </w:pPr>
      <w:r w:rsidRPr="00AE7229">
        <w:rPr>
          <w:rFonts w:ascii="Sylfaen" w:hAnsi="Sylfaen" w:cs="Sylfaen"/>
          <w:lang w:val="ka-GE"/>
        </w:rPr>
        <w:t>გ) მონაცემები მუშავდება საზოგადოებრივი ჯანმრთელობის დაცვის, ჯანმრთელობის დაცვის ან დაწესებულების (მუშაკის) მიერ ფიზიკური პირის ჯანმრთელობის დაცვის მიზნით, აგრეთვე თუ ეს აუცილებელია ჯანმრთელობის დაცვის სისტემის მართვისათვის ან ფუნქციონირებისათვის;</w:t>
      </w:r>
    </w:p>
    <w:p w:rsidR="003E114B" w:rsidRPr="00AE7229" w:rsidRDefault="003E114B" w:rsidP="003E114B">
      <w:pPr>
        <w:pStyle w:val="ListParagraph"/>
        <w:ind w:left="0" w:firstLine="709"/>
        <w:jc w:val="both"/>
        <w:rPr>
          <w:rFonts w:ascii="Sylfaen" w:hAnsi="Sylfaen" w:cs="Sylfaen"/>
          <w:lang w:val="ka-GE"/>
        </w:rPr>
      </w:pPr>
      <w:r w:rsidRPr="00AE7229">
        <w:rPr>
          <w:rFonts w:ascii="Sylfaen" w:hAnsi="Sylfaen" w:cs="Sylfaen"/>
          <w:lang w:val="ka-GE"/>
        </w:rPr>
        <w:t>დ) მონაცემთა სუბიექტმა საჯარო გახადა მის შესახებ მონაცემები მათი გამოყენების აშკარა აკრძალვის გარეშე;</w:t>
      </w:r>
    </w:p>
    <w:p w:rsidR="003E114B" w:rsidRPr="001370B1" w:rsidRDefault="003E114B" w:rsidP="003E114B">
      <w:pPr>
        <w:pStyle w:val="ListParagraph"/>
        <w:ind w:left="0" w:firstLine="709"/>
        <w:jc w:val="both"/>
        <w:rPr>
          <w:rFonts w:ascii="Sylfaen" w:hAnsi="Sylfaen" w:cs="Sylfaen"/>
          <w:lang w:val="ka-GE"/>
        </w:rPr>
      </w:pPr>
      <w:r w:rsidRPr="00AE7229">
        <w:rPr>
          <w:rFonts w:ascii="Sylfaen" w:hAnsi="Sylfaen" w:cs="Sylfaen"/>
          <w:lang w:val="ka-GE"/>
        </w:rPr>
        <w:t>ე) მონაცემები მუშავდება პოლიტიკური, ფილოსოფიური, რელიგიური ან პროფესიული გაერთიანების ან არაკომერციული ორგანიზაციის მიერ ლეგიტიმური საქმიანობის განხორციელებისას. ასეთ შემთხვევაში მონაცემთა დამუშავება შეიძლება დაკავშირებული იყოს მხოლოდ ამ გაერთიანების/ორგანიზაციის წევრებთან ან პირებთან, რომლებსაც მუდმივი კავშირი აქვთ ამ გაერთიანებასთან/ორგანიზაციასთან.</w:t>
      </w:r>
    </w:p>
    <w:p w:rsidR="003E114B" w:rsidRPr="00AE7229" w:rsidRDefault="003E114B" w:rsidP="003E114B">
      <w:pPr>
        <w:pStyle w:val="ListParagraph"/>
        <w:ind w:left="0" w:firstLine="709"/>
        <w:jc w:val="both"/>
        <w:rPr>
          <w:rFonts w:ascii="Sylfaen" w:hAnsi="Sylfaen" w:cs="Sylfaen"/>
          <w:lang w:val="ka-GE"/>
        </w:rPr>
      </w:pPr>
      <w:r w:rsidRPr="00AE7229">
        <w:rPr>
          <w:rFonts w:ascii="Sylfaen" w:hAnsi="Sylfaen" w:cs="Sylfaen"/>
          <w:lang w:val="ka-GE"/>
        </w:rPr>
        <w:t xml:space="preserve">3. ამ მუხლის მე-2 პუნქტის საფუძველზე მონაცემთა დამუშავების შემთხვევაში დაუშვებელია მონაცემთა სუბიექტის თანხმობის გარეშე მონაცემთა გასაჯაროება და მესამე პირისათვის გამჟღავნება. </w:t>
      </w:r>
    </w:p>
    <w:p w:rsidR="009E2AE5" w:rsidRPr="00AE7229" w:rsidRDefault="009E2AE5" w:rsidP="009E2A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lang w:val="ka-GE"/>
        </w:rPr>
      </w:pPr>
      <w:r w:rsidRPr="00AE7229">
        <w:rPr>
          <w:rFonts w:ascii="Sylfaen" w:hAnsi="Sylfaen" w:cs="Sylfaen"/>
          <w:lang w:val="ka-GE"/>
        </w:rPr>
        <w:t>მუხლი</w:t>
      </w:r>
      <w:r w:rsidRPr="00AE7229">
        <w:rPr>
          <w:lang w:val="ka-GE"/>
        </w:rPr>
        <w:t xml:space="preserve"> 12. </w:t>
      </w:r>
      <w:r w:rsidRPr="00AE7229">
        <w:rPr>
          <w:rFonts w:ascii="Sylfaen" w:hAnsi="Sylfaen" w:cs="Sylfaen"/>
          <w:lang w:val="ka-GE"/>
        </w:rPr>
        <w:t>საჯარო</w:t>
      </w:r>
      <w:r w:rsidRPr="00AE7229">
        <w:rPr>
          <w:lang w:val="ka-GE"/>
        </w:rPr>
        <w:t xml:space="preserve"> </w:t>
      </w:r>
      <w:r w:rsidRPr="00AE7229">
        <w:rPr>
          <w:rFonts w:ascii="Sylfaen" w:hAnsi="Sylfaen" w:cs="Sylfaen"/>
          <w:lang w:val="ka-GE"/>
        </w:rPr>
        <w:t>და</w:t>
      </w:r>
      <w:r w:rsidRPr="00AE7229">
        <w:rPr>
          <w:lang w:val="ka-GE"/>
        </w:rPr>
        <w:t xml:space="preserve"> </w:t>
      </w:r>
      <w:r w:rsidRPr="00AE7229">
        <w:rPr>
          <w:rFonts w:ascii="Sylfaen" w:hAnsi="Sylfaen" w:cs="Sylfaen"/>
          <w:lang w:val="ka-GE"/>
        </w:rPr>
        <w:t>კერძო</w:t>
      </w:r>
      <w:r w:rsidRPr="00AE7229">
        <w:rPr>
          <w:lang w:val="ka-GE"/>
        </w:rPr>
        <w:t xml:space="preserve"> </w:t>
      </w:r>
      <w:r w:rsidRPr="00AE7229">
        <w:rPr>
          <w:rFonts w:ascii="Sylfaen" w:hAnsi="Sylfaen" w:cs="Sylfaen"/>
          <w:lang w:val="ka-GE"/>
        </w:rPr>
        <w:t>დაწესებულებათა</w:t>
      </w:r>
      <w:r w:rsidRPr="00AE7229">
        <w:rPr>
          <w:lang w:val="ka-GE"/>
        </w:rPr>
        <w:t xml:space="preserve"> </w:t>
      </w:r>
      <w:r w:rsidRPr="00AE7229">
        <w:rPr>
          <w:rFonts w:ascii="Sylfaen" w:hAnsi="Sylfaen" w:cs="Sylfaen"/>
          <w:lang w:val="ka-GE"/>
        </w:rPr>
        <w:t>შენობების</w:t>
      </w:r>
      <w:r w:rsidRPr="00AE7229">
        <w:rPr>
          <w:lang w:val="ka-GE"/>
        </w:rPr>
        <w:t xml:space="preserve"> </w:t>
      </w:r>
      <w:r w:rsidRPr="00AE7229">
        <w:rPr>
          <w:rFonts w:ascii="Sylfaen" w:hAnsi="Sylfaen" w:cs="Sylfaen"/>
          <w:lang w:val="ka-GE"/>
        </w:rPr>
        <w:t>ვიდეოთვალთვალი</w:t>
      </w:r>
      <w:r w:rsidRPr="00AE7229">
        <w:rPr>
          <w:lang w:val="ka-GE"/>
        </w:rPr>
        <w:t xml:space="preserve"> </w:t>
      </w:r>
    </w:p>
    <w:p w:rsidR="009E2AE5" w:rsidRPr="00AE7229" w:rsidRDefault="009E2AE5" w:rsidP="009E2A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lang w:val="ka-GE"/>
        </w:rPr>
      </w:pPr>
      <w:r w:rsidRPr="00AE7229">
        <w:rPr>
          <w:lang w:val="ka-GE"/>
        </w:rPr>
        <w:t xml:space="preserve">1. </w:t>
      </w:r>
      <w:r w:rsidRPr="00AE7229">
        <w:rPr>
          <w:rFonts w:ascii="Sylfaen" w:hAnsi="Sylfaen" w:cs="Sylfaen"/>
          <w:lang w:val="ka-GE"/>
        </w:rPr>
        <w:t>საჯარო</w:t>
      </w:r>
      <w:r w:rsidRPr="00AE7229">
        <w:rPr>
          <w:lang w:val="ka-GE"/>
        </w:rPr>
        <w:t xml:space="preserve"> </w:t>
      </w:r>
      <w:r w:rsidRPr="00AE7229">
        <w:rPr>
          <w:rFonts w:ascii="Sylfaen" w:hAnsi="Sylfaen" w:cs="Sylfaen"/>
          <w:lang w:val="ka-GE"/>
        </w:rPr>
        <w:t>და</w:t>
      </w:r>
      <w:r w:rsidRPr="00AE7229">
        <w:rPr>
          <w:lang w:val="ka-GE"/>
        </w:rPr>
        <w:t xml:space="preserve"> </w:t>
      </w:r>
      <w:r w:rsidRPr="00AE7229">
        <w:rPr>
          <w:rFonts w:ascii="Sylfaen" w:hAnsi="Sylfaen" w:cs="Sylfaen"/>
          <w:lang w:val="ka-GE"/>
        </w:rPr>
        <w:t>კერძო</w:t>
      </w:r>
      <w:r w:rsidRPr="00AE7229">
        <w:rPr>
          <w:lang w:val="ka-GE"/>
        </w:rPr>
        <w:t xml:space="preserve"> </w:t>
      </w:r>
      <w:r w:rsidRPr="00AE7229">
        <w:rPr>
          <w:rFonts w:ascii="Sylfaen" w:hAnsi="Sylfaen" w:cs="Sylfaen"/>
          <w:lang w:val="ka-GE"/>
        </w:rPr>
        <w:t>დაწესებულებებს</w:t>
      </w:r>
      <w:r w:rsidRPr="00AE7229">
        <w:rPr>
          <w:lang w:val="ka-GE"/>
        </w:rPr>
        <w:t xml:space="preserve"> </w:t>
      </w:r>
      <w:r w:rsidRPr="00AE7229">
        <w:rPr>
          <w:rFonts w:ascii="Sylfaen" w:hAnsi="Sylfaen" w:cs="Sylfaen"/>
          <w:lang w:val="ka-GE"/>
        </w:rPr>
        <w:t>შესაბამისი</w:t>
      </w:r>
      <w:r w:rsidRPr="00AE7229">
        <w:rPr>
          <w:lang w:val="ka-GE"/>
        </w:rPr>
        <w:t xml:space="preserve"> </w:t>
      </w:r>
      <w:r w:rsidRPr="00AE7229">
        <w:rPr>
          <w:rFonts w:ascii="Sylfaen" w:hAnsi="Sylfaen" w:cs="Sylfaen"/>
          <w:lang w:val="ka-GE"/>
        </w:rPr>
        <w:t>მონიტორინგის</w:t>
      </w:r>
      <w:r w:rsidRPr="00AE7229">
        <w:rPr>
          <w:lang w:val="ka-GE"/>
        </w:rPr>
        <w:t xml:space="preserve"> </w:t>
      </w:r>
      <w:r w:rsidRPr="00AE7229">
        <w:rPr>
          <w:rFonts w:ascii="Sylfaen" w:hAnsi="Sylfaen" w:cs="Sylfaen"/>
          <w:lang w:val="ka-GE"/>
        </w:rPr>
        <w:t>განხორციელების</w:t>
      </w:r>
      <w:r w:rsidRPr="00AE7229">
        <w:rPr>
          <w:lang w:val="ka-GE"/>
        </w:rPr>
        <w:t xml:space="preserve"> </w:t>
      </w:r>
      <w:r w:rsidRPr="00AE7229">
        <w:rPr>
          <w:rFonts w:ascii="Sylfaen" w:hAnsi="Sylfaen" w:cs="Sylfaen"/>
          <w:lang w:val="ka-GE"/>
        </w:rPr>
        <w:t>მიზნით</w:t>
      </w:r>
      <w:r w:rsidRPr="00AE7229">
        <w:rPr>
          <w:lang w:val="ka-GE"/>
        </w:rPr>
        <w:t xml:space="preserve"> </w:t>
      </w:r>
      <w:r w:rsidRPr="00AE7229">
        <w:rPr>
          <w:rFonts w:ascii="Sylfaen" w:hAnsi="Sylfaen" w:cs="Sylfaen"/>
          <w:lang w:val="ka-GE"/>
        </w:rPr>
        <w:t>შეუძლიათ</w:t>
      </w:r>
      <w:r w:rsidRPr="00AE7229">
        <w:rPr>
          <w:lang w:val="ka-GE"/>
        </w:rPr>
        <w:t xml:space="preserve"> </w:t>
      </w:r>
      <w:r w:rsidRPr="00AE7229">
        <w:rPr>
          <w:rFonts w:ascii="Sylfaen" w:hAnsi="Sylfaen" w:cs="Sylfaen"/>
          <w:lang w:val="ka-GE"/>
        </w:rPr>
        <w:t>განახორციელონ</w:t>
      </w:r>
      <w:r w:rsidRPr="00AE7229">
        <w:rPr>
          <w:lang w:val="ka-GE"/>
        </w:rPr>
        <w:t xml:space="preserve"> </w:t>
      </w:r>
      <w:r w:rsidRPr="00AE7229">
        <w:rPr>
          <w:rFonts w:ascii="Sylfaen" w:hAnsi="Sylfaen" w:cs="Sylfaen"/>
          <w:lang w:val="ka-GE"/>
        </w:rPr>
        <w:t>თავიანთი</w:t>
      </w:r>
      <w:r w:rsidRPr="00AE7229">
        <w:rPr>
          <w:lang w:val="ka-GE"/>
        </w:rPr>
        <w:t xml:space="preserve"> </w:t>
      </w:r>
      <w:r w:rsidRPr="00AE7229">
        <w:rPr>
          <w:rFonts w:ascii="Sylfaen" w:hAnsi="Sylfaen" w:cs="Sylfaen"/>
          <w:lang w:val="ka-GE"/>
        </w:rPr>
        <w:t>შენობების</w:t>
      </w:r>
      <w:r w:rsidRPr="00AE7229">
        <w:rPr>
          <w:lang w:val="ka-GE"/>
        </w:rPr>
        <w:t xml:space="preserve"> </w:t>
      </w:r>
      <w:r w:rsidRPr="00AE7229">
        <w:rPr>
          <w:rFonts w:ascii="Sylfaen" w:hAnsi="Sylfaen" w:cs="Sylfaen"/>
          <w:lang w:val="ka-GE"/>
        </w:rPr>
        <w:t>ვიდეოთვალთვალი</w:t>
      </w:r>
      <w:r w:rsidRPr="00AE7229">
        <w:rPr>
          <w:lang w:val="ka-GE"/>
        </w:rPr>
        <w:t xml:space="preserve">, </w:t>
      </w:r>
      <w:r w:rsidRPr="00AE7229">
        <w:rPr>
          <w:rFonts w:ascii="Sylfaen" w:hAnsi="Sylfaen" w:cs="Sylfaen"/>
          <w:lang w:val="ka-GE"/>
        </w:rPr>
        <w:t>თუ</w:t>
      </w:r>
      <w:r w:rsidRPr="00AE7229">
        <w:rPr>
          <w:lang w:val="ka-GE"/>
        </w:rPr>
        <w:t xml:space="preserve"> </w:t>
      </w:r>
      <w:r w:rsidRPr="00AE7229">
        <w:rPr>
          <w:rFonts w:ascii="Sylfaen" w:hAnsi="Sylfaen" w:cs="Sylfaen"/>
          <w:lang w:val="ka-GE"/>
        </w:rPr>
        <w:t>ეს</w:t>
      </w:r>
      <w:r w:rsidRPr="00AE7229">
        <w:rPr>
          <w:lang w:val="ka-GE"/>
        </w:rPr>
        <w:t xml:space="preserve"> </w:t>
      </w:r>
      <w:r w:rsidRPr="00AE7229">
        <w:rPr>
          <w:rFonts w:ascii="Sylfaen" w:hAnsi="Sylfaen" w:cs="Sylfaen"/>
          <w:lang w:val="ka-GE"/>
        </w:rPr>
        <w:t>აუცილებელია</w:t>
      </w:r>
      <w:r w:rsidRPr="00AE7229">
        <w:rPr>
          <w:lang w:val="ka-GE"/>
        </w:rPr>
        <w:t xml:space="preserve"> </w:t>
      </w:r>
      <w:r w:rsidRPr="00AE7229">
        <w:rPr>
          <w:rFonts w:ascii="Sylfaen" w:hAnsi="Sylfaen" w:cs="Sylfaen"/>
          <w:lang w:val="ka-GE"/>
        </w:rPr>
        <w:t>პირის</w:t>
      </w:r>
      <w:r w:rsidRPr="00AE7229">
        <w:rPr>
          <w:lang w:val="ka-GE"/>
        </w:rPr>
        <w:t xml:space="preserve"> </w:t>
      </w:r>
      <w:r w:rsidRPr="00AE7229">
        <w:rPr>
          <w:rFonts w:ascii="Sylfaen" w:hAnsi="Sylfaen" w:cs="Sylfaen"/>
          <w:lang w:val="ka-GE"/>
        </w:rPr>
        <w:t>უსაფრთხოებისა</w:t>
      </w:r>
      <w:r w:rsidRPr="00AE7229">
        <w:rPr>
          <w:lang w:val="ka-GE"/>
        </w:rPr>
        <w:t xml:space="preserve"> </w:t>
      </w:r>
      <w:r w:rsidRPr="00AE7229">
        <w:rPr>
          <w:rFonts w:ascii="Sylfaen" w:hAnsi="Sylfaen" w:cs="Sylfaen"/>
          <w:lang w:val="ka-GE"/>
        </w:rPr>
        <w:t>და</w:t>
      </w:r>
      <w:r w:rsidRPr="00AE7229">
        <w:rPr>
          <w:lang w:val="ka-GE"/>
        </w:rPr>
        <w:t xml:space="preserve"> </w:t>
      </w:r>
      <w:r w:rsidRPr="00AE7229">
        <w:rPr>
          <w:rFonts w:ascii="Sylfaen" w:hAnsi="Sylfaen" w:cs="Sylfaen"/>
          <w:lang w:val="ka-GE"/>
        </w:rPr>
        <w:t>საკუთრების</w:t>
      </w:r>
      <w:r w:rsidRPr="00AE7229">
        <w:rPr>
          <w:lang w:val="ka-GE"/>
        </w:rPr>
        <w:t xml:space="preserve"> </w:t>
      </w:r>
      <w:r w:rsidRPr="00AE7229">
        <w:rPr>
          <w:rFonts w:ascii="Sylfaen" w:hAnsi="Sylfaen" w:cs="Sylfaen"/>
          <w:lang w:val="ka-GE"/>
        </w:rPr>
        <w:t>დაცვის</w:t>
      </w:r>
      <w:r w:rsidRPr="00AE7229">
        <w:rPr>
          <w:lang w:val="ka-GE"/>
        </w:rPr>
        <w:t xml:space="preserve">, </w:t>
      </w:r>
      <w:r w:rsidRPr="00AE7229">
        <w:rPr>
          <w:rFonts w:ascii="Sylfaen" w:hAnsi="Sylfaen" w:cs="Sylfaen"/>
          <w:lang w:val="ka-GE"/>
        </w:rPr>
        <w:t>არასრულწლოვნის</w:t>
      </w:r>
      <w:r w:rsidRPr="00AE7229">
        <w:rPr>
          <w:lang w:val="ka-GE"/>
        </w:rPr>
        <w:t xml:space="preserve"> </w:t>
      </w:r>
      <w:r w:rsidRPr="00AE7229">
        <w:rPr>
          <w:rFonts w:ascii="Sylfaen" w:hAnsi="Sylfaen" w:cs="Sylfaen"/>
          <w:lang w:val="ka-GE"/>
        </w:rPr>
        <w:t>მავნე</w:t>
      </w:r>
      <w:r w:rsidRPr="00AE7229">
        <w:rPr>
          <w:lang w:val="ka-GE"/>
        </w:rPr>
        <w:t xml:space="preserve"> </w:t>
      </w:r>
      <w:r w:rsidRPr="00AE7229">
        <w:rPr>
          <w:rFonts w:ascii="Sylfaen" w:hAnsi="Sylfaen" w:cs="Sylfaen"/>
          <w:lang w:val="ka-GE"/>
        </w:rPr>
        <w:t>ზეგავლენისაგან</w:t>
      </w:r>
      <w:r w:rsidRPr="00AE7229">
        <w:rPr>
          <w:lang w:val="ka-GE"/>
        </w:rPr>
        <w:t xml:space="preserve"> </w:t>
      </w:r>
      <w:r w:rsidRPr="00AE7229">
        <w:rPr>
          <w:rFonts w:ascii="Sylfaen" w:hAnsi="Sylfaen" w:cs="Sylfaen"/>
          <w:lang w:val="ka-GE"/>
        </w:rPr>
        <w:t>დაცვისა</w:t>
      </w:r>
      <w:r w:rsidRPr="00AE7229">
        <w:rPr>
          <w:lang w:val="ka-GE"/>
        </w:rPr>
        <w:t xml:space="preserve"> </w:t>
      </w:r>
      <w:r w:rsidRPr="00AE7229">
        <w:rPr>
          <w:rFonts w:ascii="Sylfaen" w:hAnsi="Sylfaen" w:cs="Sylfaen"/>
          <w:lang w:val="ka-GE"/>
        </w:rPr>
        <w:t>და</w:t>
      </w:r>
      <w:r w:rsidRPr="00AE7229">
        <w:rPr>
          <w:lang w:val="ka-GE"/>
        </w:rPr>
        <w:t xml:space="preserve"> </w:t>
      </w:r>
      <w:r w:rsidRPr="00AE7229">
        <w:rPr>
          <w:rFonts w:ascii="Sylfaen" w:hAnsi="Sylfaen" w:cs="Sylfaen"/>
          <w:lang w:val="ka-GE"/>
        </w:rPr>
        <w:t>საიდუმლო</w:t>
      </w:r>
      <w:r w:rsidRPr="00AE7229">
        <w:rPr>
          <w:lang w:val="ka-GE"/>
        </w:rPr>
        <w:t xml:space="preserve"> </w:t>
      </w:r>
      <w:r w:rsidRPr="00AE7229">
        <w:rPr>
          <w:rFonts w:ascii="Sylfaen" w:hAnsi="Sylfaen" w:cs="Sylfaen"/>
          <w:lang w:val="ka-GE"/>
        </w:rPr>
        <w:t>ინფორმაციის</w:t>
      </w:r>
      <w:r w:rsidRPr="00AE7229">
        <w:rPr>
          <w:lang w:val="ka-GE"/>
        </w:rPr>
        <w:t xml:space="preserve"> </w:t>
      </w:r>
      <w:r w:rsidRPr="00AE7229">
        <w:rPr>
          <w:rFonts w:ascii="Sylfaen" w:hAnsi="Sylfaen" w:cs="Sylfaen"/>
          <w:lang w:val="ka-GE"/>
        </w:rPr>
        <w:t>დაცვის</w:t>
      </w:r>
      <w:r w:rsidRPr="00AE7229">
        <w:rPr>
          <w:lang w:val="ka-GE"/>
        </w:rPr>
        <w:t xml:space="preserve"> </w:t>
      </w:r>
      <w:r w:rsidRPr="00AE7229">
        <w:rPr>
          <w:rFonts w:ascii="Sylfaen" w:hAnsi="Sylfaen" w:cs="Sylfaen"/>
          <w:lang w:val="ka-GE"/>
        </w:rPr>
        <w:t>მიზნებისათვის</w:t>
      </w:r>
      <w:r w:rsidRPr="00AE7229">
        <w:rPr>
          <w:lang w:val="ka-GE"/>
        </w:rPr>
        <w:t xml:space="preserve">. </w:t>
      </w:r>
    </w:p>
    <w:p w:rsidR="009E2AE5" w:rsidRPr="00AE7229" w:rsidRDefault="009E2AE5" w:rsidP="009E2A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lang w:val="ka-GE"/>
        </w:rPr>
      </w:pPr>
      <w:r w:rsidRPr="00AE7229">
        <w:rPr>
          <w:lang w:val="ka-GE"/>
        </w:rPr>
        <w:t xml:space="preserve">2. </w:t>
      </w:r>
      <w:r w:rsidRPr="00AE7229">
        <w:rPr>
          <w:rFonts w:ascii="Sylfaen" w:hAnsi="Sylfaen" w:cs="Sylfaen"/>
          <w:lang w:val="ka-GE"/>
        </w:rPr>
        <w:t>ვიდეოთვალთვალის</w:t>
      </w:r>
      <w:r w:rsidRPr="00AE7229">
        <w:rPr>
          <w:lang w:val="ka-GE"/>
        </w:rPr>
        <w:t xml:space="preserve"> </w:t>
      </w:r>
      <w:r w:rsidRPr="00AE7229">
        <w:rPr>
          <w:rFonts w:ascii="Sylfaen" w:hAnsi="Sylfaen" w:cs="Sylfaen"/>
          <w:lang w:val="ka-GE"/>
        </w:rPr>
        <w:t>სისტემის</w:t>
      </w:r>
      <w:r w:rsidRPr="00AE7229">
        <w:rPr>
          <w:lang w:val="ka-GE"/>
        </w:rPr>
        <w:t xml:space="preserve"> </w:t>
      </w:r>
      <w:r w:rsidRPr="00AE7229">
        <w:rPr>
          <w:rFonts w:ascii="Sylfaen" w:hAnsi="Sylfaen" w:cs="Sylfaen"/>
          <w:lang w:val="ka-GE"/>
        </w:rPr>
        <w:t>მეშვეობით</w:t>
      </w:r>
      <w:r w:rsidRPr="00AE7229">
        <w:rPr>
          <w:lang w:val="ka-GE"/>
        </w:rPr>
        <w:t xml:space="preserve"> </w:t>
      </w:r>
      <w:r w:rsidRPr="00AE7229">
        <w:rPr>
          <w:rFonts w:ascii="Sylfaen" w:hAnsi="Sylfaen" w:cs="Sylfaen"/>
          <w:lang w:val="ka-GE"/>
        </w:rPr>
        <w:t>შესაძლებელია</w:t>
      </w:r>
      <w:r w:rsidRPr="00AE7229">
        <w:rPr>
          <w:lang w:val="ka-GE"/>
        </w:rPr>
        <w:t xml:space="preserve">  </w:t>
      </w:r>
      <w:r w:rsidRPr="00AE7229">
        <w:rPr>
          <w:rFonts w:ascii="Sylfaen" w:hAnsi="Sylfaen" w:cs="Sylfaen"/>
          <w:lang w:val="ka-GE"/>
        </w:rPr>
        <w:t>მხოლოდ</w:t>
      </w:r>
      <w:r w:rsidRPr="00AE7229">
        <w:rPr>
          <w:lang w:val="ka-GE"/>
        </w:rPr>
        <w:t xml:space="preserve"> </w:t>
      </w:r>
      <w:r w:rsidRPr="00AE7229">
        <w:rPr>
          <w:rFonts w:ascii="Sylfaen" w:hAnsi="Sylfaen" w:cs="Sylfaen"/>
          <w:lang w:val="ka-GE"/>
        </w:rPr>
        <w:t>შენობის</w:t>
      </w:r>
      <w:r w:rsidRPr="00AE7229">
        <w:rPr>
          <w:lang w:val="ka-GE"/>
        </w:rPr>
        <w:t xml:space="preserve"> </w:t>
      </w:r>
      <w:r w:rsidRPr="00AE7229">
        <w:rPr>
          <w:rFonts w:ascii="Sylfaen" w:hAnsi="Sylfaen" w:cs="Sylfaen"/>
          <w:lang w:val="ka-GE"/>
        </w:rPr>
        <w:t>გარე</w:t>
      </w:r>
      <w:r w:rsidRPr="00AE7229">
        <w:rPr>
          <w:lang w:val="ka-GE"/>
        </w:rPr>
        <w:t xml:space="preserve"> </w:t>
      </w:r>
      <w:r w:rsidRPr="00AE7229">
        <w:rPr>
          <w:rFonts w:ascii="Sylfaen" w:hAnsi="Sylfaen" w:cs="Sylfaen"/>
          <w:lang w:val="ka-GE"/>
        </w:rPr>
        <w:t>პერიმეტრისა</w:t>
      </w:r>
      <w:r w:rsidRPr="00AE7229">
        <w:rPr>
          <w:lang w:val="ka-GE"/>
        </w:rPr>
        <w:t xml:space="preserve"> </w:t>
      </w:r>
      <w:r w:rsidRPr="00AE7229">
        <w:rPr>
          <w:rFonts w:ascii="Sylfaen" w:hAnsi="Sylfaen" w:cs="Sylfaen"/>
          <w:lang w:val="ka-GE"/>
        </w:rPr>
        <w:t>და</w:t>
      </w:r>
      <w:r w:rsidRPr="00AE7229">
        <w:rPr>
          <w:lang w:val="ka-GE"/>
        </w:rPr>
        <w:t xml:space="preserve"> </w:t>
      </w:r>
      <w:r w:rsidRPr="00AE7229">
        <w:rPr>
          <w:rFonts w:ascii="Sylfaen" w:hAnsi="Sylfaen" w:cs="Sylfaen"/>
          <w:lang w:val="ka-GE"/>
        </w:rPr>
        <w:t>შესასვლელის</w:t>
      </w:r>
      <w:r w:rsidRPr="00AE7229">
        <w:rPr>
          <w:lang w:val="ka-GE"/>
        </w:rPr>
        <w:t xml:space="preserve"> </w:t>
      </w:r>
      <w:r w:rsidRPr="00AE7229">
        <w:rPr>
          <w:rFonts w:ascii="Sylfaen" w:hAnsi="Sylfaen" w:cs="Sylfaen"/>
          <w:lang w:val="ka-GE"/>
        </w:rPr>
        <w:t>მონიტორინგის</w:t>
      </w:r>
      <w:r w:rsidRPr="00AE7229">
        <w:rPr>
          <w:lang w:val="ka-GE"/>
        </w:rPr>
        <w:t xml:space="preserve"> </w:t>
      </w:r>
      <w:r w:rsidRPr="00AE7229">
        <w:rPr>
          <w:rFonts w:ascii="Sylfaen" w:hAnsi="Sylfaen" w:cs="Sylfaen"/>
          <w:lang w:val="ka-GE"/>
        </w:rPr>
        <w:t>განხორციელება</w:t>
      </w:r>
      <w:r w:rsidRPr="00AE7229">
        <w:rPr>
          <w:lang w:val="ka-GE"/>
        </w:rPr>
        <w:t xml:space="preserve">. </w:t>
      </w:r>
      <w:r w:rsidRPr="00AE7229">
        <w:rPr>
          <w:rFonts w:ascii="Sylfaen" w:hAnsi="Sylfaen" w:cs="Sylfaen"/>
          <w:lang w:val="ka-GE"/>
        </w:rPr>
        <w:t>მონაცემთა</w:t>
      </w:r>
      <w:r w:rsidRPr="00AE7229">
        <w:rPr>
          <w:lang w:val="ka-GE"/>
        </w:rPr>
        <w:t xml:space="preserve"> </w:t>
      </w:r>
      <w:r w:rsidRPr="00AE7229">
        <w:rPr>
          <w:rFonts w:ascii="Sylfaen" w:hAnsi="Sylfaen" w:cs="Sylfaen"/>
          <w:lang w:val="ka-GE"/>
        </w:rPr>
        <w:t>დამმუშავებელი</w:t>
      </w:r>
      <w:r w:rsidRPr="00AE7229">
        <w:rPr>
          <w:lang w:val="ka-GE"/>
        </w:rPr>
        <w:t xml:space="preserve"> </w:t>
      </w:r>
      <w:r w:rsidRPr="00AE7229">
        <w:rPr>
          <w:rFonts w:ascii="Sylfaen" w:hAnsi="Sylfaen" w:cs="Sylfaen"/>
          <w:lang w:val="ka-GE"/>
        </w:rPr>
        <w:t>ვალდებულია</w:t>
      </w:r>
      <w:r w:rsidRPr="00AE7229">
        <w:rPr>
          <w:lang w:val="ka-GE"/>
        </w:rPr>
        <w:t xml:space="preserve"> </w:t>
      </w:r>
      <w:r w:rsidRPr="00AE7229">
        <w:rPr>
          <w:rFonts w:ascii="Sylfaen" w:hAnsi="Sylfaen" w:cs="Sylfaen"/>
          <w:lang w:val="ka-GE"/>
        </w:rPr>
        <w:t>თვალსაჩინო</w:t>
      </w:r>
      <w:r w:rsidRPr="00AE7229">
        <w:rPr>
          <w:lang w:val="ka-GE"/>
        </w:rPr>
        <w:t xml:space="preserve"> </w:t>
      </w:r>
      <w:r w:rsidRPr="00AE7229">
        <w:rPr>
          <w:rFonts w:ascii="Sylfaen" w:hAnsi="Sylfaen" w:cs="Sylfaen"/>
          <w:lang w:val="ka-GE"/>
        </w:rPr>
        <w:t>ადგილას</w:t>
      </w:r>
      <w:r w:rsidRPr="00AE7229">
        <w:rPr>
          <w:lang w:val="ka-GE"/>
        </w:rPr>
        <w:t xml:space="preserve"> </w:t>
      </w:r>
      <w:r w:rsidRPr="00AE7229">
        <w:rPr>
          <w:rFonts w:ascii="Sylfaen" w:hAnsi="Sylfaen" w:cs="Sylfaen"/>
          <w:lang w:val="ka-GE"/>
        </w:rPr>
        <w:t>განათავსოს</w:t>
      </w:r>
      <w:r w:rsidRPr="00AE7229">
        <w:rPr>
          <w:lang w:val="ka-GE"/>
        </w:rPr>
        <w:t xml:space="preserve"> </w:t>
      </w:r>
      <w:r w:rsidRPr="00AE7229">
        <w:rPr>
          <w:rFonts w:ascii="Sylfaen" w:hAnsi="Sylfaen" w:cs="Sylfaen"/>
          <w:lang w:val="ka-GE"/>
        </w:rPr>
        <w:t>შესაბამისი</w:t>
      </w:r>
      <w:r w:rsidRPr="00AE7229">
        <w:rPr>
          <w:lang w:val="ka-GE"/>
        </w:rPr>
        <w:t xml:space="preserve"> </w:t>
      </w:r>
      <w:r w:rsidRPr="00AE7229">
        <w:rPr>
          <w:rFonts w:ascii="Sylfaen" w:hAnsi="Sylfaen" w:cs="Sylfaen"/>
          <w:lang w:val="ka-GE"/>
        </w:rPr>
        <w:t>გამაფრთხილებელი</w:t>
      </w:r>
      <w:r w:rsidRPr="00AE7229">
        <w:rPr>
          <w:lang w:val="ka-GE"/>
        </w:rPr>
        <w:t xml:space="preserve"> </w:t>
      </w:r>
      <w:r w:rsidRPr="00AE7229">
        <w:rPr>
          <w:rFonts w:ascii="Sylfaen" w:hAnsi="Sylfaen" w:cs="Sylfaen"/>
          <w:lang w:val="ka-GE"/>
        </w:rPr>
        <w:t>ნიშანი</w:t>
      </w:r>
      <w:r w:rsidRPr="00AE7229">
        <w:rPr>
          <w:lang w:val="ka-GE"/>
        </w:rPr>
        <w:t xml:space="preserve">. </w:t>
      </w:r>
      <w:r w:rsidRPr="00AE7229">
        <w:rPr>
          <w:rFonts w:ascii="Sylfaen" w:hAnsi="Sylfaen" w:cs="Sylfaen"/>
          <w:lang w:val="ka-GE"/>
        </w:rPr>
        <w:t>ამ</w:t>
      </w:r>
      <w:r w:rsidRPr="00AE7229">
        <w:rPr>
          <w:lang w:val="ka-GE"/>
        </w:rPr>
        <w:t xml:space="preserve"> </w:t>
      </w:r>
      <w:r w:rsidRPr="00AE7229">
        <w:rPr>
          <w:rFonts w:ascii="Sylfaen" w:hAnsi="Sylfaen" w:cs="Sylfaen"/>
          <w:lang w:val="ka-GE"/>
        </w:rPr>
        <w:t>შემთხვევაში</w:t>
      </w:r>
      <w:r w:rsidRPr="00AE7229">
        <w:rPr>
          <w:lang w:val="ka-GE"/>
        </w:rPr>
        <w:t xml:space="preserve"> </w:t>
      </w:r>
      <w:r w:rsidRPr="00AE7229">
        <w:rPr>
          <w:rFonts w:ascii="Sylfaen" w:hAnsi="Sylfaen" w:cs="Sylfaen"/>
          <w:lang w:val="ka-GE"/>
        </w:rPr>
        <w:t>მონაცემთა</w:t>
      </w:r>
      <w:r w:rsidRPr="00AE7229">
        <w:rPr>
          <w:lang w:val="ka-GE"/>
        </w:rPr>
        <w:t xml:space="preserve"> </w:t>
      </w:r>
      <w:r w:rsidRPr="00AE7229">
        <w:rPr>
          <w:rFonts w:ascii="Sylfaen" w:hAnsi="Sylfaen" w:cs="Sylfaen"/>
          <w:lang w:val="ka-GE"/>
        </w:rPr>
        <w:t>სუბიექტი</w:t>
      </w:r>
      <w:r w:rsidRPr="00AE7229">
        <w:rPr>
          <w:lang w:val="ka-GE"/>
        </w:rPr>
        <w:t xml:space="preserve"> </w:t>
      </w:r>
      <w:r w:rsidRPr="00AE7229">
        <w:rPr>
          <w:rFonts w:ascii="Sylfaen" w:hAnsi="Sylfaen" w:cs="Sylfaen"/>
          <w:lang w:val="ka-GE"/>
        </w:rPr>
        <w:t>მის</w:t>
      </w:r>
      <w:r w:rsidRPr="00AE7229">
        <w:rPr>
          <w:lang w:val="ka-GE"/>
        </w:rPr>
        <w:t xml:space="preserve"> </w:t>
      </w:r>
      <w:r w:rsidRPr="00AE7229">
        <w:rPr>
          <w:rFonts w:ascii="Sylfaen" w:hAnsi="Sylfaen" w:cs="Sylfaen"/>
          <w:lang w:val="ka-GE"/>
        </w:rPr>
        <w:t>შესახებ</w:t>
      </w:r>
      <w:r w:rsidRPr="00AE7229">
        <w:rPr>
          <w:lang w:val="ka-GE"/>
        </w:rPr>
        <w:t xml:space="preserve"> </w:t>
      </w:r>
      <w:r w:rsidRPr="00AE7229">
        <w:rPr>
          <w:rFonts w:ascii="Sylfaen" w:hAnsi="Sylfaen" w:cs="Sylfaen"/>
          <w:lang w:val="ka-GE"/>
        </w:rPr>
        <w:t>მონაცემთა</w:t>
      </w:r>
      <w:r w:rsidRPr="00AE7229">
        <w:rPr>
          <w:lang w:val="ka-GE"/>
        </w:rPr>
        <w:t xml:space="preserve"> </w:t>
      </w:r>
      <w:r w:rsidRPr="00AE7229">
        <w:rPr>
          <w:rFonts w:ascii="Sylfaen" w:hAnsi="Sylfaen" w:cs="Sylfaen"/>
          <w:lang w:val="ka-GE"/>
        </w:rPr>
        <w:t>დამუშავების</w:t>
      </w:r>
      <w:r w:rsidRPr="00AE7229">
        <w:rPr>
          <w:lang w:val="ka-GE"/>
        </w:rPr>
        <w:t xml:space="preserve"> </w:t>
      </w:r>
      <w:r w:rsidRPr="00AE7229">
        <w:rPr>
          <w:rFonts w:ascii="Sylfaen" w:hAnsi="Sylfaen" w:cs="Sylfaen"/>
          <w:lang w:val="ka-GE"/>
        </w:rPr>
        <w:t>თაობაზე</w:t>
      </w:r>
      <w:r w:rsidRPr="00AE7229">
        <w:rPr>
          <w:lang w:val="ka-GE"/>
        </w:rPr>
        <w:t xml:space="preserve"> </w:t>
      </w:r>
      <w:r w:rsidRPr="00AE7229">
        <w:rPr>
          <w:rFonts w:ascii="Sylfaen" w:hAnsi="Sylfaen" w:cs="Sylfaen"/>
          <w:lang w:val="ka-GE"/>
        </w:rPr>
        <w:t>ინფორმირებულად</w:t>
      </w:r>
      <w:r w:rsidRPr="00AE7229">
        <w:rPr>
          <w:lang w:val="ka-GE"/>
        </w:rPr>
        <w:t xml:space="preserve"> </w:t>
      </w:r>
      <w:r w:rsidRPr="00AE7229">
        <w:rPr>
          <w:rFonts w:ascii="Sylfaen" w:hAnsi="Sylfaen" w:cs="Sylfaen"/>
          <w:lang w:val="ka-GE"/>
        </w:rPr>
        <w:t>ითვლება</w:t>
      </w:r>
      <w:r w:rsidRPr="00AE7229">
        <w:rPr>
          <w:lang w:val="ka-GE"/>
        </w:rPr>
        <w:t xml:space="preserve">. (01.08.2014. N2639 </w:t>
      </w:r>
      <w:r w:rsidRPr="00AE7229">
        <w:rPr>
          <w:rFonts w:ascii="Sylfaen" w:hAnsi="Sylfaen" w:cs="Sylfaen"/>
          <w:lang w:val="ka-GE"/>
        </w:rPr>
        <w:t>ამოქმედდეს</w:t>
      </w:r>
      <w:r w:rsidRPr="00AE7229">
        <w:rPr>
          <w:lang w:val="ka-GE"/>
        </w:rPr>
        <w:t xml:space="preserve">  2014 </w:t>
      </w:r>
      <w:r w:rsidRPr="00AE7229">
        <w:rPr>
          <w:rFonts w:ascii="Sylfaen" w:hAnsi="Sylfaen" w:cs="Sylfaen"/>
          <w:lang w:val="ka-GE"/>
        </w:rPr>
        <w:t>წლის</w:t>
      </w:r>
      <w:r w:rsidRPr="00AE7229">
        <w:rPr>
          <w:lang w:val="ka-GE"/>
        </w:rPr>
        <w:t xml:space="preserve"> 1 </w:t>
      </w:r>
      <w:r w:rsidRPr="00AE7229">
        <w:rPr>
          <w:rFonts w:ascii="Sylfaen" w:hAnsi="Sylfaen" w:cs="Sylfaen"/>
          <w:lang w:val="ka-GE"/>
        </w:rPr>
        <w:t>სექტემბრიდან</w:t>
      </w:r>
      <w:r w:rsidRPr="00AE7229">
        <w:rPr>
          <w:lang w:val="ka-GE"/>
        </w:rPr>
        <w:t>)</w:t>
      </w:r>
    </w:p>
    <w:p w:rsidR="009E2AE5" w:rsidRPr="00AE7229" w:rsidRDefault="009E2AE5" w:rsidP="009E2A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lang w:val="ka-GE"/>
        </w:rPr>
      </w:pPr>
      <w:r w:rsidRPr="00AE7229">
        <w:rPr>
          <w:lang w:val="ka-GE"/>
        </w:rPr>
        <w:t xml:space="preserve">3. </w:t>
      </w:r>
      <w:r w:rsidRPr="00AE7229">
        <w:rPr>
          <w:rFonts w:ascii="Sylfaen" w:hAnsi="Sylfaen" w:cs="Sylfaen"/>
          <w:lang w:val="ka-GE"/>
        </w:rPr>
        <w:t>სამუშაო</w:t>
      </w:r>
      <w:r w:rsidRPr="00AE7229">
        <w:rPr>
          <w:lang w:val="ka-GE"/>
        </w:rPr>
        <w:t xml:space="preserve"> </w:t>
      </w:r>
      <w:r w:rsidRPr="00AE7229">
        <w:rPr>
          <w:rFonts w:ascii="Sylfaen" w:hAnsi="Sylfaen" w:cs="Sylfaen"/>
          <w:lang w:val="ka-GE"/>
        </w:rPr>
        <w:t>ადგილზე</w:t>
      </w:r>
      <w:r w:rsidRPr="00AE7229">
        <w:rPr>
          <w:lang w:val="ka-GE"/>
        </w:rPr>
        <w:t xml:space="preserve"> </w:t>
      </w:r>
      <w:r w:rsidRPr="00AE7229">
        <w:rPr>
          <w:rFonts w:ascii="Sylfaen" w:hAnsi="Sylfaen" w:cs="Sylfaen"/>
          <w:lang w:val="ka-GE"/>
        </w:rPr>
        <w:t>ვიდეოთვალთვალის</w:t>
      </w:r>
      <w:r w:rsidRPr="00AE7229">
        <w:rPr>
          <w:lang w:val="ka-GE"/>
        </w:rPr>
        <w:t xml:space="preserve"> </w:t>
      </w:r>
      <w:r w:rsidRPr="00AE7229">
        <w:rPr>
          <w:rFonts w:ascii="Sylfaen" w:hAnsi="Sylfaen" w:cs="Sylfaen"/>
          <w:lang w:val="ka-GE"/>
        </w:rPr>
        <w:t>სისტემის</w:t>
      </w:r>
      <w:r w:rsidRPr="00AE7229">
        <w:rPr>
          <w:lang w:val="ka-GE"/>
        </w:rPr>
        <w:t xml:space="preserve"> </w:t>
      </w:r>
      <w:r w:rsidRPr="00AE7229">
        <w:rPr>
          <w:rFonts w:ascii="Sylfaen" w:hAnsi="Sylfaen" w:cs="Sylfaen"/>
          <w:lang w:val="ka-GE"/>
        </w:rPr>
        <w:t>დაყენება</w:t>
      </w:r>
      <w:r w:rsidRPr="00AE7229">
        <w:rPr>
          <w:lang w:val="ka-GE"/>
        </w:rPr>
        <w:t xml:space="preserve"> </w:t>
      </w:r>
      <w:r w:rsidRPr="00AE7229">
        <w:rPr>
          <w:rFonts w:ascii="Sylfaen" w:hAnsi="Sylfaen" w:cs="Sylfaen"/>
          <w:lang w:val="ka-GE"/>
        </w:rPr>
        <w:t>შეიძლება</w:t>
      </w:r>
      <w:r w:rsidRPr="00AE7229">
        <w:rPr>
          <w:lang w:val="ka-GE"/>
        </w:rPr>
        <w:t xml:space="preserve"> </w:t>
      </w:r>
      <w:r w:rsidRPr="00AE7229">
        <w:rPr>
          <w:rFonts w:ascii="Sylfaen" w:hAnsi="Sylfaen" w:cs="Sylfaen"/>
          <w:lang w:val="ka-GE"/>
        </w:rPr>
        <w:t>მხოლოდ</w:t>
      </w:r>
      <w:r w:rsidRPr="00AE7229">
        <w:rPr>
          <w:lang w:val="ka-GE"/>
        </w:rPr>
        <w:t xml:space="preserve"> </w:t>
      </w:r>
      <w:r w:rsidRPr="00AE7229">
        <w:rPr>
          <w:rFonts w:ascii="Sylfaen" w:hAnsi="Sylfaen" w:cs="Sylfaen"/>
          <w:lang w:val="ka-GE"/>
        </w:rPr>
        <w:t>გამონაკლის</w:t>
      </w:r>
      <w:r w:rsidRPr="00AE7229">
        <w:rPr>
          <w:lang w:val="ka-GE"/>
        </w:rPr>
        <w:t xml:space="preserve"> </w:t>
      </w:r>
      <w:r w:rsidRPr="00AE7229">
        <w:rPr>
          <w:rFonts w:ascii="Sylfaen" w:hAnsi="Sylfaen" w:cs="Sylfaen"/>
          <w:lang w:val="ka-GE"/>
        </w:rPr>
        <w:t>შემთხვევაში</w:t>
      </w:r>
      <w:r w:rsidRPr="00AE7229">
        <w:rPr>
          <w:lang w:val="ka-GE"/>
        </w:rPr>
        <w:t xml:space="preserve">, </w:t>
      </w:r>
      <w:r w:rsidRPr="00AE7229">
        <w:rPr>
          <w:rFonts w:ascii="Sylfaen" w:hAnsi="Sylfaen" w:cs="Sylfaen"/>
          <w:lang w:val="ka-GE"/>
        </w:rPr>
        <w:t>თუ</w:t>
      </w:r>
      <w:r w:rsidRPr="00AE7229">
        <w:rPr>
          <w:lang w:val="ka-GE"/>
        </w:rPr>
        <w:t xml:space="preserve"> </w:t>
      </w:r>
      <w:r w:rsidRPr="00AE7229">
        <w:rPr>
          <w:rFonts w:ascii="Sylfaen" w:hAnsi="Sylfaen" w:cs="Sylfaen"/>
          <w:lang w:val="ka-GE"/>
        </w:rPr>
        <w:t>ეს</w:t>
      </w:r>
      <w:r w:rsidRPr="00AE7229">
        <w:rPr>
          <w:lang w:val="ka-GE"/>
        </w:rPr>
        <w:t xml:space="preserve"> </w:t>
      </w:r>
      <w:r w:rsidRPr="00AE7229">
        <w:rPr>
          <w:rFonts w:ascii="Sylfaen" w:hAnsi="Sylfaen" w:cs="Sylfaen"/>
          <w:lang w:val="ka-GE"/>
        </w:rPr>
        <w:t>აუცილებელია</w:t>
      </w:r>
      <w:r w:rsidRPr="00AE7229">
        <w:rPr>
          <w:lang w:val="ka-GE"/>
        </w:rPr>
        <w:t xml:space="preserve"> </w:t>
      </w:r>
      <w:r w:rsidRPr="00AE7229">
        <w:rPr>
          <w:rFonts w:ascii="Sylfaen" w:hAnsi="Sylfaen" w:cs="Sylfaen"/>
          <w:lang w:val="ka-GE"/>
        </w:rPr>
        <w:t>პირის</w:t>
      </w:r>
      <w:r w:rsidRPr="00AE7229">
        <w:rPr>
          <w:lang w:val="ka-GE"/>
        </w:rPr>
        <w:t xml:space="preserve"> </w:t>
      </w:r>
      <w:r w:rsidRPr="00AE7229">
        <w:rPr>
          <w:rFonts w:ascii="Sylfaen" w:hAnsi="Sylfaen" w:cs="Sylfaen"/>
          <w:lang w:val="ka-GE"/>
        </w:rPr>
        <w:t>უსაფრთხოებისა</w:t>
      </w:r>
      <w:r w:rsidRPr="00AE7229">
        <w:rPr>
          <w:lang w:val="ka-GE"/>
        </w:rPr>
        <w:t xml:space="preserve"> </w:t>
      </w:r>
      <w:r w:rsidRPr="00AE7229">
        <w:rPr>
          <w:rFonts w:ascii="Sylfaen" w:hAnsi="Sylfaen" w:cs="Sylfaen"/>
          <w:lang w:val="ka-GE"/>
        </w:rPr>
        <w:t>და</w:t>
      </w:r>
      <w:r w:rsidRPr="00AE7229">
        <w:rPr>
          <w:lang w:val="ka-GE"/>
        </w:rPr>
        <w:t xml:space="preserve"> </w:t>
      </w:r>
      <w:r w:rsidRPr="00AE7229">
        <w:rPr>
          <w:rFonts w:ascii="Sylfaen" w:hAnsi="Sylfaen" w:cs="Sylfaen"/>
          <w:lang w:val="ka-GE"/>
        </w:rPr>
        <w:t>საკუთრების</w:t>
      </w:r>
      <w:r w:rsidRPr="00AE7229">
        <w:rPr>
          <w:lang w:val="ka-GE"/>
        </w:rPr>
        <w:t xml:space="preserve"> </w:t>
      </w:r>
      <w:r w:rsidRPr="00AE7229">
        <w:rPr>
          <w:rFonts w:ascii="Sylfaen" w:hAnsi="Sylfaen" w:cs="Sylfaen"/>
          <w:lang w:val="ka-GE"/>
        </w:rPr>
        <w:t>დაცვის</w:t>
      </w:r>
      <w:r w:rsidRPr="00AE7229">
        <w:rPr>
          <w:lang w:val="ka-GE"/>
        </w:rPr>
        <w:t xml:space="preserve">, </w:t>
      </w:r>
      <w:r w:rsidRPr="00AE7229">
        <w:rPr>
          <w:rFonts w:ascii="Sylfaen" w:hAnsi="Sylfaen" w:cs="Sylfaen"/>
          <w:lang w:val="ka-GE"/>
        </w:rPr>
        <w:t>ასევე</w:t>
      </w:r>
      <w:r w:rsidRPr="00AE7229">
        <w:rPr>
          <w:lang w:val="ka-GE"/>
        </w:rPr>
        <w:t xml:space="preserve"> </w:t>
      </w:r>
      <w:r w:rsidRPr="00AE7229">
        <w:rPr>
          <w:rFonts w:ascii="Sylfaen" w:hAnsi="Sylfaen" w:cs="Sylfaen"/>
          <w:lang w:val="ka-GE"/>
        </w:rPr>
        <w:t>საიდუმლო</w:t>
      </w:r>
      <w:r w:rsidRPr="00AE7229">
        <w:rPr>
          <w:lang w:val="ka-GE"/>
        </w:rPr>
        <w:t xml:space="preserve"> </w:t>
      </w:r>
      <w:r w:rsidRPr="00AE7229">
        <w:rPr>
          <w:rFonts w:ascii="Sylfaen" w:hAnsi="Sylfaen" w:cs="Sylfaen"/>
          <w:lang w:val="ka-GE"/>
        </w:rPr>
        <w:t>ინფორმაციის</w:t>
      </w:r>
      <w:r w:rsidRPr="00AE7229">
        <w:rPr>
          <w:lang w:val="ka-GE"/>
        </w:rPr>
        <w:t xml:space="preserve"> </w:t>
      </w:r>
      <w:r w:rsidRPr="00AE7229">
        <w:rPr>
          <w:rFonts w:ascii="Sylfaen" w:hAnsi="Sylfaen" w:cs="Sylfaen"/>
          <w:lang w:val="ka-GE"/>
        </w:rPr>
        <w:t>დაცვის</w:t>
      </w:r>
      <w:r w:rsidRPr="00AE7229">
        <w:rPr>
          <w:lang w:val="ka-GE"/>
        </w:rPr>
        <w:t xml:space="preserve"> </w:t>
      </w:r>
      <w:r w:rsidRPr="00AE7229">
        <w:rPr>
          <w:rFonts w:ascii="Sylfaen" w:hAnsi="Sylfaen" w:cs="Sylfaen"/>
          <w:lang w:val="ka-GE"/>
        </w:rPr>
        <w:t>მიზნებისათვის</w:t>
      </w:r>
      <w:r w:rsidRPr="00AE7229">
        <w:rPr>
          <w:lang w:val="ka-GE"/>
        </w:rPr>
        <w:t xml:space="preserve"> </w:t>
      </w:r>
      <w:r w:rsidRPr="00AE7229">
        <w:rPr>
          <w:rFonts w:ascii="Sylfaen" w:hAnsi="Sylfaen" w:cs="Sylfaen"/>
          <w:lang w:val="ka-GE"/>
        </w:rPr>
        <w:t>და</w:t>
      </w:r>
      <w:r w:rsidRPr="00AE7229">
        <w:rPr>
          <w:lang w:val="ka-GE"/>
        </w:rPr>
        <w:t xml:space="preserve"> </w:t>
      </w:r>
      <w:r w:rsidRPr="00AE7229">
        <w:rPr>
          <w:rFonts w:ascii="Sylfaen" w:hAnsi="Sylfaen" w:cs="Sylfaen"/>
          <w:lang w:val="ka-GE"/>
        </w:rPr>
        <w:t>თუ</w:t>
      </w:r>
      <w:r w:rsidRPr="00AE7229">
        <w:rPr>
          <w:lang w:val="ka-GE"/>
        </w:rPr>
        <w:t xml:space="preserve"> </w:t>
      </w:r>
      <w:r w:rsidRPr="00AE7229">
        <w:rPr>
          <w:rFonts w:ascii="Sylfaen" w:hAnsi="Sylfaen" w:cs="Sylfaen"/>
          <w:lang w:val="ka-GE"/>
        </w:rPr>
        <w:t>ამ</w:t>
      </w:r>
      <w:r w:rsidRPr="00AE7229">
        <w:rPr>
          <w:lang w:val="ka-GE"/>
        </w:rPr>
        <w:t xml:space="preserve"> </w:t>
      </w:r>
      <w:r w:rsidRPr="00AE7229">
        <w:rPr>
          <w:rFonts w:ascii="Sylfaen" w:hAnsi="Sylfaen" w:cs="Sylfaen"/>
          <w:lang w:val="ka-GE"/>
        </w:rPr>
        <w:t>მიზნების</w:t>
      </w:r>
      <w:r w:rsidRPr="00AE7229">
        <w:rPr>
          <w:lang w:val="ka-GE"/>
        </w:rPr>
        <w:t xml:space="preserve"> </w:t>
      </w:r>
      <w:r w:rsidRPr="00AE7229">
        <w:rPr>
          <w:rFonts w:ascii="Sylfaen" w:hAnsi="Sylfaen" w:cs="Sylfaen"/>
          <w:lang w:val="ka-GE"/>
        </w:rPr>
        <w:t>სხვა</w:t>
      </w:r>
      <w:r w:rsidRPr="00AE7229">
        <w:rPr>
          <w:lang w:val="ka-GE"/>
        </w:rPr>
        <w:t xml:space="preserve"> </w:t>
      </w:r>
      <w:r w:rsidRPr="00AE7229">
        <w:rPr>
          <w:rFonts w:ascii="Sylfaen" w:hAnsi="Sylfaen" w:cs="Sylfaen"/>
          <w:lang w:val="ka-GE"/>
        </w:rPr>
        <w:t>საშუალებით</w:t>
      </w:r>
      <w:r w:rsidRPr="00AE7229">
        <w:rPr>
          <w:lang w:val="ka-GE"/>
        </w:rPr>
        <w:t xml:space="preserve"> </w:t>
      </w:r>
      <w:r w:rsidRPr="00AE7229">
        <w:rPr>
          <w:rFonts w:ascii="Sylfaen" w:hAnsi="Sylfaen" w:cs="Sylfaen"/>
          <w:lang w:val="ka-GE"/>
        </w:rPr>
        <w:t>მიღწევა</w:t>
      </w:r>
      <w:r w:rsidRPr="00AE7229">
        <w:rPr>
          <w:lang w:val="ka-GE"/>
        </w:rPr>
        <w:t xml:space="preserve"> </w:t>
      </w:r>
      <w:r w:rsidRPr="00AE7229">
        <w:rPr>
          <w:rFonts w:ascii="Sylfaen" w:hAnsi="Sylfaen" w:cs="Sylfaen"/>
          <w:lang w:val="ka-GE"/>
        </w:rPr>
        <w:t>შეუძლებელია</w:t>
      </w:r>
      <w:r w:rsidRPr="00AE7229">
        <w:rPr>
          <w:lang w:val="ka-GE"/>
        </w:rPr>
        <w:t>.</w:t>
      </w:r>
    </w:p>
    <w:p w:rsidR="009E2AE5" w:rsidRPr="00AE7229" w:rsidRDefault="009E2AE5" w:rsidP="009E2A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lang w:val="ka-GE"/>
        </w:rPr>
      </w:pPr>
      <w:r w:rsidRPr="00AE7229">
        <w:rPr>
          <w:lang w:val="ka-GE"/>
        </w:rPr>
        <w:t xml:space="preserve">4. </w:t>
      </w:r>
      <w:r w:rsidRPr="00AE7229">
        <w:rPr>
          <w:rFonts w:ascii="Sylfaen" w:hAnsi="Sylfaen" w:cs="Sylfaen"/>
          <w:lang w:val="ka-GE"/>
        </w:rPr>
        <w:t>ვიდეოთვალთვალის</w:t>
      </w:r>
      <w:r w:rsidRPr="00AE7229">
        <w:rPr>
          <w:lang w:val="ka-GE"/>
        </w:rPr>
        <w:t xml:space="preserve"> </w:t>
      </w:r>
      <w:r w:rsidRPr="00AE7229">
        <w:rPr>
          <w:rFonts w:ascii="Sylfaen" w:hAnsi="Sylfaen" w:cs="Sylfaen"/>
          <w:lang w:val="ka-GE"/>
        </w:rPr>
        <w:t>განხორციელება</w:t>
      </w:r>
      <w:r w:rsidRPr="00AE7229">
        <w:rPr>
          <w:lang w:val="ka-GE"/>
        </w:rPr>
        <w:t xml:space="preserve"> </w:t>
      </w:r>
      <w:r w:rsidRPr="00AE7229">
        <w:rPr>
          <w:rFonts w:ascii="Sylfaen" w:hAnsi="Sylfaen" w:cs="Sylfaen"/>
          <w:lang w:val="ka-GE"/>
        </w:rPr>
        <w:t>დაუშვებელია</w:t>
      </w:r>
      <w:r w:rsidRPr="00AE7229">
        <w:rPr>
          <w:lang w:val="ka-GE"/>
        </w:rPr>
        <w:t xml:space="preserve"> </w:t>
      </w:r>
      <w:r w:rsidRPr="00AE7229">
        <w:rPr>
          <w:rFonts w:ascii="Sylfaen" w:hAnsi="Sylfaen" w:cs="Sylfaen"/>
          <w:lang w:val="ka-GE"/>
        </w:rPr>
        <w:t>გამოსაცვლელ</w:t>
      </w:r>
      <w:r w:rsidRPr="00AE7229">
        <w:rPr>
          <w:lang w:val="ka-GE"/>
        </w:rPr>
        <w:t xml:space="preserve"> </w:t>
      </w:r>
      <w:r w:rsidRPr="00AE7229">
        <w:rPr>
          <w:rFonts w:ascii="Sylfaen" w:hAnsi="Sylfaen" w:cs="Sylfaen"/>
          <w:lang w:val="ka-GE"/>
        </w:rPr>
        <w:t>ოთახებსა</w:t>
      </w:r>
      <w:r w:rsidRPr="00AE7229">
        <w:rPr>
          <w:lang w:val="ka-GE"/>
        </w:rPr>
        <w:t xml:space="preserve"> </w:t>
      </w:r>
      <w:r w:rsidRPr="00AE7229">
        <w:rPr>
          <w:rFonts w:ascii="Sylfaen" w:hAnsi="Sylfaen" w:cs="Sylfaen"/>
          <w:lang w:val="ka-GE"/>
        </w:rPr>
        <w:t>და</w:t>
      </w:r>
      <w:r w:rsidRPr="00AE7229">
        <w:rPr>
          <w:lang w:val="ka-GE"/>
        </w:rPr>
        <w:t xml:space="preserve"> </w:t>
      </w:r>
      <w:r w:rsidRPr="00AE7229">
        <w:rPr>
          <w:rFonts w:ascii="Sylfaen" w:hAnsi="Sylfaen" w:cs="Sylfaen"/>
          <w:lang w:val="ka-GE"/>
        </w:rPr>
        <w:t>ჰიგიენისათვის</w:t>
      </w:r>
      <w:r w:rsidRPr="00AE7229">
        <w:rPr>
          <w:lang w:val="ka-GE"/>
        </w:rPr>
        <w:t xml:space="preserve"> </w:t>
      </w:r>
      <w:r w:rsidRPr="00AE7229">
        <w:rPr>
          <w:rFonts w:ascii="Sylfaen" w:hAnsi="Sylfaen" w:cs="Sylfaen"/>
          <w:lang w:val="ka-GE"/>
        </w:rPr>
        <w:t>განკუთვნილ</w:t>
      </w:r>
      <w:r w:rsidRPr="00AE7229">
        <w:rPr>
          <w:lang w:val="ka-GE"/>
        </w:rPr>
        <w:t xml:space="preserve"> </w:t>
      </w:r>
      <w:r w:rsidRPr="00AE7229">
        <w:rPr>
          <w:rFonts w:ascii="Sylfaen" w:hAnsi="Sylfaen" w:cs="Sylfaen"/>
          <w:lang w:val="ka-GE"/>
        </w:rPr>
        <w:t>ადგილებში</w:t>
      </w:r>
      <w:r w:rsidRPr="00AE7229">
        <w:rPr>
          <w:lang w:val="ka-GE"/>
        </w:rPr>
        <w:t xml:space="preserve">. </w:t>
      </w:r>
    </w:p>
    <w:p w:rsidR="009E2AE5" w:rsidRPr="00AE7229" w:rsidRDefault="009E2AE5" w:rsidP="009E2A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lang w:val="ka-GE"/>
        </w:rPr>
      </w:pPr>
      <w:r w:rsidRPr="00AE7229">
        <w:rPr>
          <w:lang w:val="ka-GE"/>
        </w:rPr>
        <w:lastRenderedPageBreak/>
        <w:t xml:space="preserve">5. </w:t>
      </w:r>
      <w:r w:rsidRPr="00AE7229">
        <w:rPr>
          <w:rFonts w:ascii="Sylfaen" w:hAnsi="Sylfaen" w:cs="Sylfaen"/>
          <w:lang w:val="ka-GE"/>
        </w:rPr>
        <w:t>ამ</w:t>
      </w:r>
      <w:r w:rsidRPr="00AE7229">
        <w:rPr>
          <w:lang w:val="ka-GE"/>
        </w:rPr>
        <w:t xml:space="preserve"> </w:t>
      </w:r>
      <w:r w:rsidRPr="00AE7229">
        <w:rPr>
          <w:rFonts w:ascii="Sylfaen" w:hAnsi="Sylfaen" w:cs="Sylfaen"/>
          <w:lang w:val="ka-GE"/>
        </w:rPr>
        <w:t>მუხლის</w:t>
      </w:r>
      <w:r w:rsidRPr="00AE7229">
        <w:rPr>
          <w:lang w:val="ka-GE"/>
        </w:rPr>
        <w:t xml:space="preserve"> </w:t>
      </w:r>
      <w:r w:rsidRPr="00AE7229">
        <w:rPr>
          <w:rFonts w:ascii="Sylfaen" w:hAnsi="Sylfaen" w:cs="Sylfaen"/>
          <w:lang w:val="ka-GE"/>
        </w:rPr>
        <w:t>მე</w:t>
      </w:r>
      <w:r w:rsidRPr="00AE7229">
        <w:rPr>
          <w:lang w:val="ka-GE"/>
        </w:rPr>
        <w:t xml:space="preserve">-3 </w:t>
      </w:r>
      <w:r w:rsidRPr="00AE7229">
        <w:rPr>
          <w:rFonts w:ascii="Sylfaen" w:hAnsi="Sylfaen" w:cs="Sylfaen"/>
          <w:lang w:val="ka-GE"/>
        </w:rPr>
        <w:t>პუნქტით</w:t>
      </w:r>
      <w:r w:rsidRPr="00AE7229">
        <w:rPr>
          <w:lang w:val="ka-GE"/>
        </w:rPr>
        <w:t xml:space="preserve"> </w:t>
      </w:r>
      <w:r w:rsidRPr="00AE7229">
        <w:rPr>
          <w:rFonts w:ascii="Sylfaen" w:hAnsi="Sylfaen" w:cs="Sylfaen"/>
          <w:lang w:val="ka-GE"/>
        </w:rPr>
        <w:t>გათვალისწინებულ</w:t>
      </w:r>
      <w:r w:rsidRPr="00AE7229">
        <w:rPr>
          <w:lang w:val="ka-GE"/>
        </w:rPr>
        <w:t xml:space="preserve"> </w:t>
      </w:r>
      <w:r w:rsidRPr="00AE7229">
        <w:rPr>
          <w:rFonts w:ascii="Sylfaen" w:hAnsi="Sylfaen" w:cs="Sylfaen"/>
          <w:lang w:val="ka-GE"/>
        </w:rPr>
        <w:t>შემთხვევაში</w:t>
      </w:r>
      <w:r w:rsidRPr="00AE7229">
        <w:rPr>
          <w:lang w:val="ka-GE"/>
        </w:rPr>
        <w:t xml:space="preserve"> </w:t>
      </w:r>
      <w:r w:rsidRPr="00AE7229">
        <w:rPr>
          <w:rFonts w:ascii="Sylfaen" w:hAnsi="Sylfaen" w:cs="Sylfaen"/>
          <w:lang w:val="ka-GE"/>
        </w:rPr>
        <w:t>სამუშაო</w:t>
      </w:r>
      <w:r w:rsidRPr="00AE7229">
        <w:rPr>
          <w:lang w:val="ka-GE"/>
        </w:rPr>
        <w:t xml:space="preserve"> </w:t>
      </w:r>
      <w:r w:rsidRPr="00AE7229">
        <w:rPr>
          <w:rFonts w:ascii="Sylfaen" w:hAnsi="Sylfaen" w:cs="Sylfaen"/>
          <w:lang w:val="ka-GE"/>
        </w:rPr>
        <w:t>ადგილზე</w:t>
      </w:r>
      <w:r w:rsidRPr="00AE7229">
        <w:rPr>
          <w:lang w:val="ka-GE"/>
        </w:rPr>
        <w:t xml:space="preserve"> </w:t>
      </w:r>
      <w:r w:rsidRPr="00AE7229">
        <w:rPr>
          <w:rFonts w:ascii="Sylfaen" w:hAnsi="Sylfaen" w:cs="Sylfaen"/>
          <w:lang w:val="ka-GE"/>
        </w:rPr>
        <w:t>ვიდეოთვალთვალის</w:t>
      </w:r>
      <w:r w:rsidRPr="00AE7229">
        <w:rPr>
          <w:lang w:val="ka-GE"/>
        </w:rPr>
        <w:t xml:space="preserve"> </w:t>
      </w:r>
      <w:r w:rsidRPr="00AE7229">
        <w:rPr>
          <w:rFonts w:ascii="Sylfaen" w:hAnsi="Sylfaen" w:cs="Sylfaen"/>
          <w:lang w:val="ka-GE"/>
        </w:rPr>
        <w:t>სისტემის</w:t>
      </w:r>
      <w:r w:rsidRPr="00AE7229">
        <w:rPr>
          <w:lang w:val="ka-GE"/>
        </w:rPr>
        <w:t xml:space="preserve"> </w:t>
      </w:r>
      <w:r w:rsidRPr="00AE7229">
        <w:rPr>
          <w:rFonts w:ascii="Sylfaen" w:hAnsi="Sylfaen" w:cs="Sylfaen"/>
          <w:lang w:val="ka-GE"/>
        </w:rPr>
        <w:t>გამოყენებისას</w:t>
      </w:r>
      <w:r w:rsidRPr="00AE7229">
        <w:rPr>
          <w:lang w:val="ka-GE"/>
        </w:rPr>
        <w:t xml:space="preserve"> </w:t>
      </w:r>
      <w:r w:rsidRPr="00AE7229">
        <w:rPr>
          <w:rFonts w:ascii="Sylfaen" w:hAnsi="Sylfaen" w:cs="Sylfaen"/>
          <w:lang w:val="ka-GE"/>
        </w:rPr>
        <w:t>შესაბამის</w:t>
      </w:r>
      <w:r w:rsidRPr="00AE7229">
        <w:rPr>
          <w:lang w:val="ka-GE"/>
        </w:rPr>
        <w:t xml:space="preserve"> </w:t>
      </w:r>
      <w:r w:rsidRPr="00AE7229">
        <w:rPr>
          <w:rFonts w:ascii="Sylfaen" w:hAnsi="Sylfaen" w:cs="Sylfaen"/>
          <w:lang w:val="ka-GE"/>
        </w:rPr>
        <w:t>კერძო</w:t>
      </w:r>
      <w:r w:rsidRPr="00AE7229">
        <w:rPr>
          <w:lang w:val="ka-GE"/>
        </w:rPr>
        <w:t xml:space="preserve"> </w:t>
      </w:r>
      <w:r w:rsidRPr="00AE7229">
        <w:rPr>
          <w:rFonts w:ascii="Sylfaen" w:hAnsi="Sylfaen" w:cs="Sylfaen"/>
          <w:lang w:val="ka-GE"/>
        </w:rPr>
        <w:t>ან</w:t>
      </w:r>
      <w:r w:rsidRPr="00AE7229">
        <w:rPr>
          <w:lang w:val="ka-GE"/>
        </w:rPr>
        <w:t xml:space="preserve"> </w:t>
      </w:r>
      <w:r w:rsidRPr="00AE7229">
        <w:rPr>
          <w:rFonts w:ascii="Sylfaen" w:hAnsi="Sylfaen" w:cs="Sylfaen"/>
          <w:lang w:val="ka-GE"/>
        </w:rPr>
        <w:t>საჯარო</w:t>
      </w:r>
      <w:r w:rsidRPr="00AE7229">
        <w:rPr>
          <w:lang w:val="ka-GE"/>
        </w:rPr>
        <w:t xml:space="preserve"> </w:t>
      </w:r>
      <w:r w:rsidRPr="00AE7229">
        <w:rPr>
          <w:rFonts w:ascii="Sylfaen" w:hAnsi="Sylfaen" w:cs="Sylfaen"/>
          <w:lang w:val="ka-GE"/>
        </w:rPr>
        <w:t>დაწესებულებაში</w:t>
      </w:r>
      <w:r w:rsidRPr="00AE7229">
        <w:rPr>
          <w:lang w:val="ka-GE"/>
        </w:rPr>
        <w:t xml:space="preserve"> </w:t>
      </w:r>
      <w:r w:rsidRPr="00AE7229">
        <w:rPr>
          <w:rFonts w:ascii="Sylfaen" w:hAnsi="Sylfaen" w:cs="Sylfaen"/>
          <w:lang w:val="ka-GE"/>
        </w:rPr>
        <w:t>დასაქმებული</w:t>
      </w:r>
      <w:r w:rsidRPr="00AE7229">
        <w:rPr>
          <w:lang w:val="ka-GE"/>
        </w:rPr>
        <w:t xml:space="preserve"> </w:t>
      </w:r>
      <w:r w:rsidRPr="00AE7229">
        <w:rPr>
          <w:rFonts w:ascii="Sylfaen" w:hAnsi="Sylfaen" w:cs="Sylfaen"/>
          <w:lang w:val="ka-GE"/>
        </w:rPr>
        <w:t>ყველა</w:t>
      </w:r>
      <w:r w:rsidRPr="00AE7229">
        <w:rPr>
          <w:lang w:val="ka-GE"/>
        </w:rPr>
        <w:t xml:space="preserve"> </w:t>
      </w:r>
      <w:r w:rsidRPr="00AE7229">
        <w:rPr>
          <w:rFonts w:ascii="Sylfaen" w:hAnsi="Sylfaen" w:cs="Sylfaen"/>
          <w:lang w:val="ka-GE"/>
        </w:rPr>
        <w:t>პირი</w:t>
      </w:r>
      <w:r w:rsidRPr="00AE7229">
        <w:rPr>
          <w:lang w:val="ka-GE"/>
        </w:rPr>
        <w:t xml:space="preserve"> </w:t>
      </w:r>
      <w:r w:rsidRPr="00AE7229">
        <w:rPr>
          <w:rFonts w:ascii="Sylfaen" w:hAnsi="Sylfaen" w:cs="Sylfaen"/>
          <w:lang w:val="ka-GE"/>
        </w:rPr>
        <w:t>წერილობითი</w:t>
      </w:r>
      <w:r w:rsidRPr="00AE7229">
        <w:rPr>
          <w:lang w:val="ka-GE"/>
        </w:rPr>
        <w:t xml:space="preserve"> </w:t>
      </w:r>
      <w:r w:rsidRPr="00AE7229">
        <w:rPr>
          <w:rFonts w:ascii="Sylfaen" w:hAnsi="Sylfaen" w:cs="Sylfaen"/>
          <w:lang w:val="ka-GE"/>
        </w:rPr>
        <w:t>ფორმით</w:t>
      </w:r>
      <w:r w:rsidRPr="00AE7229">
        <w:rPr>
          <w:lang w:val="ka-GE"/>
        </w:rPr>
        <w:t xml:space="preserve"> </w:t>
      </w:r>
      <w:r w:rsidRPr="00AE7229">
        <w:rPr>
          <w:rFonts w:ascii="Sylfaen" w:hAnsi="Sylfaen" w:cs="Sylfaen"/>
          <w:lang w:val="ka-GE"/>
        </w:rPr>
        <w:t>უნდა</w:t>
      </w:r>
      <w:r w:rsidRPr="00AE7229">
        <w:rPr>
          <w:lang w:val="ka-GE"/>
        </w:rPr>
        <w:t xml:space="preserve"> </w:t>
      </w:r>
      <w:r w:rsidRPr="00AE7229">
        <w:rPr>
          <w:rFonts w:ascii="Sylfaen" w:hAnsi="Sylfaen" w:cs="Sylfaen"/>
          <w:lang w:val="ka-GE"/>
        </w:rPr>
        <w:t>იყოს</w:t>
      </w:r>
      <w:r w:rsidRPr="00AE7229">
        <w:rPr>
          <w:lang w:val="ka-GE"/>
        </w:rPr>
        <w:t xml:space="preserve"> </w:t>
      </w:r>
      <w:r w:rsidRPr="00AE7229">
        <w:rPr>
          <w:rFonts w:ascii="Sylfaen" w:hAnsi="Sylfaen" w:cs="Sylfaen"/>
          <w:lang w:val="ka-GE"/>
        </w:rPr>
        <w:t>ინფორმირებული</w:t>
      </w:r>
      <w:r w:rsidRPr="00AE7229">
        <w:rPr>
          <w:lang w:val="ka-GE"/>
        </w:rPr>
        <w:t xml:space="preserve"> </w:t>
      </w:r>
      <w:r w:rsidRPr="00AE7229">
        <w:rPr>
          <w:rFonts w:ascii="Sylfaen" w:hAnsi="Sylfaen" w:cs="Sylfaen"/>
          <w:lang w:val="ka-GE"/>
        </w:rPr>
        <w:t>ვიდეოთვალთვალის</w:t>
      </w:r>
      <w:r w:rsidRPr="00AE7229">
        <w:rPr>
          <w:lang w:val="ka-GE"/>
        </w:rPr>
        <w:t xml:space="preserve"> </w:t>
      </w:r>
      <w:r w:rsidRPr="00AE7229">
        <w:rPr>
          <w:rFonts w:ascii="Sylfaen" w:hAnsi="Sylfaen" w:cs="Sylfaen"/>
          <w:lang w:val="ka-GE"/>
        </w:rPr>
        <w:t>განხორციელებისა</w:t>
      </w:r>
      <w:r w:rsidRPr="00AE7229">
        <w:rPr>
          <w:lang w:val="ka-GE"/>
        </w:rPr>
        <w:t xml:space="preserve"> </w:t>
      </w:r>
      <w:r w:rsidRPr="00AE7229">
        <w:rPr>
          <w:rFonts w:ascii="Sylfaen" w:hAnsi="Sylfaen" w:cs="Sylfaen"/>
          <w:lang w:val="ka-GE"/>
        </w:rPr>
        <w:t>და</w:t>
      </w:r>
      <w:r w:rsidRPr="00AE7229">
        <w:rPr>
          <w:lang w:val="ka-GE"/>
        </w:rPr>
        <w:t xml:space="preserve"> </w:t>
      </w:r>
      <w:r w:rsidRPr="00AE7229">
        <w:rPr>
          <w:rFonts w:ascii="Sylfaen" w:hAnsi="Sylfaen" w:cs="Sylfaen"/>
          <w:lang w:val="ka-GE"/>
        </w:rPr>
        <w:t>მისი</w:t>
      </w:r>
      <w:r w:rsidRPr="00AE7229">
        <w:rPr>
          <w:lang w:val="ka-GE"/>
        </w:rPr>
        <w:t xml:space="preserve"> </w:t>
      </w:r>
      <w:r w:rsidRPr="00AE7229">
        <w:rPr>
          <w:rFonts w:ascii="Sylfaen" w:hAnsi="Sylfaen" w:cs="Sylfaen"/>
          <w:lang w:val="ka-GE"/>
        </w:rPr>
        <w:t>უფლებების</w:t>
      </w:r>
      <w:r w:rsidRPr="00AE7229">
        <w:rPr>
          <w:lang w:val="ka-GE"/>
        </w:rPr>
        <w:t xml:space="preserve"> </w:t>
      </w:r>
      <w:r w:rsidRPr="00AE7229">
        <w:rPr>
          <w:rFonts w:ascii="Sylfaen" w:hAnsi="Sylfaen" w:cs="Sylfaen"/>
          <w:lang w:val="ka-GE"/>
        </w:rPr>
        <w:t>შესახებ</w:t>
      </w:r>
      <w:r w:rsidRPr="00AE7229">
        <w:rPr>
          <w:lang w:val="ka-GE"/>
        </w:rPr>
        <w:t xml:space="preserve">. (01.08.2014. N2639 </w:t>
      </w:r>
      <w:r w:rsidRPr="00AE7229">
        <w:rPr>
          <w:rFonts w:ascii="Sylfaen" w:hAnsi="Sylfaen" w:cs="Sylfaen"/>
          <w:lang w:val="ka-GE"/>
        </w:rPr>
        <w:t>ამოქმედდეს</w:t>
      </w:r>
      <w:r w:rsidRPr="00AE7229">
        <w:rPr>
          <w:lang w:val="ka-GE"/>
        </w:rPr>
        <w:t xml:space="preserve">  2014 </w:t>
      </w:r>
      <w:r w:rsidRPr="00AE7229">
        <w:rPr>
          <w:rFonts w:ascii="Sylfaen" w:hAnsi="Sylfaen" w:cs="Sylfaen"/>
          <w:lang w:val="ka-GE"/>
        </w:rPr>
        <w:t>წლის</w:t>
      </w:r>
      <w:r w:rsidRPr="00AE7229">
        <w:rPr>
          <w:lang w:val="ka-GE"/>
        </w:rPr>
        <w:t xml:space="preserve"> 1 </w:t>
      </w:r>
      <w:r w:rsidRPr="00AE7229">
        <w:rPr>
          <w:rFonts w:ascii="Sylfaen" w:hAnsi="Sylfaen" w:cs="Sylfaen"/>
          <w:lang w:val="ka-GE"/>
        </w:rPr>
        <w:t>სექტემბრიდან</w:t>
      </w:r>
      <w:r w:rsidRPr="00AE7229">
        <w:rPr>
          <w:lang w:val="ka-GE"/>
        </w:rPr>
        <w:t xml:space="preserve">) </w:t>
      </w:r>
    </w:p>
    <w:p w:rsidR="003E114B" w:rsidRDefault="009E2AE5" w:rsidP="009E2A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lang w:val="ka-GE"/>
        </w:rPr>
      </w:pPr>
      <w:r w:rsidRPr="00AE7229">
        <w:rPr>
          <w:lang w:val="ka-GE"/>
        </w:rPr>
        <w:t xml:space="preserve">6. </w:t>
      </w:r>
      <w:r w:rsidRPr="00AE7229">
        <w:rPr>
          <w:rFonts w:ascii="Sylfaen" w:hAnsi="Sylfaen" w:cs="Sylfaen"/>
          <w:lang w:val="ka-GE"/>
        </w:rPr>
        <w:t>მონაცემთა</w:t>
      </w:r>
      <w:r w:rsidRPr="00AE7229">
        <w:rPr>
          <w:lang w:val="ka-GE"/>
        </w:rPr>
        <w:t xml:space="preserve"> </w:t>
      </w:r>
      <w:r w:rsidRPr="00AE7229">
        <w:rPr>
          <w:rFonts w:ascii="Sylfaen" w:hAnsi="Sylfaen" w:cs="Sylfaen"/>
          <w:lang w:val="ka-GE"/>
        </w:rPr>
        <w:t>დამმუშავებელი</w:t>
      </w:r>
      <w:r w:rsidRPr="00AE7229">
        <w:rPr>
          <w:lang w:val="ka-GE"/>
        </w:rPr>
        <w:t xml:space="preserve"> </w:t>
      </w:r>
      <w:r w:rsidRPr="00AE7229">
        <w:rPr>
          <w:rFonts w:ascii="Sylfaen" w:hAnsi="Sylfaen" w:cs="Sylfaen"/>
          <w:lang w:val="ka-GE"/>
        </w:rPr>
        <w:t>ვალდებულია</w:t>
      </w:r>
      <w:r w:rsidRPr="00AE7229">
        <w:rPr>
          <w:lang w:val="ka-GE"/>
        </w:rPr>
        <w:t xml:space="preserve"> </w:t>
      </w:r>
      <w:r w:rsidRPr="00AE7229">
        <w:rPr>
          <w:rFonts w:ascii="Sylfaen" w:hAnsi="Sylfaen" w:cs="Sylfaen"/>
          <w:lang w:val="ka-GE"/>
        </w:rPr>
        <w:t>შექმნას</w:t>
      </w:r>
      <w:r w:rsidRPr="00AE7229">
        <w:rPr>
          <w:lang w:val="ka-GE"/>
        </w:rPr>
        <w:t xml:space="preserve"> </w:t>
      </w:r>
      <w:r w:rsidRPr="00AE7229">
        <w:rPr>
          <w:rFonts w:ascii="Sylfaen" w:hAnsi="Sylfaen" w:cs="Sylfaen"/>
          <w:lang w:val="ka-GE"/>
        </w:rPr>
        <w:t>ვიდეოჩანაწერების</w:t>
      </w:r>
      <w:r w:rsidRPr="00AE7229">
        <w:rPr>
          <w:lang w:val="ka-GE"/>
        </w:rPr>
        <w:t xml:space="preserve"> </w:t>
      </w:r>
      <w:r w:rsidRPr="00AE7229">
        <w:rPr>
          <w:rFonts w:ascii="Sylfaen" w:hAnsi="Sylfaen" w:cs="Sylfaen"/>
          <w:lang w:val="ka-GE"/>
        </w:rPr>
        <w:t>შენახვისათვის</w:t>
      </w:r>
      <w:r w:rsidRPr="00AE7229">
        <w:rPr>
          <w:lang w:val="ka-GE"/>
        </w:rPr>
        <w:t xml:space="preserve"> </w:t>
      </w:r>
      <w:r w:rsidRPr="00AE7229">
        <w:rPr>
          <w:rFonts w:ascii="Sylfaen" w:hAnsi="Sylfaen" w:cs="Sylfaen"/>
          <w:lang w:val="ka-GE"/>
        </w:rPr>
        <w:t>განკუთვნილი</w:t>
      </w:r>
      <w:r w:rsidRPr="00AE7229">
        <w:rPr>
          <w:lang w:val="ka-GE"/>
        </w:rPr>
        <w:t xml:space="preserve"> </w:t>
      </w:r>
      <w:r w:rsidRPr="00AE7229">
        <w:rPr>
          <w:rFonts w:ascii="Sylfaen" w:hAnsi="Sylfaen" w:cs="Sylfaen"/>
          <w:lang w:val="ka-GE"/>
        </w:rPr>
        <w:t>ფაილური</w:t>
      </w:r>
      <w:r w:rsidRPr="00AE7229">
        <w:rPr>
          <w:lang w:val="ka-GE"/>
        </w:rPr>
        <w:t xml:space="preserve"> </w:t>
      </w:r>
      <w:r w:rsidRPr="00AE7229">
        <w:rPr>
          <w:rFonts w:ascii="Sylfaen" w:hAnsi="Sylfaen" w:cs="Sylfaen"/>
          <w:lang w:val="ka-GE"/>
        </w:rPr>
        <w:t>სისტემა</w:t>
      </w:r>
      <w:r w:rsidRPr="00AE7229">
        <w:rPr>
          <w:lang w:val="ka-GE"/>
        </w:rPr>
        <w:t xml:space="preserve">. </w:t>
      </w:r>
      <w:r w:rsidRPr="00AE7229">
        <w:rPr>
          <w:rFonts w:ascii="Sylfaen" w:hAnsi="Sylfaen" w:cs="Sylfaen"/>
          <w:lang w:val="ka-GE"/>
        </w:rPr>
        <w:t>ჩანაწერების</w:t>
      </w:r>
      <w:r w:rsidRPr="00AE7229">
        <w:rPr>
          <w:lang w:val="ka-GE"/>
        </w:rPr>
        <w:t xml:space="preserve"> (</w:t>
      </w:r>
      <w:r w:rsidRPr="00AE7229">
        <w:rPr>
          <w:rFonts w:ascii="Sylfaen" w:hAnsi="Sylfaen" w:cs="Sylfaen"/>
          <w:lang w:val="ka-GE"/>
        </w:rPr>
        <w:t>სურათები</w:t>
      </w:r>
      <w:r w:rsidRPr="00AE7229">
        <w:rPr>
          <w:lang w:val="ka-GE"/>
        </w:rPr>
        <w:t>/</w:t>
      </w:r>
      <w:r w:rsidRPr="00AE7229">
        <w:rPr>
          <w:rFonts w:ascii="Sylfaen" w:hAnsi="Sylfaen" w:cs="Sylfaen"/>
          <w:lang w:val="ka-GE"/>
        </w:rPr>
        <w:t>ხმა</w:t>
      </w:r>
      <w:r w:rsidRPr="00AE7229">
        <w:rPr>
          <w:lang w:val="ka-GE"/>
        </w:rPr>
        <w:t xml:space="preserve">) </w:t>
      </w:r>
      <w:r w:rsidRPr="00AE7229">
        <w:rPr>
          <w:rFonts w:ascii="Sylfaen" w:hAnsi="Sylfaen" w:cs="Sylfaen"/>
          <w:lang w:val="ka-GE"/>
        </w:rPr>
        <w:t>გარდა</w:t>
      </w:r>
      <w:r w:rsidRPr="00AE7229">
        <w:rPr>
          <w:lang w:val="ka-GE"/>
        </w:rPr>
        <w:t xml:space="preserve">, </w:t>
      </w:r>
      <w:r w:rsidRPr="00AE7229">
        <w:rPr>
          <w:rFonts w:ascii="Sylfaen" w:hAnsi="Sylfaen" w:cs="Sylfaen"/>
          <w:lang w:val="ka-GE"/>
        </w:rPr>
        <w:t>სისტემა</w:t>
      </w:r>
      <w:r w:rsidRPr="00AE7229">
        <w:rPr>
          <w:lang w:val="ka-GE"/>
        </w:rPr>
        <w:t xml:space="preserve"> </w:t>
      </w:r>
      <w:r w:rsidRPr="00AE7229">
        <w:rPr>
          <w:rFonts w:ascii="Sylfaen" w:hAnsi="Sylfaen" w:cs="Sylfaen"/>
          <w:lang w:val="ka-GE"/>
        </w:rPr>
        <w:t>უნდა</w:t>
      </w:r>
      <w:r w:rsidRPr="00AE7229">
        <w:rPr>
          <w:lang w:val="ka-GE"/>
        </w:rPr>
        <w:t xml:space="preserve"> </w:t>
      </w:r>
      <w:r w:rsidRPr="00AE7229">
        <w:rPr>
          <w:rFonts w:ascii="Sylfaen" w:hAnsi="Sylfaen" w:cs="Sylfaen"/>
          <w:lang w:val="ka-GE"/>
        </w:rPr>
        <w:t>შეიცავდეს</w:t>
      </w:r>
      <w:r w:rsidRPr="00AE7229">
        <w:rPr>
          <w:lang w:val="ka-GE"/>
        </w:rPr>
        <w:t xml:space="preserve"> </w:t>
      </w:r>
      <w:r w:rsidRPr="00AE7229">
        <w:rPr>
          <w:rFonts w:ascii="Sylfaen" w:hAnsi="Sylfaen" w:cs="Sylfaen"/>
          <w:lang w:val="ka-GE"/>
        </w:rPr>
        <w:t>ინფორმაციას</w:t>
      </w:r>
      <w:r w:rsidRPr="00AE7229">
        <w:rPr>
          <w:lang w:val="ka-GE"/>
        </w:rPr>
        <w:t xml:space="preserve"> </w:t>
      </w:r>
      <w:r w:rsidRPr="00AE7229">
        <w:rPr>
          <w:rFonts w:ascii="Sylfaen" w:hAnsi="Sylfaen" w:cs="Sylfaen"/>
          <w:lang w:val="ka-GE"/>
        </w:rPr>
        <w:t>მონაცემთა</w:t>
      </w:r>
      <w:r w:rsidRPr="00AE7229">
        <w:rPr>
          <w:lang w:val="ka-GE"/>
        </w:rPr>
        <w:t xml:space="preserve"> </w:t>
      </w:r>
      <w:r w:rsidRPr="00AE7229">
        <w:rPr>
          <w:rFonts w:ascii="Sylfaen" w:hAnsi="Sylfaen" w:cs="Sylfaen"/>
          <w:lang w:val="ka-GE"/>
        </w:rPr>
        <w:t>დამუშავების</w:t>
      </w:r>
      <w:r w:rsidRPr="00AE7229">
        <w:rPr>
          <w:lang w:val="ka-GE"/>
        </w:rPr>
        <w:t xml:space="preserve"> </w:t>
      </w:r>
      <w:r w:rsidRPr="00AE7229">
        <w:rPr>
          <w:rFonts w:ascii="Sylfaen" w:hAnsi="Sylfaen" w:cs="Sylfaen"/>
          <w:lang w:val="ka-GE"/>
        </w:rPr>
        <w:t>თარიღის</w:t>
      </w:r>
      <w:r w:rsidRPr="00AE7229">
        <w:rPr>
          <w:lang w:val="ka-GE"/>
        </w:rPr>
        <w:t xml:space="preserve">, </w:t>
      </w:r>
      <w:r w:rsidRPr="00AE7229">
        <w:rPr>
          <w:rFonts w:ascii="Sylfaen" w:hAnsi="Sylfaen" w:cs="Sylfaen"/>
          <w:lang w:val="ka-GE"/>
        </w:rPr>
        <w:t>ადგილისა</w:t>
      </w:r>
      <w:r w:rsidRPr="00AE7229">
        <w:rPr>
          <w:lang w:val="ka-GE"/>
        </w:rPr>
        <w:t xml:space="preserve"> </w:t>
      </w:r>
      <w:r w:rsidRPr="00AE7229">
        <w:rPr>
          <w:rFonts w:ascii="Sylfaen" w:hAnsi="Sylfaen" w:cs="Sylfaen"/>
          <w:lang w:val="ka-GE"/>
        </w:rPr>
        <w:t>და</w:t>
      </w:r>
      <w:r w:rsidRPr="00AE7229">
        <w:rPr>
          <w:lang w:val="ka-GE"/>
        </w:rPr>
        <w:t xml:space="preserve"> </w:t>
      </w:r>
      <w:r w:rsidRPr="00AE7229">
        <w:rPr>
          <w:rFonts w:ascii="Sylfaen" w:hAnsi="Sylfaen" w:cs="Sylfaen"/>
          <w:lang w:val="ka-GE"/>
        </w:rPr>
        <w:t>დროის</w:t>
      </w:r>
      <w:r w:rsidRPr="00AE7229">
        <w:rPr>
          <w:lang w:val="ka-GE"/>
        </w:rPr>
        <w:t xml:space="preserve"> </w:t>
      </w:r>
      <w:r w:rsidRPr="00AE7229">
        <w:rPr>
          <w:rFonts w:ascii="Sylfaen" w:hAnsi="Sylfaen" w:cs="Sylfaen"/>
          <w:lang w:val="ka-GE"/>
        </w:rPr>
        <w:t>შესახებ</w:t>
      </w:r>
      <w:r w:rsidRPr="00AE7229">
        <w:rPr>
          <w:lang w:val="ka-GE"/>
        </w:rPr>
        <w:t>.</w:t>
      </w:r>
    </w:p>
    <w:p w:rsidR="00BC6784" w:rsidRPr="00BC6784" w:rsidRDefault="00BC6784" w:rsidP="009E2A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15. მონაცემთა სუბიექტისათვის ინფორმაციის მიწოდება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1. თუ მონაცემთა შეგროვება ხორციელდება უშუალოდ მონაცემთა სუბიექტისაგან, მონაცემთა დამმუშავებელი ან უფლებამოსილი პირი ვალდებულია მონაცემთა სუბიექტს მიაწოდოს შემდეგი ინფორმაცია: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ა) მონაცემთა დამმუშავებლისა და უფლებამოსილი პირის (ასეთის არსებობის შემთხვევაში) ვინაობა და რეგისტრირებული მისამართი;</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ბ) მონაცემთა დამუშავების მიზანი;</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 სავალდებულოა თუ ნებაყოფლობითი მონაცემთა მიწოდება; თუ სავალდებულოა − მასზე უარის თქმის სამართლებრივი შედეგები;</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დ) მონაცემთა სუბიექტის უფლება, მიიღოს ინფორმაცია მის შესახებ დამუშავებულ მონაცემთა თაობაზე, მოითხოვოს მათი გასწორება, განახლება, დამატება, დაბლოკვა, წაშლა და განადგურება.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2. ამ მუხლის პირველ პუნქტში აღნიშნული ინფორმაციის მიწოდება არ არის სავალდებულო, თუ მონაცემთა სუბიექტს უკვე აქვს იგი.</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3. თუ მონაცემთა შეგროვება არ ხორციელდება უშუალოდ მონაცემთა სუბიექტისაგან, მონაცემთა დამმუშავებელი ან უფლებამოსილი პირი ვალდებულია მოთხოვნის შემთხვევაში მონაცემთა სუბიექტს მიაწოდოს ამ მუხლის პირველ პუნქტში აღნიშნული ინფორმაცია.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4. სტატისტიკური, სამეცნიერო და ისტორიული მიზნებისათვის ინფორმაციის შეგროვებისას მისი მიწოდება არ არის სავალდებულო, თუ მონაცემთა სუბიექტისათვის ინფორმაციის მიწოდება დაკავშირებულია არაპროპორციულად დიდ ძალისხმევასთან.</w:t>
      </w:r>
    </w:p>
    <w:p w:rsidR="003E114B" w:rsidRPr="001370B1" w:rsidRDefault="003E114B" w:rsidP="003E114B">
      <w:pPr>
        <w:rPr>
          <w:rFonts w:ascii="Sylfaen" w:hAnsi="Sylfaen" w:cstheme="minorBidi"/>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21. მონაცემთა სუბიექტის მიერ ინფორმაციის მოთხოვნის უფლება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1. მონაცემთა სუბიექტს უფლება აქვს, მონაცემთა დამმუშავებელს მოსთხოვოს ინფორმაცია მის შესახებ მონაცემთა დამუშავების თაობაზე. მონაცემთა დამმუშავებელმა მონაცემთა სუბიექტს უნდა მიაწოდოს შემდეგი ინფორმაცია: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ა) მის შესახებ რომელი მონაცემები მუშავდება;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ბ) მონაცემთა დამუშავების მიზანი;</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 მონაცემთა დამუშავების სამართლებრივი საფუძველი;</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დ) რა გზით შეგროვდა მონაცემები;</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ე) ვისზე გაიცა მის შესახებ მონაცემები, მონაცემთა გაცემის საფუძველი და მიზანი.</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2. მონაცემთა სუბიექტისათვის ამ მუხლის პირველი პუნქტის „ე“ ქვეპუნქტით გათვალისწინებული ინფორმაციის მიწოდება სავალდებულო არ არის, თუ მონაცემები, კანონის თანახმად, საჯაროა.</w:t>
      </w:r>
    </w:p>
    <w:p w:rsidR="003E114B" w:rsidRPr="00AE7229" w:rsidRDefault="003E114B" w:rsidP="003E114B">
      <w:pPr>
        <w:pStyle w:val="ListParagraph"/>
        <w:ind w:left="0" w:firstLine="709"/>
        <w:jc w:val="both"/>
        <w:rPr>
          <w:rFonts w:ascii="Sylfaen" w:hAnsi="Sylfaen" w:cs="Sylfaen"/>
          <w:lang w:val="ka-GE"/>
        </w:rPr>
      </w:pPr>
      <w:r w:rsidRPr="00AE7229">
        <w:rPr>
          <w:rFonts w:ascii="Sylfaen" w:hAnsi="Sylfaen" w:cs="Sylfaen"/>
          <w:lang w:val="ka-GE"/>
        </w:rPr>
        <w:lastRenderedPageBreak/>
        <w:t>3. მონაცემთა სუბიექტს ამ მუხლის პირველი პუნქტით გათვალისწინებული ინფორმაცია უნდა მიეწოდოს მოთხოვნისთანავე, დაუყოვნებლივ,  ან მოთხოვნიდან არაუგვიანეს 10 დღისა, თუ ინფორმაციის მოთხოვნაზე პასუხის გაცემა მოითხოვს:(01.08.2014. N2636)</w:t>
      </w:r>
    </w:p>
    <w:p w:rsidR="003E114B" w:rsidRPr="00AE7229" w:rsidRDefault="003E114B" w:rsidP="003E114B">
      <w:pPr>
        <w:pStyle w:val="ListParagraph"/>
        <w:ind w:left="0" w:firstLine="709"/>
        <w:jc w:val="both"/>
        <w:rPr>
          <w:rFonts w:ascii="Sylfaen" w:hAnsi="Sylfaen" w:cs="Sylfaen"/>
          <w:lang w:val="ka-GE"/>
        </w:rPr>
      </w:pPr>
      <w:r w:rsidRPr="00AE7229">
        <w:rPr>
          <w:rFonts w:ascii="Sylfaen" w:hAnsi="Sylfaen" w:cs="Sylfaen"/>
          <w:lang w:val="ka-GE"/>
        </w:rPr>
        <w:t>ა) ინფორმაციის სხვა დაწესებულებაში ან სტრუქტურულ ერთეულში მოძიებასა და დამუშავებას ან მასთან კონსულტაციას;</w:t>
      </w:r>
    </w:p>
    <w:p w:rsidR="003E114B" w:rsidRPr="00AE7229" w:rsidRDefault="003E114B" w:rsidP="003E114B">
      <w:pPr>
        <w:pStyle w:val="ListParagraph"/>
        <w:ind w:left="0" w:firstLine="709"/>
        <w:jc w:val="both"/>
        <w:rPr>
          <w:rFonts w:ascii="Sylfaen" w:hAnsi="Sylfaen" w:cs="Sylfaen"/>
          <w:lang w:val="ka-GE"/>
        </w:rPr>
      </w:pPr>
      <w:r w:rsidRPr="00AE7229">
        <w:rPr>
          <w:rFonts w:ascii="Sylfaen" w:hAnsi="Sylfaen" w:cs="Sylfaen"/>
          <w:lang w:val="ka-GE"/>
        </w:rPr>
        <w:t>ბ) მნიშვნელოვანი მოცულობის, ერთმანეთთან დაუკავშირებელი დოკუმენტების მოძიებასა და დამუშავებას;</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გ) სხვა დასახლებულ პუნქტში არსებულ მის სტრუქტურულ ქვედანაყოფთან ან სხვა საჯარო დაწესებულებასთან კონსულტაციას.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4. ამ მუხლის პირველი პუნქტით გათვალისწინებული ინფორმაციის მიწოდების ფორმას ირჩევს მონაცემთა სუბიექტი.</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5. პირს უფლება აქვს, გაეცნოს მის შესახებ საჯარო დაწესებულებაში არსებულ პერსონალურ მონაცემებს და უსასყიდლოდ მიიღოს ამ მონაცემების ასლები, გარდა იმ მონაცემებისა, რომელთა გაცემისათვის საქართველოს კანონმდებლობით გათვალისწინებულია საფასური. (25.05.2012. N6325)</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24. მონაცემთა სუბიექტის უფლების შეზღუდვა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1. მონაცემთა სუბიექტის ამ კანონის მე-15, 21-ე და 22-ე მუხლებით გათვალისწინებული უფლებები საქართველოს კანონმდებლობით შეიძლება შეიზღუდოს, თუ ამ უფლებების რეალიზაციამ შეიძლება საფრთხე შეუქმნას: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ა) ქვეყნის ეროვნული უსაფრთხოების ან თავდაცვის ინტერესებს;</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ბ) საზოგადოებრივი უსაფრთხოების ინტერესებს;</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 დანაშაულის გამოვლენას, გამოძიებასა და აღკვეთას;</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დ) ქვეყნის მნიშვნელოვან ფინანსურ ან ეკონომიკურ (მათ შორის, მონეტარულ, საბიუჯეტო და საგადასახადო საკითხებთან დაკავშირებულ) ინტერესებს;</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ე) მონაცემთა სუბიექტისა და სხვათა უფლებებსა და თავისუფლებებს.</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2. ამ მუხლის პირველი პუნქტით გათვალისწინებული ზომა შეიძლება გამოყენებულ იქნეს მხოლოდ იმ მოცულობით, რომელიც აუცილებელია შეზღუდვის მიზნის მისაღწევად.</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3. ამ მუხლის პირველი პუნქტით გათვალისწინებული საფუძვლების არსებობისას მონაცემთა დამმუშავებლის ან პერსონალურ მონაცემთა დაცვის ინსპექტორის გადაწყვეტილება მონაცემთა სუბიექტს უნდა ეცნობოს იმგვარად, რომ ზიანი არ მიადგეს უფლების შეზღუდვის მიზანს.</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26. გასაჩივრების უფლება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1. მონაცემთა სუბიექტს უფლება აქვს, ამ კანონით გათვალისწინებული უფლებების დარღვევის შემთხვევაში კანონით დადგენილი წესით მიმართოს პერსონალურ მონაცემთა დაცვის ინსპექტორს ან სასამართლოს, ხოლო თუ მონაცემთა დამმუშავებელი საჯარო დაწესებულებაა, საჩივრის წარდგენა შესაძლებელია ასევე იმავე ან ზემდგომ ადმინისტრაციულ ორგანოში.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2. მონაცემთა სუბიექტს უფლება აქვს, საქმის განმხილველ ორგანოს მოსთხოვოს მონაცემთა დაბლოკვა გადაწყვეტილების გამოტანამდე.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lastRenderedPageBreak/>
        <w:t xml:space="preserve">3. მონაცემთა სუბიექტს უფლება აქვს, ზემდგომი ადმინისტრაციული ორგანოს ან პერსონალურ მონაცემთა დაცვის ინსპექტორის გადაწყვეტილება კანონით დადგენილი წესით გაასაჩივროს სასამართლოში. </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4. მონაცემთა დამუშავებაზე მონაცემთა სუბიექტის თანხმობის არსებობასთან დაკავშირებით დავის წარმოშობის შემთხვევაში მონაცემთა დამმუშავებელს ეკისრება მონაცემთა სუბიექტის თანხმობის ფაქტის არსებობის მტკიცების ტვირთი. </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b/>
          <w:bCs/>
          <w:lang w:val="ka-GE"/>
        </w:rPr>
        <w:t xml:space="preserve">მუხლი 27. პერსონალურ მონაცემთა დაცვის ინსპექტორის საქმიანობის ძირითადი მიმართულებანი </w:t>
      </w:r>
      <w:r w:rsidRPr="00AE7229">
        <w:rPr>
          <w:rFonts w:ascii="Sylfaen" w:hAnsi="Sylfaen" w:cs="Sylfaen"/>
          <w:i/>
          <w:iCs/>
          <w:lang w:val="ka-GE"/>
        </w:rPr>
        <w:t>(01.08.2014. N2639 ამოქმედდეს  2014 წლის 1 სექტემბრიდან)</w:t>
      </w:r>
      <w:r w:rsidRPr="00AE7229">
        <w:rPr>
          <w:rFonts w:ascii="Sylfaen" w:hAnsi="Sylfaen" w:cs="Sylfaen"/>
          <w:lang w:val="ka-GE"/>
        </w:rPr>
        <w:t xml:space="preserve">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1. საქართველოში მონაცემთა დამუშავების კანონიერებას აკონტროლებს პერსონალურ მონაცემთა დაცვის ინსპექტორი (შემდგომ − ინსპექტორი). ინსპექტორის საქმიანობის ძირითადი მიმართულებებია: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ა) საჯარო და კერძო დაწესებულებებისათვის, აგრეთვე ფიზიკური პირებისათვის მონაცემთა დაცვასთან დაკავშირებულ საკითხებზე კონსულტაციის გაწევა;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ბ) მონაცემთა დაცვასთან დაკავშირებული განცხადებების განხილვა;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გ) საჯარო და კერძო დაწესებულებებში მონაცემთა დამუშავების კანონიერების შემოწმება (ინსპექტირება);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დ) საქართველოში მონაცემთა დაცვის მდგომარეობისა და მასთან დაკავშირებული მნიშვნელოვანი მოვლენების შესახებ საზოგადოების ინფორმირება.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 xml:space="preserve">2. ინსპექტორი თავის საქმიანობაში ხელმძღვანელობს საქართველოს კონსტიტუციით, საქართველოს საერთაშორისო ხელშეკრულებებითა და შეთანხმებებით, საერთაშორისო სამართლის საყოველთაოდ აღიარებული პრინციპებითა და ნორმებით, ამ კანონით, პერსონალურ მონაცემთა დაცვის ინსპექტორის საქმიანობისა და მის მიერ უფლებამოსილების განხორციელების წესის შესახებ დებულებით და სხვა სამართლებრივი აქტებით. </w:t>
      </w:r>
    </w:p>
    <w:p w:rsidR="003E114B" w:rsidRPr="00AE7229" w:rsidRDefault="003E114B" w:rsidP="003E114B">
      <w:pPr>
        <w:spacing w:after="0" w:line="240" w:lineRule="auto"/>
        <w:ind w:firstLine="709"/>
        <w:jc w:val="both"/>
        <w:rPr>
          <w:rFonts w:ascii="Sylfaen" w:hAnsi="Sylfaen" w:cs="Sylfaen"/>
          <w:lang w:val="ka-GE"/>
        </w:rPr>
      </w:pPr>
      <w:r w:rsidRPr="00AE7229">
        <w:rPr>
          <w:rFonts w:ascii="Sylfaen" w:hAnsi="Sylfaen" w:cs="Sylfaen"/>
          <w:lang w:val="ka-GE"/>
        </w:rPr>
        <w:t>3. ინსპექტორის საქმიანობის პრინციპებია:</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lang w:val="ka-GE"/>
        </w:rPr>
      </w:pPr>
      <w:r w:rsidRPr="00AE7229">
        <w:rPr>
          <w:rFonts w:ascii="Sylfaen" w:hAnsi="Sylfaen" w:cs="Sylfaen"/>
          <w:lang w:val="ka-GE"/>
        </w:rPr>
        <w:t xml:space="preserve">ა) კანონიერება; </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lang w:val="ka-GE"/>
        </w:rPr>
      </w:pPr>
      <w:r w:rsidRPr="00AE7229">
        <w:rPr>
          <w:rFonts w:ascii="Sylfaen" w:hAnsi="Sylfaen" w:cs="Sylfaen"/>
          <w:lang w:val="ka-GE"/>
        </w:rPr>
        <w:t xml:space="preserve">ბ) ადამიანის უფლებათა და თავისუფლებათა პატივისცემა და დაცვა; </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lang w:val="ka-GE"/>
        </w:rPr>
      </w:pPr>
      <w:r w:rsidRPr="00AE7229">
        <w:rPr>
          <w:rFonts w:ascii="Sylfaen" w:hAnsi="Sylfaen" w:cs="Sylfaen"/>
          <w:lang w:val="ka-GE"/>
        </w:rPr>
        <w:t>გ) დამოუკიდებლობა და პოლიტიკური ნეიტრალიტეტი;</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lang w:val="ka-GE"/>
        </w:rPr>
      </w:pPr>
      <w:r w:rsidRPr="00AE7229">
        <w:rPr>
          <w:rFonts w:ascii="Sylfaen" w:hAnsi="Sylfaen" w:cs="Sylfaen"/>
          <w:lang w:val="ka-GE"/>
        </w:rPr>
        <w:t xml:space="preserve">დ) ობიექტურობა და მიუკერძოებლობა; </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lang w:val="ka-GE"/>
        </w:rPr>
      </w:pPr>
      <w:r w:rsidRPr="00AE7229">
        <w:rPr>
          <w:rFonts w:ascii="Sylfaen" w:hAnsi="Sylfaen" w:cs="Sylfaen"/>
          <w:lang w:val="ka-GE"/>
        </w:rPr>
        <w:t>ე) პროფესიონალიზმი;</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lang w:val="ka-GE"/>
        </w:rPr>
      </w:pPr>
      <w:r w:rsidRPr="00AE7229">
        <w:rPr>
          <w:rFonts w:ascii="Sylfaen" w:hAnsi="Sylfaen" w:cs="Sylfaen"/>
          <w:lang w:val="ka-GE"/>
        </w:rPr>
        <w:t xml:space="preserve">ვ) პროფესიული საიდუმლოებისა და კონფიდენციალურობის დაცვა.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4. ინსპექტორი საკუთარი უფლებამოსილების ფარგლებში გამოსცემს კანონქვემდებარე ნორმატიულ აქტებს, მათ შორის, შეტყობინების, ნებართვისა და განცხადების განხილვის თაობაზე, ინსპექტირების მეთოდისა და ფორმის შესახებ, ინსპექტორის აპარატის საქმიანობასთან დაკავშირებულ საკითხებზე.</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 xml:space="preserve">5. ინსპექტორი ამ კანონის, ინსპექტორის საქმიანობისა და მის მიერ უფლებამოსილების განხორციელების წესის შესახებ დებულებისა და სხვა ნორმატიული აქტების საფუძველზე და მათ შესასრულებლად გამოსცემს ინდივიდუალურ ადმინისტრაციულ აქტებს, მათ შორის, გადაწყვეტილებას, ბრძანებას, ინსტრუქციას, მითითებას.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6. ინსპექტორის საქმიანობისა და მის მიერ უფლებამოსილების განხორციელების წესი განისაზღვრება შესაბამისი დებულებით, რომელსაც ამტკიცებს საქართველოს მთავრობა.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lang w:val="ka-GE"/>
        </w:rPr>
        <w:lastRenderedPageBreak/>
        <w:t xml:space="preserve">7. ინსპექტორს ჰყავს მოადგილე, რომელსაც კონკურსის წესით თანამდებობაზე ნიშნავს ინსპექტორი. ინსპექტორის უფლებამოსილების ვადის გასვლის ან მისი უფლებამოსილების ვადამდე შეწყვეტის შემთხვევაში ინსპექტორის მოადგილე ასრულებს ინსპექტორის მოვალეობას და სარგებლობს ინსპექტორისთვის მინიჭებული უფლებებითა და სამართლებრივი გარანტიებით საქართველოს პარლამენტის მიერ ახალი ინსპექტორის არჩევამდე. </w:t>
      </w:r>
    </w:p>
    <w:p w:rsidR="003E114B" w:rsidRPr="001370B1" w:rsidRDefault="003E114B" w:rsidP="003E114B">
      <w:pPr>
        <w:rPr>
          <w:rFonts w:ascii="Sylfaen" w:hAnsi="Sylfaen" w:cstheme="minorBidi"/>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32. ინსპექტორის საქმიანობის ფინანსური და ორგანიზაციული უზრუნველყოფა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1. ინსპექტორი თავის უფლებებს ახორციელებს და მოვალეობებს ასრულებს ინსპექტორის აპარატის (შემდგომ − აპარატი) დახმარებით.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2. აპარატის სტრუქტურას, საქმიანობისა და თანამშრომელთა შორის უფლებამოსილებების განაწილების წესს ადგენს ინსპექტორი აპარატის დებულებით.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3. აპარატს ხელმძღვანელობს უშუალოდ ინსპექტორი ან მისი დავალებით ინსპექტორის მოადგილე.</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4. ინსპექტორისა და აპარატის საქმიანობა ფინანსდება საქართველოს სახელმწიფო ბიუჯეტიდან. ხარჯთაღრიცხვის პროექტს კანონით დადგენილი წესით წარადგენს ინსპექტორი. ინსპექტორისა და აპარატის საქმიანობისათვის საჭირო ასიგნებები განსაზღვრულია საქართველოს სახელმწიფო ბიუჯეტის ცალკე კოდით. </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5. ინსპექტორი უფლებამოსილია ამ კანონით გათვალისწინებული უფლებების განსახორციელებლად და მოვალეობების შესასრულებლად მიიღოს გრანტები და შემოწირულებები საქართველოს კანონმდებლობით დადგენილი წესით. </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33. ინსპექტორის მიერ კონსულტაციის გაწევა და საგანმანათლებლო საქმიანობის განხორციელება</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1. ინსპექტორი ვალდებულია შესაბამისი თხოვნის არსებობის შემთხვევაში კონსულტაცია გაუწიოს საქართველოს სახელმწიფო ხელისუფლებისა და ადგილობრივი თვითმმართველობის ორგანოებს, სხვა საჯარო დაწესებულებებს, კერძო სამართლის იურიდიულ პირებს და ფიზიკურ პირებს მონაცემთა დამუშავებასა და დაცვასთან დაკავშირებულ ნებისმიერ საკითხზე. </w:t>
      </w:r>
    </w:p>
    <w:p w:rsidR="003E114B" w:rsidRPr="001370B1" w:rsidRDefault="003E114B" w:rsidP="003E114B">
      <w:pPr>
        <w:spacing w:after="0"/>
        <w:ind w:firstLine="720"/>
        <w:jc w:val="both"/>
        <w:rPr>
          <w:rFonts w:ascii="Sylfaen" w:hAnsi="Sylfaen" w:cs="Sylfaen"/>
          <w:lang w:val="ka-GE"/>
        </w:rPr>
      </w:pPr>
      <w:r w:rsidRPr="00AE7229">
        <w:rPr>
          <w:rFonts w:ascii="Sylfaen" w:hAnsi="Sylfaen" w:cs="Sylfaen"/>
          <w:lang w:val="ka-GE"/>
        </w:rPr>
        <w:t xml:space="preserve">2. ინსპექტორი ახორციელებს საგანმანათლებლო საქმიანობას მონაცემთა დამუშავებასა და დაცვასთან დაკავშირებულ საკითხებზე.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 xml:space="preserve">მუხლი 34. ინსპექტორის მიერ მონაცემთა სუბიექტის განცხადების განხილვა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1. ინსპექტორი ვალდებულია განიხილოს მონაცემთა სუბიექტის განცხადება მონაცემების დამუშავებასთან დაკავშირებით და მიიღოს ამ კანონით გათვალისწინებული ზომები.</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2. მონაცემთა სუბიექტის განცხადების მიღებიდან 10 დღის ვადაში ინსპექტორი იღებს გადაწყვეტილებას გასატარებელი ღონისძიებების შესახებ და ამას აცნობებს განმცხადებელს.</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3. ინსპექტორი უფლებამოსილია მონაცემთა სუბიექტის განცხადებასთან დაკავშირებული გარემოებების შესწავლისა და გამოკვლევის მიზნით განახორციელოს შემოწმება. მონაცემთა დამმუშავებელი და უფლებამოსილი პირი ინსპექტორის მოთხოვნის შემთხვევაში ვალდებული არიან, გადასცენ მას შესაბამისი ინფორმაცია და დოკუმენტი. </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lastRenderedPageBreak/>
        <w:t>4. ინსპექტორის მიერ მონაცემთა სუბიექტის განცხადების განხილვის ვადა არ უნდა აღემატებოდეს 2 თვეს. ინსპექტორის დასაბუთებული გადაწყვეტილებით განცხადების განხილვის ვადა შეიძლება გაგრძელდეს არა უმეტეს 1 თვით.</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i/>
          <w:iCs/>
          <w:lang w:val="ka-GE"/>
        </w:rPr>
      </w:pPr>
      <w:r w:rsidRPr="00AE7229">
        <w:rPr>
          <w:rFonts w:ascii="Sylfaen" w:hAnsi="Sylfaen" w:cs="Sylfaen"/>
          <w:lang w:val="ka-GE"/>
        </w:rPr>
        <w:t>4</w:t>
      </w:r>
      <w:r w:rsidRPr="00AE7229">
        <w:rPr>
          <w:rFonts w:ascii="Sylfaen" w:hAnsi="Sylfaen" w:cs="Sylfaen"/>
          <w:position w:val="12"/>
          <w:lang w:val="ka-GE"/>
        </w:rPr>
        <w:t>1</w:t>
      </w:r>
      <w:r w:rsidRPr="00AE7229">
        <w:rPr>
          <w:rFonts w:ascii="Sylfaen" w:hAnsi="Sylfaen" w:cs="Sylfaen"/>
          <w:lang w:val="ka-GE"/>
        </w:rPr>
        <w:t>. ინსპექტორი უფლებამოსილია მონაცემთა სუბიექტის განცხადების განხილვისას შეაჩეროს საქმის წარმოება დამატებითი დოკუმენტაციის გამოთხოვის საფუძვლით, რის შესახებაც აცნობებს მონაცემთა სუბიექტს. მონაცემთა სუბიექტის განცხადების განხილვა გაგრძელდება ამ საფუძვლის გაუქმებისთანავე. საქმის წარმოების შეჩერების პერიოდი არ ჩაითვლება ამ მუხლის მე-4 პუნქტით გათვალისწინებულ ვადაში.</w:t>
      </w:r>
      <w:r w:rsidRPr="00AE7229">
        <w:rPr>
          <w:rFonts w:ascii="Sylfaen" w:hAnsi="Sylfaen" w:cs="Sylfaen"/>
          <w:i/>
          <w:iCs/>
          <w:lang w:val="ka-GE"/>
        </w:rPr>
        <w:t xml:space="preserve"> </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5. ინსპექტორი უფლებამოსილია მონაცემთა სუბიექტის განცხადების განხილვის დასრულებამდე მიიღოს გადაწყვეტილება მონაცემთა დაბლოკვის შესახებ. მონაცემთა დაბლოკვის მიუხედავად, შეიძლება გაგრძელდეს ამ მონაცემთა დამუშავება, თუ ეს აუცილებელია მონაცემთა სუბიექტის ან მესამე პირის სასიცოცხლო ინტერესების დასაცავად, ასევე სახელმწიფო უსაფრთხოებისა და თავდაცვის მიზნებისათვის.</w:t>
      </w:r>
    </w:p>
    <w:p w:rsidR="003E114B" w:rsidRPr="001370B1" w:rsidRDefault="003E114B" w:rsidP="003E114B">
      <w:pPr>
        <w:spacing w:after="0"/>
        <w:ind w:firstLine="720"/>
        <w:jc w:val="both"/>
        <w:rPr>
          <w:rFonts w:ascii="Sylfaen" w:hAnsi="Sylfaen" w:cs="Sylfaen"/>
          <w:lang w:val="ka-GE"/>
        </w:rPr>
      </w:pPr>
      <w:r w:rsidRPr="00AE7229">
        <w:rPr>
          <w:rFonts w:ascii="Sylfaen" w:hAnsi="Sylfaen" w:cs="Sylfaen"/>
          <w:lang w:val="ka-GE"/>
        </w:rPr>
        <w:t>6. მონაცემთა სუბიექტის განცხადების განხილვის შემდეგ ინსპექტორი იღებს გადაწყვეტილებას ამ კანონის 39-ე მუხლით გათვალისწინებული ერთ-ერთი ღონისძიების გამოყენების შესახებ, რაც დაუყოვნებლივ უნდა ეცნობოს მონაცემთა სუბიექტსა და მონაცემთა დამმუშავებელს.</w:t>
      </w:r>
    </w:p>
    <w:p w:rsidR="003E114B" w:rsidRPr="001370B1" w:rsidRDefault="003E114B" w:rsidP="003E114B">
      <w:pPr>
        <w:spacing w:after="0"/>
        <w:ind w:firstLine="72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35. ინსპექტორის მიერ შემოწმების განხორციელება</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1. ინსპექტორი უფლებამოსილია, როგორც საკუთარი ინიციატივით, ისე დაინტერესებული პირის განცხადების საფუძველზე, განახორციელოს ნებისმიერი მონაცემთა დამმუშავებლისა და უფლებამოსილი პირის შემოწმება.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2. ინსპექტორის მიერ შემოწმების განხორციელება გულისხმობს:</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ა) მონაცემთა დამუშავების პრინციპების დაცვისა და მონაცემთა დამუშავების კანონიერი საფუძვლების არსებობის დადგენას;</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ბ) მონაცემთა დაცვისათვის მიღებული პროცედურებისა და ორგანიზაციული და ტექნიკური ზომების ამ კანონით დადგენილ მოთხოვნებთან შესაბამისობის შემოწმებას;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 ფაილური სისტემის კატალოგის, ფაილურ სისტემათა კატალოგების რეესტრისა და მონაცემთა გაცემის აღრიცხვის შესახებ ამ კანონით დადგენილი მოთხოვნების შესრულების შემოწმებას;</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დ) მონაცემთა სხვა სახელმწიფოსა და საერთაშორისო ორგანიზაციისათვის გადაცემის კანონიერების შემოწმებას;</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ე) ამ კანონითა და სხვა ნორმატიული აქტებით დადგენილი მონაცემთა დაცვასთან დაკავშირებული წესების დაცვის შემოწმებას. </w:t>
      </w:r>
    </w:p>
    <w:p w:rsidR="003E114B" w:rsidRPr="001370B1" w:rsidRDefault="003E114B" w:rsidP="003E114B">
      <w:pPr>
        <w:spacing w:after="0" w:line="240" w:lineRule="auto"/>
        <w:ind w:firstLine="709"/>
        <w:jc w:val="both"/>
        <w:rPr>
          <w:rFonts w:ascii="Sylfaen" w:hAnsi="Sylfaen" w:cs="Sylfaen"/>
          <w:lang w:val="ka-GE"/>
        </w:rPr>
      </w:pPr>
      <w:r w:rsidRPr="00AE7229">
        <w:rPr>
          <w:rFonts w:ascii="Sylfaen" w:hAnsi="Sylfaen" w:cs="Sylfaen"/>
          <w:lang w:val="ka-GE"/>
        </w:rPr>
        <w:t>3. ინსპექტორი უფლებამოსილია შემოწმების განხორციელებისას ნებისმიერი დაწესებულებისაგან, ფიზიკური თუ იურიდიული პირისაგან გამოითხოვოს დოკუმენტები და ინფორმაცია, მათ შორის</w:t>
      </w:r>
      <w:r w:rsidRPr="00AE7229">
        <w:rPr>
          <w:rFonts w:ascii="Sylfaen" w:hAnsi="Sylfaen" w:cs="Sylfaen"/>
          <w:color w:val="FF0000"/>
          <w:lang w:val="ka-GE"/>
        </w:rPr>
        <w:t xml:space="preserve">, </w:t>
      </w:r>
      <w:r w:rsidRPr="00AE7229">
        <w:rPr>
          <w:rFonts w:ascii="Sylfaen" w:hAnsi="Sylfaen" w:cs="Sylfaen"/>
          <w:lang w:val="ka-GE"/>
        </w:rPr>
        <w:t xml:space="preserve">კომერციული და პროფესიული საიდუმლოებების შემცველი ინფორმაცია, აგრეთვე ოპერატიულ-სამძებრო საქმიანობისა და დანაშაულის გამოძიების ამსახველი მასალა, რომელიც სახელმწიფო საიდუმლოებას მიეკუთვნება და აუცილებელია შემოწმების ამ მუხლის მე-2 პუნქტით დადგენილ ფარგლებში განსახორციელებლად. </w:t>
      </w:r>
    </w:p>
    <w:p w:rsidR="003E114B" w:rsidRPr="00AE7229" w:rsidRDefault="003E114B" w:rsidP="003E114B">
      <w:pPr>
        <w:spacing w:after="0" w:line="240" w:lineRule="auto"/>
        <w:ind w:firstLine="709"/>
        <w:jc w:val="both"/>
        <w:rPr>
          <w:rFonts w:ascii="Sylfaen" w:hAnsi="Sylfaen" w:cs="Sylfaen"/>
          <w:lang w:val="ka-GE"/>
        </w:rPr>
      </w:pPr>
      <w:r w:rsidRPr="00AE7229">
        <w:rPr>
          <w:rFonts w:ascii="Sylfaen" w:hAnsi="Sylfaen" w:cs="Sylfaen"/>
          <w:lang w:val="ka-GE"/>
        </w:rPr>
        <w:t xml:space="preserve">4. მონაცემთა დამმუშავებელი და უფლებამოსილი პირი ვალდებული არიან, ინსპექტორს ნებისმიერი ინფორმაცია და დოკუმენტი მიაწოდონ დაუყოვნებლივ ან არაუგვიანეს 10 დღისა, თუ ინფორმაციის მოთხოვნაზე პასუხის გაცემა მოითხოვს: </w:t>
      </w:r>
    </w:p>
    <w:p w:rsidR="003E114B" w:rsidRPr="00AE7229" w:rsidRDefault="003E114B" w:rsidP="003E114B">
      <w:pPr>
        <w:spacing w:after="0" w:line="240" w:lineRule="auto"/>
        <w:ind w:firstLine="709"/>
        <w:jc w:val="both"/>
        <w:rPr>
          <w:rFonts w:ascii="Sylfaen" w:hAnsi="Sylfaen" w:cs="Sylfaen"/>
          <w:lang w:val="ka-GE"/>
        </w:rPr>
      </w:pPr>
      <w:r w:rsidRPr="00AE7229">
        <w:rPr>
          <w:rFonts w:ascii="Sylfaen" w:hAnsi="Sylfaen" w:cs="Sylfaen"/>
          <w:lang w:val="ka-GE"/>
        </w:rPr>
        <w:lastRenderedPageBreak/>
        <w:t>ა) ინფორმაციის სხვა დაწესებულებაში ან სტრუქტურულ ერთეულში  მოძიებასა და დამუშავებას ან მასთან კონსულტაციას;</w:t>
      </w:r>
    </w:p>
    <w:p w:rsidR="003E114B" w:rsidRPr="00AE7229" w:rsidRDefault="003E114B" w:rsidP="003E114B">
      <w:pPr>
        <w:spacing w:after="0" w:line="240" w:lineRule="auto"/>
        <w:ind w:firstLine="709"/>
        <w:jc w:val="both"/>
        <w:rPr>
          <w:rFonts w:ascii="Sylfaen" w:hAnsi="Sylfaen" w:cs="Sylfaen"/>
          <w:lang w:val="ka-GE"/>
        </w:rPr>
      </w:pPr>
      <w:r w:rsidRPr="00AE7229">
        <w:rPr>
          <w:rFonts w:ascii="Sylfaen" w:hAnsi="Sylfaen" w:cs="Sylfaen"/>
          <w:lang w:val="ka-GE"/>
        </w:rPr>
        <w:t>ბ) მნიშვნელოვანი მოცულობის ინფორმაციის/დოკუმენტის მოძიებასა და დამუშავებას.</w:t>
      </w:r>
    </w:p>
    <w:p w:rsidR="003E114B" w:rsidRPr="00AE7229" w:rsidRDefault="003E114B" w:rsidP="003E114B">
      <w:pPr>
        <w:spacing w:after="0" w:line="240" w:lineRule="auto"/>
        <w:ind w:firstLine="709"/>
        <w:jc w:val="both"/>
        <w:rPr>
          <w:rFonts w:ascii="Sylfaen" w:hAnsi="Sylfaen" w:cs="Sylfaen"/>
          <w:lang w:val="ka-GE"/>
        </w:rPr>
      </w:pPr>
      <w:r w:rsidRPr="00AE7229">
        <w:rPr>
          <w:rFonts w:ascii="Sylfaen" w:hAnsi="Sylfaen" w:cs="Sylfaen"/>
          <w:lang w:val="ka-GE"/>
        </w:rPr>
        <w:t xml:space="preserve">შენიშვნა: მონაცემთა დამმუშავებლის ან/და უფლებამოსილი პირის მიმართვის საფუძველზე ინსპექტორმა ამ მუხლის მე-4 პუნქტში აღნიშნული ვადა შეიძლება გააგრძელოს არაუმეტეს 10 დღისა. </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5. ინსპექტორი უფლებამოსილია შემოწმების განსახორციელებლად შევიდეს ნებისმიერ დაწესებულებასა თუ ორგანიზაციაში და გაეცნოს ნებისმიერ დოკუმენტსა და ინფორმაციას, მათ შორის,</w:t>
      </w:r>
      <w:r w:rsidRPr="00AE7229">
        <w:rPr>
          <w:rFonts w:ascii="Sylfaen" w:hAnsi="Sylfaen" w:cs="Sylfaen"/>
          <w:color w:val="FF0000"/>
          <w:lang w:val="ka-GE"/>
        </w:rPr>
        <w:t xml:space="preserve"> </w:t>
      </w:r>
      <w:r w:rsidRPr="00AE7229">
        <w:rPr>
          <w:rFonts w:ascii="Sylfaen" w:hAnsi="Sylfaen" w:cs="Sylfaen"/>
          <w:lang w:val="ka-GE"/>
        </w:rPr>
        <w:t xml:space="preserve">კომერციული და პროფესიული საიდუმლოებების შემცველ ინფორმაციას, აგრეთვე ოპერატიულ-სამძებრო საქმიანობისა და დანაშაულის გამოძიების ამსახველ მასალას, რომელიც სახელმწიფო საიდუმლოებას მიეკუთვნება, მიუხედავად მათი შინაარსისა და შენახვის ფორმისა.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6. ამოღებულია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7. შემოწმების შედეგების გათვალისწინებით, ინსპექტორი უფლებამოსილია მიიღოს ამ კანონის 39-ე მუხლით გათვალისწინებული ღონისძიებები.</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8. ინსპექტორი ვალდებულია დაიცვას კომერციული, პროფესიული და სახელმწიფო საიდუმლოებების შემცველი ინფორმაციის უსაფრთხოება და არ გაამჟღავნოს საიდუმლო ინფორმაცია, რომელიც მას გაანდეს ან მისთვის ცნობილი გახდა სამსახურებრივი მოვალეობის შესრულების დროს. ეს ვალდებულება ინსპექტორს უფლებამოსილების შეწყვეტის შემდეგაც უნარჩუნდება.</w:t>
      </w:r>
    </w:p>
    <w:p w:rsidR="003E114B" w:rsidRPr="001370B1" w:rsidRDefault="003E114B" w:rsidP="003E114B">
      <w:pPr>
        <w:spacing w:after="0"/>
        <w:ind w:firstLine="720"/>
        <w:jc w:val="both"/>
        <w:rPr>
          <w:rFonts w:ascii="Sylfaen" w:hAnsi="Sylfaen" w:cs="Sylfaen"/>
          <w:bCs/>
          <w:bdr w:val="none" w:sz="0" w:space="0" w:color="auto" w:frame="1"/>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35</w:t>
      </w:r>
      <w:r w:rsidRPr="00AE7229">
        <w:rPr>
          <w:rFonts w:ascii="Sylfaen" w:hAnsi="Sylfaen" w:cs="Sylfaen"/>
          <w:b/>
          <w:bCs/>
          <w:position w:val="6"/>
          <w:lang w:val="ka-GE"/>
        </w:rPr>
        <w:t>1</w:t>
      </w:r>
      <w:r w:rsidRPr="00AE7229">
        <w:rPr>
          <w:rFonts w:ascii="Sylfaen" w:hAnsi="Sylfaen" w:cs="Sylfaen"/>
          <w:b/>
          <w:bCs/>
          <w:lang w:val="ka-GE"/>
        </w:rPr>
        <w:t xml:space="preserve">. ფარული საგამოძიებო მოქმედებების და უფლებამოსილი ორგანოს მონაცემთა ბანკებში განხორციელებული აქტივობების კონტროლი  </w:t>
      </w:r>
      <w:r w:rsidRPr="00AE7229">
        <w:rPr>
          <w:rFonts w:ascii="Sylfaen" w:hAnsi="Sylfaen" w:cs="Sylfaen"/>
          <w:i/>
          <w:iCs/>
          <w:lang w:val="ka-GE"/>
        </w:rPr>
        <w:t>(30.11.2014 N2869 ამოქმედდეს 2015 წლის 31 მარტიდან)</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AE7229">
        <w:rPr>
          <w:rFonts w:ascii="Sylfaen" w:hAnsi="Sylfaen" w:cs="Sylfaen"/>
          <w:lang w:val="ka-GE"/>
        </w:rPr>
        <w:t>1. საქართველოს სისხლის სამართლის საპროცესო კოდექსის 143</w:t>
      </w:r>
      <w:r w:rsidRPr="00AE7229">
        <w:rPr>
          <w:rFonts w:ascii="Sylfaen" w:hAnsi="Sylfaen" w:cs="Sylfaen"/>
          <w:position w:val="6"/>
          <w:lang w:val="ka-GE"/>
        </w:rPr>
        <w:t>1</w:t>
      </w:r>
      <w:r w:rsidRPr="00AE7229">
        <w:rPr>
          <w:rFonts w:ascii="Sylfaen" w:hAnsi="Sylfaen" w:cs="Sylfaen"/>
          <w:lang w:val="ka-GE"/>
        </w:rPr>
        <w:t xml:space="preserve"> მუხლის პირველი ნაწილის „ა“ ქვეპუნქტით გათვალისწინებული ფარული საგამოძიებო მოქმედების − სატელეფონო საუბრის ფარული მიყურადებისა და ჩაწერის − განხორციელებაზე ზედამხედველობას პერსონალურ მონაცემთა დაცვის ინსპექტორი ახორციელებს: </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AE7229">
        <w:rPr>
          <w:rFonts w:ascii="Sylfaen" w:hAnsi="Sylfaen" w:cs="Sylfaen"/>
          <w:lang w:val="ka-GE"/>
        </w:rPr>
        <w:t xml:space="preserve">ა) კონტროლის ელექტრონული სისტემის მეშვეობით, მონაცემთა დამუშავების საფუძვლის კანონიერების შემოწმებით; </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AE7229">
        <w:rPr>
          <w:rFonts w:ascii="Sylfaen" w:hAnsi="Sylfaen" w:cs="Sylfaen"/>
          <w:lang w:val="ka-GE"/>
        </w:rPr>
        <w:t xml:space="preserve">ბ) ფარული საგამოძიებო მოქმედებების განხორციელების ორეტაპიანი ელექტრონული სისტემის მეშვეობით, ფარული საგამოძიებო მოქმედების განხორციელებაზე ელექტრონული თანხმობის გაცემით; </w:t>
      </w:r>
    </w:p>
    <w:p w:rsidR="003E114B" w:rsidRPr="001370B1"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AE7229">
        <w:rPr>
          <w:rFonts w:ascii="Sylfaen" w:hAnsi="Sylfaen" w:cs="Sylfaen"/>
          <w:lang w:val="ka-GE"/>
        </w:rPr>
        <w:t>გ) მონაცემთა დამმუშავებლის/უფლებამოსილი პირის მიერ მონაცემთა დამუშავების კანონიერების შემოწმებით (ინსპექტირებით)</w:t>
      </w:r>
      <w:r w:rsidRPr="001370B1">
        <w:rPr>
          <w:rFonts w:ascii="Sylfaen" w:hAnsi="Sylfaen" w:cs="Sylfaen"/>
          <w:lang w:val="ka-GE"/>
        </w:rPr>
        <w:t>;</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AE7229">
        <w:rPr>
          <w:rFonts w:ascii="Sylfaen" w:hAnsi="Sylfaen" w:cs="Sylfaen"/>
          <w:lang w:val="ka-GE"/>
        </w:rPr>
        <w:t xml:space="preserve">2. საქართველოს სისხლის სამართლის საპროცესო კოდექსის 136-ე−138-ე მუხლებით გათვალისწინებულ საგამოძიებო მოქმედებებზე ზედამხედველობას პერსონალურ მონაცემთა დაცვის ინსპექტორი ახორციელებს სასამართლოს, პროკურატურის და ელექტრონული საკომუნიკაციო მომსახურების მიმწოდებლის მიერ მიწოდებული ინფორმაციის შედარებით და მონაცემთა დამმუშავებლის/უფლებამოსილი პირის მიერ მონაცემთა დამუშავების კანონიერების შემოწმებით (ინსპექტირებით). </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AE7229">
        <w:rPr>
          <w:rFonts w:ascii="Sylfaen" w:hAnsi="Sylfaen" w:cs="Sylfaen"/>
          <w:lang w:val="ka-GE"/>
        </w:rPr>
        <w:lastRenderedPageBreak/>
        <w:t>3. საქართველოს სისხლის სამართლის საპროცესო კოდექსის 143</w:t>
      </w:r>
      <w:r w:rsidRPr="00AE7229">
        <w:rPr>
          <w:rFonts w:ascii="Sylfaen" w:hAnsi="Sylfaen" w:cs="Sylfaen"/>
          <w:position w:val="6"/>
          <w:lang w:val="ka-GE"/>
        </w:rPr>
        <w:t>1</w:t>
      </w:r>
      <w:r w:rsidRPr="00AE7229">
        <w:rPr>
          <w:rFonts w:ascii="Sylfaen" w:hAnsi="Sylfaen" w:cs="Sylfaen"/>
          <w:lang w:val="ka-GE"/>
        </w:rPr>
        <w:t xml:space="preserve"> მუხლის პირველი ნაწილის „ბ“ ქვეპუნქტით გათვალისწინებულ ფარულ საგამოძიებო მოქმედებაზე ზედამხედველობას პერსონალურ მონაცემთა დაცვის ინსპექტორი ახორციელებს მონაცემთა დამმუშავებლის/უფლებამოსილი პირის მიერ მონაცემთა დამუშავების კანონიერების შემოწმებით (ინსპექტირებით). </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AE7229">
        <w:rPr>
          <w:rFonts w:ascii="Sylfaen" w:hAnsi="Sylfaen" w:cs="Sylfaen"/>
          <w:lang w:val="ka-GE"/>
        </w:rPr>
        <w:t xml:space="preserve">4. უფლებამოსილი ორგანოს მონაცემთა ბანკებში განხორციელებულ აქტივობებზე ზედამხედველობას პერსონალურ მონაცემთა დაცვის ინსპექტორი ახორციელებს მონაცემთა ბანკების კონტროლის სპეციალური ელექტრონული სისტემის მეშვეობით და მონაცემთა დამმუშავებლის/უფლებამოსილი პირის მიერ მონაცემთა დამუშავების კანონიერების შემოწმებით (ინსპექტირებით). </w:t>
      </w:r>
    </w:p>
    <w:p w:rsidR="003E114B" w:rsidRPr="00AE7229" w:rsidRDefault="003E114B" w:rsidP="003E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AE7229">
        <w:rPr>
          <w:rFonts w:ascii="Sylfaen" w:hAnsi="Sylfaen" w:cs="Sylfaen"/>
          <w:lang w:val="ka-GE"/>
        </w:rPr>
        <w:t>5. საქართველოს სისხლის სამართლის საპროცესო კოდექსის 136-ე−138-ე მუხლებით და 143</w:t>
      </w:r>
      <w:r w:rsidRPr="00AE7229">
        <w:rPr>
          <w:rFonts w:ascii="Sylfaen" w:hAnsi="Sylfaen" w:cs="Sylfaen"/>
          <w:position w:val="6"/>
          <w:lang w:val="ka-GE"/>
        </w:rPr>
        <w:t>1</w:t>
      </w:r>
      <w:r w:rsidRPr="00AE7229">
        <w:rPr>
          <w:rFonts w:ascii="Sylfaen" w:hAnsi="Sylfaen" w:cs="Sylfaen"/>
          <w:lang w:val="ka-GE"/>
        </w:rPr>
        <w:t xml:space="preserve"> მუხლის პირველი ნაწილის „ა“ და „ბ“ ქვეპუნქტებით გათვალისწინებულ საგამოძიებო მოქმედებებზე განხორციელებული კონტროლის შედეგების შესახებ ანგარიშს პერსონალურ მონაცემთა დაცვის ინსპექტორი და საქართველოს შინაგან საქმეთა სამინისტრო წელიწადში ორჯერ წარუდგენენ საქართველოს პარლამენტის ადამიანის უფლებათა დაცვისა და სამოქალაქო ინტეგრაციის კომიტეტს.</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37. ინსპექტორის თანამშრომლობა სხვა ორგანიზაციებსა და დაწესებულებებთან</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ინსპექტორი უფლებამოსილია ითანამშრომლოს სხვა დაწესებულებასთან, საერთაშორისო ორგანიზაციასა და სხვა სახელმწიფოს შესაბამის დაწესებულებასთან მონაცემთა დაცვასთან დაკავშირებულ ნებისმიერ საკითხზე.</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39. ინსპექტორის მიერ კანონის აღსრულების მიზნით გამოყენებული ღონისძიებები</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1. თუ ინსპექტორი აღმოაჩენს ამ კანონის ან მონაცემთა დამუშავების მარეგულირებელი სხვა ნორმატიული აქტების დარღვევას, იგი უფლებამოსილია: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ა) მოითხოვოს დარღვევისა და მონაცემთა დამუშავებასთან დაკავშირებული ნაკლოვანებების მის მიერ მითითებული ფორმით და მითითებულ ვადაში გამოსწორება;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ბ) მოითხოვოს მონაცემთა დამუშავების დროებით ან სამუდამოდ შეწყვეტა, თუ მონაცემთა დამმუშავებლის ან უფლებამოსილი პირის მიერ მონაცემთა უსაფრთხოებისთვის მიღებული ზომები და პროცედურები არ შეესაბამება კანონის მოთხოვნებს;</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 მოითხოვოს მონაცემთა დამუშავების შეწყვეტა, მათი დაბლოკვა, წაშლა, განადგურება ან დეპერსონალიზაცია, თუ მიიჩნევს, რომ მონაცემთა დამუშავება ხორციელდება კანონის საწინააღმდეგოდ;</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დ) მოითხოვოს მონაცემთა სხვა სახელმწიფოსა და საერთაშორისო ორგანიზაციისათვის გადაცემის შეწყვეტა, თუ მათი გადაცემა ხორციელდება ამ კანონით დადგენილ მოთხოვნათა დარღვევით;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ე) წერილობით მისცეს რჩევები და გაუწიოს რეკომენდაციები მონაცემთა დამმუშავებელსა და უფლებამოსილ პირს მათ მიერ მონაცემთა დამუშავებასთან დაკავშირებული წესების უმნიშვნელოდ დარღვევის შემთხვევაში.</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2. მონაცემთა დამმუშავებელი და უფლებამოსილი პირი ვალდებული არიან, ინსპექტორის მიერ მითითებულ ვადაში შეასრულონ მისი მოთხოვნები და ეს აცნობონ ინსპექტორს.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lastRenderedPageBreak/>
        <w:t>3. თუ მონაცემთა დამმუშავებელი ან უფლებამოსილი პირი არ ასრულებს ინსპექტორის მოთხოვნებს, ინსპექტორი უფლებამოსილია მიმართოს სასამართლოს.</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4. თუ ინსპექტორი გამოავლენს ადმინისტრაციულ სამართალდარღვევას, იგი უფლებამოსილია შეადგინოს ადმინისტრაციული სამართალდარღვევის ოქმი და შესაბამისად მონაცემთა დამმუშავებელს ან უფლებამოსილ პირს დააკისროს ადმინისტრაციული პასუხისმგებლობა კანონით დადგენილი წესით.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5. თუ ინსპექტორი საქმიანობის პროცესში მიიჩნევს, რომ არსებობს დანაშაულის ნიშნები, იგი ვალდებულია ეს აცნობოს უფლებამოსილ სახელმწიფო ორგანოს კანონით დადგენილი წესით.</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6. ინსპექტორის გადაწყვეტილება შესასრულებლად სავალდებულოა და მისი გასაჩივრება შეიძლება მხოლოდ სასამართლოში, კანონით დადგენილი წესით.</w:t>
      </w:r>
    </w:p>
    <w:p w:rsidR="003E114B" w:rsidRPr="001370B1" w:rsidRDefault="003E114B" w:rsidP="003E114B">
      <w:pPr>
        <w:rPr>
          <w:rFonts w:ascii="Sylfaen" w:hAnsi="Sylfaen" w:cstheme="minorBidi"/>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41. მონაცემთა სხვა სახელმწიფოსა და საერთაშორისო ორგანიზაციისათვის გადაცემა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1. მონაცემთა სხვა სახელმწიფოსა და საერთაშორისო ორგანიზაციისათვის გადაცემა შეიძლება იმ შემთხვევაში, თუ არსებობს ამ კანონით გათვალისწინებული მონაცემთა დამუშავების საფუძვლები და თუ შესაბამის სახელმწიფოში ან საერთაშორისო ორგანიზაციაში უზრუნველყოფილია მონაცემთა დაცვის სათანადო გარანტიები.</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2. მონაცემთა სხვა სახელმწიფოსა და საერთაშორისო ორგანიზაციისათვის გადაცემა, გარდა ამ მუხლის პირველი პუნქტისა, შეიძლება აგრეთვე იმ შემთხვევაში, თუ: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ა) მონაცემთა გადაცემა გათვალისწინებულია საქართველოს საერთაშორისო ხელშეკრულებით და შეთანხმებით;</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ბ) მონაცემთა დამმუშავებელი უზრუნველყოფს მონაცემთა დაცვის სათანადო გარანტიებს და მონაცემთა სუბიექტის ძირითადი უფლებების დაცვას მონაცემთა დამმუშავებელსა და შესაბამის სახელმწიფოს, ასეთი სახელმწიფოს იურიდიულ ან ფიზიკურ პირს ან საერთაშორისო ორგანიზაციას შორის დადებული ხელშეკრულების საფუძველზე.</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3. ამ მუხლის მე-2 პუნქტის „ბ“ ქვეპუნქტის საფუძველზე მონაცემთა გადაცემა შეიძლება მხოლოდ ინსპექტორის ნებართვის შემდეგ.</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43. მონაცემთა ამ კანონით გათვალისწინებული საფუძვლების გარეშე დამუშავება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1. მონაცემთა ამ კანონით გათვალისწინებული საფუძვლების გარეშე დამუშავება −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გამოიწვევს გაფრთხილებას ან დაჯარიმებას 500 ლარის ოდენობით.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გამოიწვევს დაჯარიმებას 2000 ლარის ოდენობით. </w:t>
      </w:r>
    </w:p>
    <w:p w:rsidR="003E114B" w:rsidRPr="001370B1" w:rsidRDefault="003E114B" w:rsidP="003E114B">
      <w:pPr>
        <w:rPr>
          <w:rFonts w:ascii="Sylfaen" w:hAnsi="Sylfaen" w:cstheme="minorBidi"/>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44. მონაცემთა დამუშავების პრინციპების დარღვევა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1. ამ კანონით გათვალისწინებული მონაცემთა დამუშავების პრინციპების დარღვევა −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გამოიწვევს გაფრთხილებას ან დაჯარიმებას 500 ლარის ოდენობით.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lastRenderedPageBreak/>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გამოიწვევს დაჯარიმებას 2000 ლარის ოდენობით. </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45. განსაკუთრებული კატეგორიის მონაცემთა ამ კანონით გათვალისწინებული საფუძვლების გარეშე დამუშავება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1. განსაკუთრებული კატეგორიის მონაცემთა ამ კანონით გათვალისწინებული საფუძვლების გარეშე დამუშავება −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გამოიწვევს დაჯარიმებას 1000 ლარის ოდენობით.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გამოიწვევს დაჯარიმებას 5000 ლარის ოდენობით. </w:t>
      </w:r>
    </w:p>
    <w:p w:rsidR="003E114B" w:rsidRPr="00BC6784"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 xml:space="preserve">მუხლი 47. მონაცემთა პირდაპირი მარკეტინგის მიზნებისათვის გამოყენება წესების დარღვევით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1. მონაცემთა პირდაპირი მარკეტინგის მიზნებისათვის გამოყენება ამ კანონით დადგენილი წესების დარღვევით –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გამოიწვევს დაჯარიმებას 3000 ლარის ოდენობით.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გამოიწვევს დაჯარიმებას 10000 ლარის ოდენობით.</w:t>
      </w:r>
    </w:p>
    <w:p w:rsidR="003E114B" w:rsidRPr="00BC6784"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 xml:space="preserve">მუხლი 50. მონაცემთა დამმუშავებლის მიერ მონაცემთა სუბიექტის ინფორმირების წესების დარღვევა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1. მონაცემთა დამმუშავებლის მიერ მონაცემთა სუბიექტის ინფორმირების ამ კანონით დადგენილი წესების დარღვევა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გამოიწვევს გაფრთხილებას ან დაჯარიმებას 100 ლარის ოდენობით.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გამოიწვევს დაჯარიმებას 500 ლარის ოდენობით.</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bCs/>
          <w:lang w:val="ka-GE"/>
        </w:rPr>
      </w:pPr>
    </w:p>
    <w:p w:rsidR="003E114B" w:rsidRPr="00AE7229" w:rsidRDefault="003E114B" w:rsidP="00BC678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r w:rsidRPr="00AE7229">
        <w:rPr>
          <w:rFonts w:ascii="Sylfaen" w:hAnsi="Sylfaen" w:cs="Sylfaen"/>
          <w:b/>
          <w:bCs/>
          <w:lang w:val="ka-GE"/>
        </w:rPr>
        <w:t>მუხლი 52</w:t>
      </w:r>
      <w:r w:rsidRPr="00AE7229">
        <w:rPr>
          <w:rFonts w:ascii="Sylfaen" w:hAnsi="Sylfaen" w:cs="Sylfaen"/>
          <w:b/>
          <w:bCs/>
          <w:position w:val="12"/>
          <w:lang w:val="ka-GE"/>
        </w:rPr>
        <w:t>1</w:t>
      </w:r>
      <w:r w:rsidRPr="00AE7229">
        <w:rPr>
          <w:rFonts w:ascii="Sylfaen" w:hAnsi="Sylfaen" w:cs="Sylfaen"/>
          <w:b/>
          <w:bCs/>
          <w:lang w:val="ka-GE"/>
        </w:rPr>
        <w:t>. მონაცემთა სხვა სახელმწიფოსა და საერთაშორისო ორგანიზაციისათვის გადაცემის წესის დარღვევა</w:t>
      </w:r>
      <w:r w:rsidRPr="00AE7229">
        <w:rPr>
          <w:rFonts w:ascii="Sylfaen" w:hAnsi="Sylfaen" w:cs="Sylfaen"/>
          <w:lang w:val="ka-GE"/>
        </w:rPr>
        <w:t xml:space="preserve"> </w:t>
      </w:r>
      <w:r w:rsidRPr="00AE7229">
        <w:rPr>
          <w:rFonts w:ascii="Sylfaen" w:hAnsi="Sylfaen" w:cs="Sylfaen"/>
          <w:i/>
          <w:iCs/>
          <w:lang w:val="ka-GE"/>
        </w:rPr>
        <w:t>(01.08.2014. N2639 ამოქმედდეს  2014 წლის 1 სექტემბრიდან)</w:t>
      </w:r>
    </w:p>
    <w:p w:rsidR="003E114B" w:rsidRPr="00AE7229" w:rsidRDefault="003E114B" w:rsidP="003E114B">
      <w:pPr>
        <w:spacing w:after="0" w:line="240" w:lineRule="auto"/>
        <w:ind w:firstLine="709"/>
        <w:jc w:val="both"/>
        <w:rPr>
          <w:rFonts w:ascii="Sylfaen" w:hAnsi="Sylfaen" w:cs="Sylfaen"/>
          <w:position w:val="6"/>
          <w:lang w:val="ka-GE"/>
        </w:rPr>
      </w:pPr>
      <w:r w:rsidRPr="00AE7229">
        <w:rPr>
          <w:rFonts w:ascii="Sylfaen" w:hAnsi="Sylfaen" w:cs="Sylfaen"/>
          <w:lang w:val="ka-GE"/>
        </w:rPr>
        <w:t xml:space="preserve">1. მონაცემთა ამ კანონის 41-ე მუხლით დადგენილი წესის დარღვევით  გადაცემა −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გამოიწვევს დაჯარიმებას 1000 ლარის ოდენობით.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გამოიწვევს დაჯარიმებას 3000 ლარის ოდენობით. </w:t>
      </w:r>
    </w:p>
    <w:p w:rsidR="003E114B" w:rsidRPr="00BC6784"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b/>
          <w:bCs/>
          <w:lang w:val="ka-GE"/>
        </w:rPr>
        <w:t>მუხლი 54. მონაცემთა დამუშავებასთან დაკავშირებული სხვა წესების დარღვევა</w:t>
      </w:r>
      <w:r w:rsidRPr="00AE7229">
        <w:rPr>
          <w:rFonts w:ascii="Sylfaen" w:hAnsi="Sylfaen" w:cs="Sylfaen"/>
          <w:lang w:val="ka-GE"/>
        </w:rPr>
        <w:t xml:space="preserve"> </w:t>
      </w:r>
      <w:r w:rsidRPr="00AE7229">
        <w:rPr>
          <w:rFonts w:ascii="Sylfaen" w:hAnsi="Sylfaen" w:cs="Sylfaen"/>
          <w:i/>
          <w:iCs/>
          <w:lang w:val="ka-GE"/>
        </w:rPr>
        <w:t>(01.08.2014. N2639 ამოქმედდეს  2014 წლის 1 სექტემბრიდან)</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1. ამ კანონის მე-3 მუხლის 1</w:t>
      </w:r>
      <w:r w:rsidRPr="00AE7229">
        <w:rPr>
          <w:rFonts w:ascii="Sylfaen" w:hAnsi="Sylfaen" w:cs="Sylfaen"/>
          <w:position w:val="12"/>
          <w:lang w:val="ka-GE"/>
        </w:rPr>
        <w:t>1</w:t>
      </w:r>
      <w:r w:rsidRPr="00AE7229">
        <w:rPr>
          <w:rFonts w:ascii="Sylfaen" w:hAnsi="Sylfaen" w:cs="Sylfaen"/>
          <w:position w:val="6"/>
          <w:lang w:val="ka-GE"/>
        </w:rPr>
        <w:t xml:space="preserve"> </w:t>
      </w:r>
      <w:r w:rsidRPr="00AE7229">
        <w:rPr>
          <w:rFonts w:ascii="Sylfaen" w:hAnsi="Sylfaen" w:cs="Sylfaen"/>
          <w:lang w:val="ka-GE"/>
        </w:rPr>
        <w:t xml:space="preserve">პუნქტით დადგენილი წესის დარღვევა −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გამოიწვევს დაჯარიმებას 500 ლარის ოდენობით.</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AE7229">
        <w:rPr>
          <w:rFonts w:ascii="Sylfaen" w:hAnsi="Sylfaen" w:cs="Sylfaen"/>
          <w:lang w:val="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lang w:val="ka-GE"/>
        </w:rPr>
        <w:t>გამოიწვევს დაჯარიმებას 2000 ლარის ოდენობით.</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lang w:val="ka-GE"/>
        </w:rPr>
      </w:pP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lang w:val="ka-GE"/>
        </w:rPr>
      </w:pPr>
      <w:r w:rsidRPr="00AE7229">
        <w:rPr>
          <w:rFonts w:ascii="Sylfaen" w:hAnsi="Sylfaen" w:cs="Sylfaen"/>
          <w:b/>
          <w:bCs/>
          <w:lang w:val="ka-GE"/>
        </w:rPr>
        <w:t>მუხლი 55. ადმინისტრაციული სამართალდარღვევის საქმის განხილვა</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 xml:space="preserve">1. ამ კანონის 43-ე−54-ე მუხლებით გათვალისწინებულ ადმინისტრაციულ სამართალდარღვევათა საქმეების განხილვისა და ადმინისტრაციული სახდელების დადების უფლება აქვს ინსპექტორს. </w:t>
      </w:r>
    </w:p>
    <w:p w:rsidR="003E114B" w:rsidRPr="00AE7229"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2. ადმინისტრაციული სამართალდარღვევის ოქმს ადგენს ინსპექტორი.</w:t>
      </w:r>
    </w:p>
    <w:p w:rsidR="003E114B" w:rsidRPr="001370B1" w:rsidRDefault="003E114B" w:rsidP="003E11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lang w:val="ka-GE"/>
        </w:rPr>
      </w:pPr>
      <w:r w:rsidRPr="00AE7229">
        <w:rPr>
          <w:rFonts w:ascii="Sylfaen" w:hAnsi="Sylfaen" w:cs="Sylfaen"/>
          <w:lang w:val="ka-GE"/>
        </w:rPr>
        <w:t>3. ინსპექტორის მიერ უფლებამოსილი პირი ადმინისტრაციული სამართალდარღვევის ოქმს ადგენს და საქმეს განიხილავს საქართველოს ადმინისტრაციულ სამართალდარღვევათა კოდექსით დადგენილი წესით.</w:t>
      </w:r>
    </w:p>
    <w:p w:rsidR="003E114B" w:rsidRPr="001370B1" w:rsidRDefault="003E114B" w:rsidP="003E114B">
      <w:pPr>
        <w:rPr>
          <w:rFonts w:ascii="Sylfaen" w:hAnsi="Sylfaen" w:cstheme="minorBidi"/>
          <w:lang w:val="ka-GE"/>
        </w:rPr>
      </w:pPr>
    </w:p>
    <w:p w:rsidR="003E114B" w:rsidRPr="001420BB" w:rsidRDefault="003E114B" w:rsidP="0020525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hAnsi="Sylfaen" w:cs="Sylfaen"/>
          <w:b/>
          <w:bCs/>
          <w:lang w:val="ka-GE"/>
        </w:rPr>
      </w:pPr>
    </w:p>
    <w:sectPr w:rsidR="003E114B" w:rsidRPr="001420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E03" w:rsidRDefault="00250E03" w:rsidP="00205257">
      <w:pPr>
        <w:spacing w:after="0" w:line="240" w:lineRule="auto"/>
      </w:pPr>
      <w:r>
        <w:separator/>
      </w:r>
    </w:p>
  </w:endnote>
  <w:endnote w:type="continuationSeparator" w:id="0">
    <w:p w:rsidR="00250E03" w:rsidRDefault="00250E03" w:rsidP="00205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683249"/>
      <w:docPartObj>
        <w:docPartGallery w:val="Page Numbers (Bottom of Page)"/>
        <w:docPartUnique/>
      </w:docPartObj>
    </w:sdtPr>
    <w:sdtEndPr>
      <w:rPr>
        <w:noProof/>
      </w:rPr>
    </w:sdtEndPr>
    <w:sdtContent>
      <w:p w:rsidR="0072282D" w:rsidRDefault="0072282D">
        <w:pPr>
          <w:pStyle w:val="Footer"/>
          <w:jc w:val="right"/>
        </w:pPr>
        <w:r>
          <w:fldChar w:fldCharType="begin"/>
        </w:r>
        <w:r>
          <w:instrText xml:space="preserve"> PAGE   \* MERGEFORMAT </w:instrText>
        </w:r>
        <w:r>
          <w:fldChar w:fldCharType="separate"/>
        </w:r>
        <w:r w:rsidR="00AE7229">
          <w:rPr>
            <w:noProof/>
          </w:rPr>
          <w:t>31</w:t>
        </w:r>
        <w:r>
          <w:rPr>
            <w:noProof/>
          </w:rPr>
          <w:fldChar w:fldCharType="end"/>
        </w:r>
      </w:p>
    </w:sdtContent>
  </w:sdt>
  <w:p w:rsidR="0072282D" w:rsidRDefault="00722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E03" w:rsidRDefault="00250E03" w:rsidP="00205257">
      <w:pPr>
        <w:spacing w:after="0" w:line="240" w:lineRule="auto"/>
      </w:pPr>
      <w:r>
        <w:separator/>
      </w:r>
    </w:p>
  </w:footnote>
  <w:footnote w:type="continuationSeparator" w:id="0">
    <w:p w:rsidR="00250E03" w:rsidRDefault="00250E03" w:rsidP="00205257">
      <w:pPr>
        <w:spacing w:after="0" w:line="240" w:lineRule="auto"/>
      </w:pPr>
      <w:r>
        <w:continuationSeparator/>
      </w:r>
    </w:p>
  </w:footnote>
  <w:footnote w:id="1">
    <w:p w:rsidR="0072282D" w:rsidRDefault="0072282D" w:rsidP="003E114B">
      <w:pPr>
        <w:pStyle w:val="FootnoteText"/>
        <w:rPr>
          <w:rFonts w:ascii="Sylfaen" w:hAnsi="Sylfaen"/>
          <w:lang w:val="ka-GE"/>
        </w:rPr>
      </w:pPr>
      <w:r>
        <w:rPr>
          <w:rStyle w:val="FootnoteReference"/>
        </w:rPr>
        <w:footnoteRef/>
      </w:r>
      <w:r>
        <w:t xml:space="preserve"> </w:t>
      </w:r>
      <w:r>
        <w:rPr>
          <w:rFonts w:ascii="Sylfaen" w:hAnsi="Sylfaen"/>
          <w:lang w:val="ka-GE"/>
        </w:rPr>
        <w:t>კონვენციის განახლებულ ვერსიაზე მუშაობს ევროპის მინისტრთა კომიტეტის 2013 წლის 10 ივლისის გადაწყვეტილებით შექმნილი კომისია</w:t>
      </w:r>
    </w:p>
    <w:p w:rsidR="0072282D" w:rsidRDefault="0072282D" w:rsidP="003E114B">
      <w:pPr>
        <w:pStyle w:val="FootnoteText"/>
        <w:rPr>
          <w:rFonts w:ascii="Times New Roman" w:hAnsi="Times New Roman"/>
          <w:lang w:val="ka-GE"/>
        </w:rPr>
      </w:pPr>
      <w:r>
        <w:rPr>
          <w:rFonts w:ascii="Times New Roman" w:hAnsi="Times New Roman"/>
        </w:rPr>
        <w:t>http://www.azlp.gov.ba/Aktivnosti/default.aspx?id=769&amp;pageIndex=1&amp;langTag=en-US</w:t>
      </w:r>
      <w:r>
        <w:rPr>
          <w:rFonts w:ascii="Times New Roman" w:hAnsi="Times New Roman"/>
          <w:lang w:val="ka-GE"/>
        </w:rPr>
        <w:t>;</w:t>
      </w:r>
    </w:p>
  </w:footnote>
  <w:footnote w:id="2">
    <w:p w:rsidR="0072282D" w:rsidRDefault="0072282D" w:rsidP="003E114B">
      <w:pPr>
        <w:pStyle w:val="FootnoteText"/>
        <w:rPr>
          <w:rFonts w:ascii="Sylfaen" w:hAnsi="Sylfaen"/>
          <w:lang w:val="ka-GE"/>
        </w:rPr>
      </w:pPr>
      <w:r>
        <w:rPr>
          <w:rStyle w:val="FootnoteReference"/>
          <w:rFonts w:ascii="Times New Roman" w:hAnsi="Times New Roman"/>
        </w:rPr>
        <w:footnoteRef/>
      </w:r>
      <w:r>
        <w:rPr>
          <w:rFonts w:ascii="Times New Roman" w:hAnsi="Times New Roman"/>
        </w:rPr>
        <w:t xml:space="preserve"> http://eur-lex.europa.eu/legal-content/EN/ALL/?uri=CELEX:31995L0046</w:t>
      </w:r>
      <w:r>
        <w:rPr>
          <w:rFonts w:ascii="Times New Roman" w:hAnsi="Times New Roman"/>
          <w:lang w:val="ka-GE"/>
        </w:rPr>
        <w:t>;</w:t>
      </w:r>
    </w:p>
  </w:footnote>
  <w:footnote w:id="3">
    <w:p w:rsidR="0072282D" w:rsidRDefault="0072282D" w:rsidP="003E114B">
      <w:pPr>
        <w:pStyle w:val="FootnoteText"/>
        <w:rPr>
          <w:rFonts w:ascii="Sylfaen" w:hAnsi="Sylfaen"/>
          <w:lang w:val="ka-GE"/>
        </w:rPr>
      </w:pPr>
      <w:r>
        <w:rPr>
          <w:rStyle w:val="FootnoteReference"/>
        </w:rPr>
        <w:footnoteRef/>
      </w:r>
      <w:r>
        <w:t xml:space="preserve"> </w:t>
      </w:r>
      <w:hyperlink r:id="rId1" w:history="1">
        <w:r>
          <w:rPr>
            <w:rStyle w:val="Hyperlink"/>
            <w:rFonts w:ascii="Times New Roman" w:hAnsi="Times New Roman"/>
          </w:rPr>
          <w:t>http://conventions.coe.int/Treaty/EN/Reports/HTML/108.htm</w:t>
        </w:r>
      </w:hyperlink>
      <w:r>
        <w:rPr>
          <w:rFonts w:ascii="Times New Roman" w:hAnsi="Times New Roman"/>
        </w:rPr>
        <w:t>,</w:t>
      </w:r>
      <w:r>
        <w:rPr>
          <w:rFonts w:ascii="Sylfaen" w:hAnsi="Sylfaen"/>
          <w:lang w:val="ka-GE"/>
        </w:rPr>
        <w:t xml:space="preserve"> 24-ე მუხლი.</w:t>
      </w:r>
    </w:p>
  </w:footnote>
  <w:footnote w:id="4">
    <w:p w:rsidR="0072282D" w:rsidRDefault="0072282D" w:rsidP="003E114B">
      <w:pPr>
        <w:pStyle w:val="FootnoteText"/>
        <w:rPr>
          <w:rFonts w:ascii="Sylfaen" w:hAnsi="Sylfaen"/>
          <w:lang w:val="ka-GE"/>
        </w:rPr>
      </w:pPr>
      <w:r>
        <w:rPr>
          <w:rStyle w:val="FootnoteReference"/>
        </w:rPr>
        <w:footnoteRef/>
      </w:r>
      <w:r>
        <w:t xml:space="preserve"> </w:t>
      </w:r>
      <w:r>
        <w:rPr>
          <w:rFonts w:ascii="Sylfaen" w:hAnsi="Sylfaen"/>
          <w:lang w:val="ka-GE"/>
        </w:rPr>
        <w:t xml:space="preserve">ჯოზეფ კანატაჩისა და მირელ კარაუნას დასკვნა - </w:t>
      </w:r>
      <w:r>
        <w:rPr>
          <w:rFonts w:ascii="Sylfaen" w:hAnsi="Sylfaen"/>
        </w:rPr>
        <w:t>Report: Recommendation R (87) 15 – Twenty years down the line</w:t>
      </w:r>
      <w:r>
        <w:rPr>
          <w:rFonts w:ascii="Sylfaen" w:hAnsi="Sylfaen"/>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161C8C"/>
    <w:multiLevelType w:val="hybridMultilevel"/>
    <w:tmpl w:val="BA3AD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0284C87"/>
    <w:multiLevelType w:val="hybridMultilevel"/>
    <w:tmpl w:val="13A4E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2BF07BB"/>
    <w:multiLevelType w:val="hybridMultilevel"/>
    <w:tmpl w:val="70FE2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73AF5A18"/>
    <w:multiLevelType w:val="hybridMultilevel"/>
    <w:tmpl w:val="1A162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3"/>
  </w:num>
  <w:num w:numId="5">
    <w:abstractNumId w:val="1"/>
  </w:num>
  <w:num w:numId="6">
    <w:abstractNumId w:val="1"/>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0F"/>
    <w:rsid w:val="00000F05"/>
    <w:rsid w:val="000027C1"/>
    <w:rsid w:val="00011FC1"/>
    <w:rsid w:val="00012E59"/>
    <w:rsid w:val="000130B5"/>
    <w:rsid w:val="00016D43"/>
    <w:rsid w:val="00021D89"/>
    <w:rsid w:val="00022E5F"/>
    <w:rsid w:val="0002418A"/>
    <w:rsid w:val="00025097"/>
    <w:rsid w:val="0002776B"/>
    <w:rsid w:val="00040F1F"/>
    <w:rsid w:val="00041AA4"/>
    <w:rsid w:val="00051FBB"/>
    <w:rsid w:val="00086533"/>
    <w:rsid w:val="00097571"/>
    <w:rsid w:val="000A0E2E"/>
    <w:rsid w:val="000B17B8"/>
    <w:rsid w:val="000C5DD9"/>
    <w:rsid w:val="000C7DF2"/>
    <w:rsid w:val="000E3049"/>
    <w:rsid w:val="000E4215"/>
    <w:rsid w:val="000E69F1"/>
    <w:rsid w:val="000F713C"/>
    <w:rsid w:val="00107BF1"/>
    <w:rsid w:val="0011086F"/>
    <w:rsid w:val="00120C25"/>
    <w:rsid w:val="00121DFA"/>
    <w:rsid w:val="00127FB6"/>
    <w:rsid w:val="001370B1"/>
    <w:rsid w:val="001420BB"/>
    <w:rsid w:val="00155E98"/>
    <w:rsid w:val="001613A3"/>
    <w:rsid w:val="00165748"/>
    <w:rsid w:val="00197307"/>
    <w:rsid w:val="001B2260"/>
    <w:rsid w:val="001C1962"/>
    <w:rsid w:val="001D0800"/>
    <w:rsid w:val="001E2B58"/>
    <w:rsid w:val="001E7497"/>
    <w:rsid w:val="001F7863"/>
    <w:rsid w:val="00200F4C"/>
    <w:rsid w:val="00201566"/>
    <w:rsid w:val="00201FA3"/>
    <w:rsid w:val="0020386F"/>
    <w:rsid w:val="00205257"/>
    <w:rsid w:val="002060E7"/>
    <w:rsid w:val="0020723B"/>
    <w:rsid w:val="0022459C"/>
    <w:rsid w:val="00227425"/>
    <w:rsid w:val="00231505"/>
    <w:rsid w:val="00237E30"/>
    <w:rsid w:val="00242490"/>
    <w:rsid w:val="002465B3"/>
    <w:rsid w:val="00250E03"/>
    <w:rsid w:val="0025179D"/>
    <w:rsid w:val="00264970"/>
    <w:rsid w:val="00270EF6"/>
    <w:rsid w:val="002761E0"/>
    <w:rsid w:val="00294F0B"/>
    <w:rsid w:val="00294F86"/>
    <w:rsid w:val="002A536D"/>
    <w:rsid w:val="002B3A5E"/>
    <w:rsid w:val="002B6361"/>
    <w:rsid w:val="002C06E4"/>
    <w:rsid w:val="002C3485"/>
    <w:rsid w:val="002D1297"/>
    <w:rsid w:val="002D258F"/>
    <w:rsid w:val="002D4BC9"/>
    <w:rsid w:val="002E6AA8"/>
    <w:rsid w:val="002F46C8"/>
    <w:rsid w:val="00322993"/>
    <w:rsid w:val="003356DA"/>
    <w:rsid w:val="003401AC"/>
    <w:rsid w:val="0035110F"/>
    <w:rsid w:val="00353BED"/>
    <w:rsid w:val="00370A69"/>
    <w:rsid w:val="00373131"/>
    <w:rsid w:val="003771EC"/>
    <w:rsid w:val="00377BB3"/>
    <w:rsid w:val="0039743D"/>
    <w:rsid w:val="003B05FD"/>
    <w:rsid w:val="003B64B5"/>
    <w:rsid w:val="003B6976"/>
    <w:rsid w:val="003D2BA4"/>
    <w:rsid w:val="003D77A3"/>
    <w:rsid w:val="003E114B"/>
    <w:rsid w:val="003E3B6C"/>
    <w:rsid w:val="003E425C"/>
    <w:rsid w:val="00401920"/>
    <w:rsid w:val="004226C4"/>
    <w:rsid w:val="00433C85"/>
    <w:rsid w:val="004348B7"/>
    <w:rsid w:val="004538CF"/>
    <w:rsid w:val="00465D88"/>
    <w:rsid w:val="004723BD"/>
    <w:rsid w:val="00472EA2"/>
    <w:rsid w:val="00486ED2"/>
    <w:rsid w:val="004A29AA"/>
    <w:rsid w:val="004A4CF1"/>
    <w:rsid w:val="004A7127"/>
    <w:rsid w:val="004B501F"/>
    <w:rsid w:val="004C36B3"/>
    <w:rsid w:val="004D5DB7"/>
    <w:rsid w:val="004F1ECE"/>
    <w:rsid w:val="00522382"/>
    <w:rsid w:val="00525BF5"/>
    <w:rsid w:val="0053173E"/>
    <w:rsid w:val="005319D8"/>
    <w:rsid w:val="0053387C"/>
    <w:rsid w:val="0053411D"/>
    <w:rsid w:val="00537003"/>
    <w:rsid w:val="00543E5B"/>
    <w:rsid w:val="00553EE1"/>
    <w:rsid w:val="005761AC"/>
    <w:rsid w:val="00597B55"/>
    <w:rsid w:val="005A0EEF"/>
    <w:rsid w:val="005A25D4"/>
    <w:rsid w:val="005A3B3C"/>
    <w:rsid w:val="005C46E9"/>
    <w:rsid w:val="005F409E"/>
    <w:rsid w:val="005F4D96"/>
    <w:rsid w:val="006072CD"/>
    <w:rsid w:val="00642977"/>
    <w:rsid w:val="00643EAD"/>
    <w:rsid w:val="00652C63"/>
    <w:rsid w:val="006572B5"/>
    <w:rsid w:val="00677935"/>
    <w:rsid w:val="00677E3D"/>
    <w:rsid w:val="00695243"/>
    <w:rsid w:val="00696B41"/>
    <w:rsid w:val="006B30AD"/>
    <w:rsid w:val="006B71E5"/>
    <w:rsid w:val="006C079C"/>
    <w:rsid w:val="006D1ED8"/>
    <w:rsid w:val="006D7997"/>
    <w:rsid w:val="006E0599"/>
    <w:rsid w:val="006E1B1B"/>
    <w:rsid w:val="006E5A6B"/>
    <w:rsid w:val="006F5551"/>
    <w:rsid w:val="007011CA"/>
    <w:rsid w:val="007107E2"/>
    <w:rsid w:val="00717FA5"/>
    <w:rsid w:val="0072282D"/>
    <w:rsid w:val="00747976"/>
    <w:rsid w:val="00760D2B"/>
    <w:rsid w:val="00765DBC"/>
    <w:rsid w:val="007717A0"/>
    <w:rsid w:val="00772CDA"/>
    <w:rsid w:val="007932DC"/>
    <w:rsid w:val="00793799"/>
    <w:rsid w:val="00795C6B"/>
    <w:rsid w:val="007B6EC9"/>
    <w:rsid w:val="007C1508"/>
    <w:rsid w:val="007C3B62"/>
    <w:rsid w:val="007D0431"/>
    <w:rsid w:val="007D481D"/>
    <w:rsid w:val="007D7729"/>
    <w:rsid w:val="007D7DBD"/>
    <w:rsid w:val="007F3F24"/>
    <w:rsid w:val="00800EAB"/>
    <w:rsid w:val="00802DBE"/>
    <w:rsid w:val="00805B90"/>
    <w:rsid w:val="00812968"/>
    <w:rsid w:val="008250D7"/>
    <w:rsid w:val="00827004"/>
    <w:rsid w:val="00827053"/>
    <w:rsid w:val="00837095"/>
    <w:rsid w:val="00840608"/>
    <w:rsid w:val="00840B9E"/>
    <w:rsid w:val="008446E2"/>
    <w:rsid w:val="0085094C"/>
    <w:rsid w:val="00853C0F"/>
    <w:rsid w:val="008B74F9"/>
    <w:rsid w:val="008C7AB0"/>
    <w:rsid w:val="008D4716"/>
    <w:rsid w:val="008D7FE8"/>
    <w:rsid w:val="009074F0"/>
    <w:rsid w:val="00907871"/>
    <w:rsid w:val="00926973"/>
    <w:rsid w:val="00931BB1"/>
    <w:rsid w:val="009417A3"/>
    <w:rsid w:val="00961E05"/>
    <w:rsid w:val="00964D6A"/>
    <w:rsid w:val="00966E91"/>
    <w:rsid w:val="009750B2"/>
    <w:rsid w:val="009854A5"/>
    <w:rsid w:val="00985DB9"/>
    <w:rsid w:val="0098779D"/>
    <w:rsid w:val="009C1418"/>
    <w:rsid w:val="009C3E91"/>
    <w:rsid w:val="009D12D2"/>
    <w:rsid w:val="009E2AE5"/>
    <w:rsid w:val="009E4901"/>
    <w:rsid w:val="009E5CB8"/>
    <w:rsid w:val="00A26E40"/>
    <w:rsid w:val="00A30BEF"/>
    <w:rsid w:val="00A42C04"/>
    <w:rsid w:val="00A62362"/>
    <w:rsid w:val="00A87E2B"/>
    <w:rsid w:val="00A93692"/>
    <w:rsid w:val="00A93A91"/>
    <w:rsid w:val="00AA5700"/>
    <w:rsid w:val="00AB0696"/>
    <w:rsid w:val="00AB0F13"/>
    <w:rsid w:val="00AB24B5"/>
    <w:rsid w:val="00AB4AE1"/>
    <w:rsid w:val="00AB64BF"/>
    <w:rsid w:val="00AC0F7C"/>
    <w:rsid w:val="00AE3A05"/>
    <w:rsid w:val="00AE51A1"/>
    <w:rsid w:val="00AE7229"/>
    <w:rsid w:val="00B0660D"/>
    <w:rsid w:val="00B17763"/>
    <w:rsid w:val="00B4302F"/>
    <w:rsid w:val="00B56C78"/>
    <w:rsid w:val="00B65812"/>
    <w:rsid w:val="00B878BE"/>
    <w:rsid w:val="00B92389"/>
    <w:rsid w:val="00B957D5"/>
    <w:rsid w:val="00B95A38"/>
    <w:rsid w:val="00BA0956"/>
    <w:rsid w:val="00BB42DF"/>
    <w:rsid w:val="00BB557C"/>
    <w:rsid w:val="00BC6784"/>
    <w:rsid w:val="00BD341D"/>
    <w:rsid w:val="00BE0895"/>
    <w:rsid w:val="00BE0AA7"/>
    <w:rsid w:val="00BE26B2"/>
    <w:rsid w:val="00BF4162"/>
    <w:rsid w:val="00BF7FDB"/>
    <w:rsid w:val="00C003B1"/>
    <w:rsid w:val="00C10A71"/>
    <w:rsid w:val="00C360EE"/>
    <w:rsid w:val="00C431ED"/>
    <w:rsid w:val="00C43B54"/>
    <w:rsid w:val="00C57D38"/>
    <w:rsid w:val="00C62277"/>
    <w:rsid w:val="00C7602B"/>
    <w:rsid w:val="00C82D08"/>
    <w:rsid w:val="00C904C2"/>
    <w:rsid w:val="00C9251A"/>
    <w:rsid w:val="00CA237C"/>
    <w:rsid w:val="00CB1423"/>
    <w:rsid w:val="00CC1914"/>
    <w:rsid w:val="00CC5D7B"/>
    <w:rsid w:val="00CD394F"/>
    <w:rsid w:val="00CD7F8F"/>
    <w:rsid w:val="00CF10F7"/>
    <w:rsid w:val="00CF179E"/>
    <w:rsid w:val="00CF6493"/>
    <w:rsid w:val="00D115F0"/>
    <w:rsid w:val="00D174F8"/>
    <w:rsid w:val="00D21CDD"/>
    <w:rsid w:val="00D3255E"/>
    <w:rsid w:val="00D35548"/>
    <w:rsid w:val="00D4621F"/>
    <w:rsid w:val="00D519FC"/>
    <w:rsid w:val="00D870A3"/>
    <w:rsid w:val="00DB335D"/>
    <w:rsid w:val="00DB3A15"/>
    <w:rsid w:val="00DB644D"/>
    <w:rsid w:val="00DC4FFB"/>
    <w:rsid w:val="00DD01E7"/>
    <w:rsid w:val="00DE2224"/>
    <w:rsid w:val="00DE790A"/>
    <w:rsid w:val="00DF1B55"/>
    <w:rsid w:val="00E05F50"/>
    <w:rsid w:val="00E060F1"/>
    <w:rsid w:val="00E105DA"/>
    <w:rsid w:val="00E15A2C"/>
    <w:rsid w:val="00E15CE0"/>
    <w:rsid w:val="00E36FC3"/>
    <w:rsid w:val="00E41259"/>
    <w:rsid w:val="00E44D08"/>
    <w:rsid w:val="00E5738F"/>
    <w:rsid w:val="00E62E2C"/>
    <w:rsid w:val="00E76A1D"/>
    <w:rsid w:val="00E90208"/>
    <w:rsid w:val="00EB6F32"/>
    <w:rsid w:val="00EC58AA"/>
    <w:rsid w:val="00EC60EE"/>
    <w:rsid w:val="00EC66F1"/>
    <w:rsid w:val="00EC7CC6"/>
    <w:rsid w:val="00ED25E7"/>
    <w:rsid w:val="00ED4687"/>
    <w:rsid w:val="00EF6A61"/>
    <w:rsid w:val="00EF7C6B"/>
    <w:rsid w:val="00F01483"/>
    <w:rsid w:val="00F51E95"/>
    <w:rsid w:val="00F70EE6"/>
    <w:rsid w:val="00F90097"/>
    <w:rsid w:val="00F92CC6"/>
    <w:rsid w:val="00FA7235"/>
    <w:rsid w:val="00FC1B68"/>
    <w:rsid w:val="00FC3388"/>
    <w:rsid w:val="00FC3FEF"/>
    <w:rsid w:val="00FE08BA"/>
    <w:rsid w:val="00FE4B84"/>
    <w:rsid w:val="00FF0A44"/>
    <w:rsid w:val="00FF271F"/>
    <w:rsid w:val="00FF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15DA02-9E58-46F0-942A-96619EDE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257"/>
    <w:pPr>
      <w:autoSpaceDE w:val="0"/>
      <w:autoSpaceDN w:val="0"/>
      <w:adjustRightInd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257"/>
    <w:rPr>
      <w:rFonts w:ascii="Calibri" w:eastAsiaTheme="minorEastAsia" w:hAnsi="Calibri" w:cs="Calibri"/>
    </w:rPr>
  </w:style>
  <w:style w:type="paragraph" w:styleId="Footer">
    <w:name w:val="footer"/>
    <w:basedOn w:val="Normal"/>
    <w:link w:val="FooterChar"/>
    <w:uiPriority w:val="99"/>
    <w:unhideWhenUsed/>
    <w:rsid w:val="00205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257"/>
    <w:rPr>
      <w:rFonts w:ascii="Calibri" w:eastAsiaTheme="minorEastAsia" w:hAnsi="Calibri" w:cs="Calibri"/>
    </w:rPr>
  </w:style>
  <w:style w:type="character" w:styleId="Hyperlink">
    <w:name w:val="Hyperlink"/>
    <w:uiPriority w:val="99"/>
    <w:semiHidden/>
    <w:unhideWhenUsed/>
    <w:rsid w:val="00205257"/>
    <w:rPr>
      <w:color w:val="0000FF"/>
      <w:u w:val="single"/>
    </w:rPr>
  </w:style>
  <w:style w:type="character" w:styleId="FollowedHyperlink">
    <w:name w:val="FollowedHyperlink"/>
    <w:basedOn w:val="DefaultParagraphFont"/>
    <w:uiPriority w:val="99"/>
    <w:semiHidden/>
    <w:unhideWhenUsed/>
    <w:rsid w:val="00205257"/>
    <w:rPr>
      <w:color w:val="800080" w:themeColor="followedHyperlink"/>
      <w:u w:val="single"/>
    </w:rPr>
  </w:style>
  <w:style w:type="paragraph" w:styleId="NormalWeb">
    <w:name w:val="Normal (Web)"/>
    <w:basedOn w:val="Normal"/>
    <w:uiPriority w:val="99"/>
    <w:semiHidden/>
    <w:unhideWhenUsed/>
    <w:rsid w:val="00205257"/>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05257"/>
    <w:pPr>
      <w:autoSpaceDE/>
      <w:autoSpaceDN/>
      <w:adjustRightInd/>
      <w:spacing w:after="0" w:line="240" w:lineRule="auto"/>
    </w:pPr>
    <w:rPr>
      <w:rFonts w:ascii="Century Gothic" w:eastAsia="Century Gothic" w:hAnsi="Century Gothic" w:cs="Times New Roman"/>
      <w:sz w:val="20"/>
      <w:szCs w:val="20"/>
      <w:lang w:val="x-none" w:eastAsia="x-none"/>
    </w:rPr>
  </w:style>
  <w:style w:type="character" w:customStyle="1" w:styleId="FootnoteTextChar">
    <w:name w:val="Footnote Text Char"/>
    <w:basedOn w:val="DefaultParagraphFont"/>
    <w:link w:val="FootnoteText"/>
    <w:uiPriority w:val="99"/>
    <w:semiHidden/>
    <w:rsid w:val="00205257"/>
    <w:rPr>
      <w:rFonts w:ascii="Century Gothic" w:eastAsia="Century Gothic" w:hAnsi="Century Gothic" w:cs="Times New Roman"/>
      <w:sz w:val="20"/>
      <w:szCs w:val="20"/>
      <w:lang w:val="x-none" w:eastAsia="x-none"/>
    </w:rPr>
  </w:style>
  <w:style w:type="paragraph" w:styleId="CommentText">
    <w:name w:val="annotation text"/>
    <w:basedOn w:val="Normal"/>
    <w:link w:val="CommentTextChar"/>
    <w:uiPriority w:val="99"/>
    <w:unhideWhenUsed/>
    <w:rsid w:val="00205257"/>
    <w:pPr>
      <w:autoSpaceDE/>
      <w:autoSpaceDN/>
      <w:adjustRightInd/>
      <w:spacing w:line="240" w:lineRule="auto"/>
    </w:pPr>
    <w:rPr>
      <w:rFonts w:ascii="Century Gothic" w:eastAsia="Century Gothic" w:hAnsi="Century Gothic" w:cs="Times New Roman"/>
      <w:sz w:val="20"/>
      <w:szCs w:val="20"/>
      <w:lang w:val="x-none" w:eastAsia="x-none"/>
    </w:rPr>
  </w:style>
  <w:style w:type="character" w:customStyle="1" w:styleId="CommentTextChar">
    <w:name w:val="Comment Text Char"/>
    <w:basedOn w:val="DefaultParagraphFont"/>
    <w:link w:val="CommentText"/>
    <w:uiPriority w:val="99"/>
    <w:rsid w:val="00205257"/>
    <w:rPr>
      <w:rFonts w:ascii="Century Gothic" w:eastAsia="Century Gothic" w:hAnsi="Century Gothic" w:cs="Times New Roman"/>
      <w:sz w:val="20"/>
      <w:szCs w:val="20"/>
      <w:lang w:val="x-none" w:eastAsia="x-none"/>
    </w:rPr>
  </w:style>
  <w:style w:type="paragraph" w:styleId="PlainText">
    <w:name w:val="Plain Text"/>
    <w:basedOn w:val="Normal"/>
    <w:link w:val="PlainTextChar"/>
    <w:uiPriority w:val="99"/>
    <w:semiHidden/>
    <w:unhideWhenUsed/>
    <w:rsid w:val="00205257"/>
    <w:pPr>
      <w:autoSpaceDE/>
      <w:autoSpaceDN/>
      <w:adjustRightInd/>
      <w:spacing w:after="0" w:line="240" w:lineRule="auto"/>
    </w:pPr>
    <w:rPr>
      <w:rFonts w:eastAsia="Calibri" w:cs="Times New Roman"/>
      <w:szCs w:val="21"/>
      <w:lang w:val="x-none" w:eastAsia="x-none"/>
    </w:rPr>
  </w:style>
  <w:style w:type="character" w:customStyle="1" w:styleId="PlainTextChar">
    <w:name w:val="Plain Text Char"/>
    <w:basedOn w:val="DefaultParagraphFont"/>
    <w:link w:val="PlainText"/>
    <w:uiPriority w:val="99"/>
    <w:semiHidden/>
    <w:rsid w:val="00205257"/>
    <w:rPr>
      <w:rFonts w:ascii="Calibri" w:eastAsia="Calibri" w:hAnsi="Calibri" w:cs="Times New Roman"/>
      <w:szCs w:val="21"/>
      <w:lang w:val="x-none" w:eastAsia="x-none"/>
    </w:rPr>
  </w:style>
  <w:style w:type="paragraph" w:styleId="CommentSubject">
    <w:name w:val="annotation subject"/>
    <w:basedOn w:val="CommentText"/>
    <w:next w:val="CommentText"/>
    <w:link w:val="CommentSubjectChar"/>
    <w:uiPriority w:val="99"/>
    <w:semiHidden/>
    <w:unhideWhenUsed/>
    <w:rsid w:val="00205257"/>
    <w:rPr>
      <w:b/>
      <w:bCs/>
    </w:rPr>
  </w:style>
  <w:style w:type="character" w:customStyle="1" w:styleId="CommentSubjectChar">
    <w:name w:val="Comment Subject Char"/>
    <w:basedOn w:val="CommentTextChar"/>
    <w:link w:val="CommentSubject"/>
    <w:uiPriority w:val="99"/>
    <w:semiHidden/>
    <w:rsid w:val="00205257"/>
    <w:rPr>
      <w:rFonts w:ascii="Century Gothic" w:eastAsia="Century Gothic" w:hAnsi="Century Gothic" w:cs="Times New Roman"/>
      <w:b/>
      <w:bCs/>
      <w:sz w:val="20"/>
      <w:szCs w:val="20"/>
      <w:lang w:val="x-none" w:eastAsia="x-none"/>
    </w:rPr>
  </w:style>
  <w:style w:type="paragraph" w:styleId="BalloonText">
    <w:name w:val="Balloon Text"/>
    <w:basedOn w:val="Normal"/>
    <w:link w:val="BalloonTextChar"/>
    <w:uiPriority w:val="99"/>
    <w:semiHidden/>
    <w:unhideWhenUsed/>
    <w:rsid w:val="00205257"/>
    <w:pPr>
      <w:autoSpaceDE/>
      <w:autoSpaceDN/>
      <w:adjustRightInd/>
      <w:spacing w:after="0" w:line="240" w:lineRule="auto"/>
    </w:pPr>
    <w:rPr>
      <w:rFonts w:ascii="Tahoma" w:eastAsia="Century Gothic"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205257"/>
    <w:rPr>
      <w:rFonts w:ascii="Tahoma" w:eastAsia="Century Gothic" w:hAnsi="Tahoma" w:cs="Times New Roman"/>
      <w:sz w:val="16"/>
      <w:szCs w:val="16"/>
      <w:lang w:val="x-none" w:eastAsia="x-none"/>
    </w:rPr>
  </w:style>
  <w:style w:type="paragraph" w:styleId="NoSpacing">
    <w:name w:val="No Spacing"/>
    <w:uiPriority w:val="1"/>
    <w:qFormat/>
    <w:rsid w:val="00205257"/>
    <w:pPr>
      <w:spacing w:after="0" w:line="240" w:lineRule="auto"/>
    </w:pPr>
    <w:rPr>
      <w:rFonts w:ascii="Calibri" w:eastAsia="Calibri" w:hAnsi="Calibri" w:cs="Times New Roman"/>
    </w:rPr>
  </w:style>
  <w:style w:type="paragraph" w:styleId="ListParagraph">
    <w:name w:val="List Paragraph"/>
    <w:basedOn w:val="Normal"/>
    <w:uiPriority w:val="99"/>
    <w:qFormat/>
    <w:rsid w:val="00205257"/>
    <w:pPr>
      <w:autoSpaceDE/>
      <w:autoSpaceDN/>
      <w:adjustRightInd/>
      <w:ind w:left="720"/>
      <w:contextualSpacing/>
    </w:pPr>
    <w:rPr>
      <w:rFonts w:ascii="Century Gothic" w:eastAsia="Century Gothic" w:hAnsi="Century Gothic" w:cs="Times New Roman"/>
    </w:rPr>
  </w:style>
  <w:style w:type="paragraph" w:customStyle="1" w:styleId="abzacixml">
    <w:name w:val="abzacixml"/>
    <w:basedOn w:val="Normal"/>
    <w:rsid w:val="00205257"/>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semiHidden/>
    <w:rsid w:val="00205257"/>
    <w:pPr>
      <w:widowControl w:val="0"/>
      <w:autoSpaceDE w:val="0"/>
      <w:autoSpaceDN w:val="0"/>
      <w:adjustRightInd w:val="0"/>
      <w:spacing w:after="0" w:line="240" w:lineRule="auto"/>
    </w:pPr>
    <w:rPr>
      <w:rFonts w:ascii="Arial" w:eastAsia="Century Gothic" w:hAnsi="Arial" w:cs="Arial"/>
      <w:sz w:val="24"/>
      <w:szCs w:val="24"/>
    </w:rPr>
  </w:style>
  <w:style w:type="paragraph" w:customStyle="1" w:styleId="muxlixml">
    <w:name w:val="muxlixml"/>
    <w:basedOn w:val="Normal"/>
    <w:rsid w:val="00205257"/>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semiHidden/>
    <w:unhideWhenUsed/>
    <w:rsid w:val="00205257"/>
    <w:rPr>
      <w:vertAlign w:val="superscript"/>
    </w:rPr>
  </w:style>
  <w:style w:type="character" w:styleId="CommentReference">
    <w:name w:val="annotation reference"/>
    <w:uiPriority w:val="99"/>
    <w:unhideWhenUsed/>
    <w:rsid w:val="00205257"/>
    <w:rPr>
      <w:sz w:val="16"/>
      <w:szCs w:val="16"/>
    </w:rPr>
  </w:style>
  <w:style w:type="character" w:customStyle="1" w:styleId="apple-converted-space">
    <w:name w:val="apple-converted-space"/>
    <w:basedOn w:val="DefaultParagraphFont"/>
    <w:rsid w:val="00205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276653">
      <w:bodyDiv w:val="1"/>
      <w:marLeft w:val="0"/>
      <w:marRight w:val="0"/>
      <w:marTop w:val="0"/>
      <w:marBottom w:val="0"/>
      <w:divBdr>
        <w:top w:val="none" w:sz="0" w:space="0" w:color="auto"/>
        <w:left w:val="none" w:sz="0" w:space="0" w:color="auto"/>
        <w:bottom w:val="none" w:sz="0" w:space="0" w:color="auto"/>
        <w:right w:val="none" w:sz="0" w:space="0" w:color="auto"/>
      </w:divBdr>
    </w:div>
    <w:div w:id="856768102">
      <w:bodyDiv w:val="1"/>
      <w:marLeft w:val="0"/>
      <w:marRight w:val="0"/>
      <w:marTop w:val="0"/>
      <w:marBottom w:val="0"/>
      <w:divBdr>
        <w:top w:val="none" w:sz="0" w:space="0" w:color="auto"/>
        <w:left w:val="none" w:sz="0" w:space="0" w:color="auto"/>
        <w:bottom w:val="none" w:sz="0" w:space="0" w:color="auto"/>
        <w:right w:val="none" w:sz="0" w:space="0" w:color="auto"/>
      </w:divBdr>
    </w:div>
    <w:div w:id="1568496916">
      <w:bodyDiv w:val="1"/>
      <w:marLeft w:val="0"/>
      <w:marRight w:val="0"/>
      <w:marTop w:val="0"/>
      <w:marBottom w:val="0"/>
      <w:divBdr>
        <w:top w:val="none" w:sz="0" w:space="0" w:color="auto"/>
        <w:left w:val="none" w:sz="0" w:space="0" w:color="auto"/>
        <w:bottom w:val="none" w:sz="0" w:space="0" w:color="auto"/>
        <w:right w:val="none" w:sz="0" w:space="0" w:color="auto"/>
      </w:divBdr>
    </w:div>
    <w:div w:id="1802309061">
      <w:bodyDiv w:val="1"/>
      <w:marLeft w:val="0"/>
      <w:marRight w:val="0"/>
      <w:marTop w:val="0"/>
      <w:marBottom w:val="0"/>
      <w:divBdr>
        <w:top w:val="none" w:sz="0" w:space="0" w:color="auto"/>
        <w:left w:val="none" w:sz="0" w:space="0" w:color="auto"/>
        <w:bottom w:val="none" w:sz="0" w:space="0" w:color="auto"/>
        <w:right w:val="none" w:sz="0" w:space="0" w:color="auto"/>
      </w:divBdr>
      <w:divsChild>
        <w:div w:id="351419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onventions.coe.int/Treaty/EN/Reports/HTML/1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44F42-DE62-4117-A24F-D05060BF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11915</Words>
  <Characters>67916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Gordadze</dc:creator>
  <cp:lastModifiedBy>Tamar Chichinadze</cp:lastModifiedBy>
  <cp:revision>13</cp:revision>
  <dcterms:created xsi:type="dcterms:W3CDTF">2015-02-03T08:07:00Z</dcterms:created>
  <dcterms:modified xsi:type="dcterms:W3CDTF">2015-02-05T10:24:00Z</dcterms:modified>
</cp:coreProperties>
</file>