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6C" w:rsidRPr="00347A68" w:rsidRDefault="00625D6C" w:rsidP="00D16F39">
      <w:pPr>
        <w:jc w:val="both"/>
        <w:rPr>
          <w:rFonts w:ascii="Sylfaen" w:eastAsia="Times New Roman" w:hAnsi="Sylfaen" w:cs="Times New Roman"/>
          <w:lang w:eastAsia="en-US"/>
        </w:rPr>
      </w:pPr>
      <w:r w:rsidRPr="00347A68">
        <w:rPr>
          <w:rFonts w:ascii="Sylfaen" w:eastAsia="Times New Roman" w:hAnsi="Sylfaen" w:cs="Times New Roman"/>
          <w:lang w:eastAsia="en-US"/>
        </w:rPr>
        <w:t xml:space="preserve">Mr. Wan </w:t>
      </w:r>
      <w:proofErr w:type="spellStart"/>
      <w:r w:rsidRPr="00347A68">
        <w:rPr>
          <w:rFonts w:ascii="Sylfaen" w:eastAsia="Times New Roman" w:hAnsi="Sylfaen" w:cs="Times New Roman"/>
          <w:lang w:eastAsia="en-US"/>
        </w:rPr>
        <w:t>Lianpo</w:t>
      </w:r>
      <w:proofErr w:type="spellEnd"/>
    </w:p>
    <w:p w:rsidR="00625D6C" w:rsidRPr="00347A68" w:rsidRDefault="00625D6C" w:rsidP="00D16F39">
      <w:pPr>
        <w:jc w:val="both"/>
        <w:rPr>
          <w:rFonts w:ascii="Sylfaen" w:eastAsia="Times New Roman" w:hAnsi="Sylfaen" w:cs="Times New Roman"/>
          <w:lang w:eastAsia="en-US"/>
        </w:rPr>
      </w:pPr>
      <w:r w:rsidRPr="00347A68">
        <w:rPr>
          <w:rFonts w:ascii="Sylfaen" w:eastAsia="Times New Roman" w:hAnsi="Sylfaen" w:cs="Times New Roman"/>
          <w:lang w:eastAsia="en-US"/>
        </w:rPr>
        <w:t>Economic and Commercial Counselor</w:t>
      </w:r>
    </w:p>
    <w:p w:rsidR="00625D6C" w:rsidRPr="00347A68" w:rsidRDefault="00625D6C" w:rsidP="00D16F39">
      <w:pPr>
        <w:jc w:val="both"/>
        <w:rPr>
          <w:rFonts w:ascii="Sylfaen" w:eastAsia="Times New Roman" w:hAnsi="Sylfaen" w:cs="Times New Roman"/>
          <w:lang w:eastAsia="en-US"/>
        </w:rPr>
      </w:pPr>
      <w:r w:rsidRPr="00347A68">
        <w:rPr>
          <w:rFonts w:ascii="Sylfaen" w:eastAsia="Times New Roman" w:hAnsi="Sylfaen" w:cs="Times New Roman"/>
          <w:lang w:eastAsia="en-US"/>
        </w:rPr>
        <w:t>Embassy of the People’s Republic of China in Georgia</w:t>
      </w:r>
    </w:p>
    <w:p w:rsidR="00625D6C" w:rsidRPr="00347A68" w:rsidRDefault="00625D6C" w:rsidP="00D16F39">
      <w:pPr>
        <w:jc w:val="both"/>
        <w:rPr>
          <w:rFonts w:ascii="Sylfaen" w:eastAsia="Times New Roman" w:hAnsi="Sylfaen" w:cs="Times New Roman"/>
          <w:lang w:eastAsia="en-US"/>
        </w:rPr>
      </w:pPr>
    </w:p>
    <w:p w:rsidR="00625D6C" w:rsidRDefault="00347A68" w:rsidP="00D16F39">
      <w:pPr>
        <w:jc w:val="both"/>
        <w:rPr>
          <w:rFonts w:ascii="Sylfaen" w:eastAsia="Times New Roman" w:hAnsi="Sylfaen" w:cs="Times New Roman"/>
          <w:lang w:eastAsia="en-US"/>
        </w:rPr>
      </w:pPr>
      <w:r>
        <w:rPr>
          <w:rFonts w:ascii="Sylfaen" w:eastAsia="Times New Roman" w:hAnsi="Sylfaen" w:cs="Times New Roman"/>
          <w:lang w:eastAsia="en-US"/>
        </w:rPr>
        <w:t xml:space="preserve">Dear Dr. </w:t>
      </w:r>
      <w:proofErr w:type="spellStart"/>
      <w:r>
        <w:rPr>
          <w:rFonts w:ascii="Sylfaen" w:eastAsia="Times New Roman" w:hAnsi="Sylfaen" w:cs="Times New Roman"/>
          <w:lang w:eastAsia="en-US"/>
        </w:rPr>
        <w:t>Lianpo</w:t>
      </w:r>
      <w:proofErr w:type="spellEnd"/>
      <w:r>
        <w:rPr>
          <w:rFonts w:ascii="Sylfaen" w:eastAsia="Times New Roman" w:hAnsi="Sylfaen" w:cs="Times New Roman"/>
          <w:lang w:eastAsia="en-US"/>
        </w:rPr>
        <w:t>,</w:t>
      </w:r>
    </w:p>
    <w:p w:rsidR="00347A68" w:rsidRPr="00347A68" w:rsidRDefault="00347A68" w:rsidP="00D16F39">
      <w:pPr>
        <w:jc w:val="both"/>
        <w:rPr>
          <w:rFonts w:ascii="Sylfaen" w:eastAsia="Times New Roman" w:hAnsi="Sylfaen" w:cs="Times New Roman"/>
          <w:lang w:eastAsia="en-US"/>
        </w:rPr>
      </w:pPr>
    </w:p>
    <w:p w:rsidR="00625D6C" w:rsidRDefault="00625D6C" w:rsidP="00347A68">
      <w:pPr>
        <w:jc w:val="both"/>
        <w:rPr>
          <w:rFonts w:ascii="Sylfaen" w:eastAsia="Times New Roman" w:hAnsi="Sylfaen" w:cs="Times New Roman"/>
          <w:lang w:eastAsia="en-US"/>
        </w:rPr>
      </w:pPr>
      <w:r w:rsidRPr="00347A68">
        <w:rPr>
          <w:rFonts w:ascii="Sylfaen" w:eastAsia="Times New Roman" w:hAnsi="Sylfaen" w:cs="Times New Roman"/>
          <w:lang w:eastAsia="en-US"/>
        </w:rPr>
        <w:t xml:space="preserve">First of all, let me express the assurance of my highest respect and acknowledgments for continuous support, reliable partnership and fruitful collaboration for over the years. </w:t>
      </w:r>
    </w:p>
    <w:p w:rsidR="00347A68" w:rsidRPr="00347A68" w:rsidRDefault="00347A68" w:rsidP="00347A68">
      <w:pPr>
        <w:jc w:val="both"/>
        <w:rPr>
          <w:rFonts w:ascii="Sylfaen" w:eastAsia="Times New Roman" w:hAnsi="Sylfaen" w:cs="Times New Roman"/>
          <w:lang w:eastAsia="en-US"/>
        </w:rPr>
      </w:pPr>
    </w:p>
    <w:p w:rsidR="00625D6C" w:rsidRPr="00347A68" w:rsidRDefault="00625D6C" w:rsidP="00347A68">
      <w:pPr>
        <w:jc w:val="both"/>
        <w:rPr>
          <w:rFonts w:ascii="Sylfaen" w:hAnsi="Sylfaen" w:cs="Calibri"/>
          <w:lang w:eastAsia="en-US"/>
        </w:rPr>
      </w:pPr>
      <w:r w:rsidRPr="00347A68">
        <w:rPr>
          <w:rFonts w:ascii="Sylfaen" w:hAnsi="Sylfaen" w:cs="Calibri"/>
          <w:lang w:eastAsia="en-US"/>
        </w:rPr>
        <w:t xml:space="preserve">The Ministry of Internally Displaced Persons from the Occupied Territories, </w:t>
      </w:r>
      <w:proofErr w:type="spellStart"/>
      <w:r w:rsidRPr="00347A68">
        <w:rPr>
          <w:rFonts w:ascii="Sylfaen" w:hAnsi="Sylfaen" w:cs="Calibri"/>
          <w:lang w:eastAsia="en-US"/>
        </w:rPr>
        <w:t>Labour</w:t>
      </w:r>
      <w:proofErr w:type="spellEnd"/>
      <w:r w:rsidRPr="00347A68">
        <w:rPr>
          <w:rFonts w:ascii="Sylfaen" w:hAnsi="Sylfaen" w:cs="Calibri"/>
          <w:lang w:eastAsia="en-US"/>
        </w:rPr>
        <w:t xml:space="preserve">, Health and Social Affairs of Georgia highly </w:t>
      </w:r>
      <w:r w:rsidR="00BF2D15" w:rsidRPr="00347A68">
        <w:rPr>
          <w:rFonts w:ascii="Sylfaen" w:hAnsi="Sylfaen" w:cs="Calibri"/>
          <w:lang w:eastAsia="en-US"/>
        </w:rPr>
        <w:t>appreciates</w:t>
      </w:r>
      <w:r w:rsidRPr="00347A68">
        <w:rPr>
          <w:rFonts w:ascii="Sylfaen" w:hAnsi="Sylfaen" w:cs="Calibri"/>
          <w:lang w:eastAsia="en-US"/>
        </w:rPr>
        <w:t xml:space="preserve"> Chinese Government’s commitment to provide assistance in strengthening national infectious diseases center’s technical capacity. </w:t>
      </w:r>
    </w:p>
    <w:p w:rsidR="00BF2D15" w:rsidRPr="00347A68" w:rsidRDefault="00BF2D15" w:rsidP="00347A68">
      <w:pPr>
        <w:jc w:val="both"/>
        <w:rPr>
          <w:rFonts w:ascii="Sylfaen" w:hAnsi="Sylfaen" w:cs="Calibri"/>
          <w:lang w:eastAsia="en-US"/>
        </w:rPr>
      </w:pPr>
    </w:p>
    <w:p w:rsidR="00A70789" w:rsidRDefault="005F7817" w:rsidP="00347A68">
      <w:pPr>
        <w:jc w:val="both"/>
        <w:rPr>
          <w:rFonts w:ascii="Sylfaen" w:hAnsi="Sylfaen" w:cs="Calibri"/>
          <w:lang w:eastAsia="en-US"/>
        </w:rPr>
      </w:pPr>
      <w:r w:rsidRPr="00347A68">
        <w:rPr>
          <w:rFonts w:ascii="Sylfaen" w:hAnsi="Sylfaen" w:cs="Calibri"/>
          <w:lang w:eastAsia="en-US"/>
        </w:rPr>
        <w:t xml:space="preserve">With great pleasure we would accept </w:t>
      </w:r>
      <w:r w:rsidR="008F505A">
        <w:rPr>
          <w:rFonts w:ascii="Sylfaen" w:hAnsi="Sylfaen" w:cs="Calibri"/>
          <w:lang w:eastAsia="en-US"/>
        </w:rPr>
        <w:t xml:space="preserve">the </w:t>
      </w:r>
      <w:r w:rsidRPr="00347A68">
        <w:rPr>
          <w:rFonts w:ascii="Sylfaen" w:hAnsi="Sylfaen" w:cs="Calibri"/>
          <w:lang w:eastAsia="en-US"/>
        </w:rPr>
        <w:t>Chinese Government’s support within the</w:t>
      </w:r>
      <w:r w:rsidR="00347A68">
        <w:rPr>
          <w:rFonts w:ascii="Sylfaen" w:hAnsi="Sylfaen" w:cs="Calibri"/>
          <w:lang w:eastAsia="en-US"/>
        </w:rPr>
        <w:t xml:space="preserve"> grant</w:t>
      </w:r>
      <w:r w:rsidRPr="00347A68">
        <w:rPr>
          <w:rFonts w:ascii="Sylfaen" w:hAnsi="Sylfaen" w:cs="Calibri"/>
          <w:lang w:eastAsia="en-US"/>
        </w:rPr>
        <w:t xml:space="preserve"> </w:t>
      </w:r>
      <w:r w:rsidR="00D16F39" w:rsidRPr="00347A68">
        <w:rPr>
          <w:rFonts w:ascii="Sylfaen" w:hAnsi="Sylfaen" w:cs="Calibri"/>
          <w:lang w:eastAsia="en-US"/>
        </w:rPr>
        <w:t xml:space="preserve">project </w:t>
      </w:r>
      <w:r w:rsidRPr="00347A68">
        <w:rPr>
          <w:rFonts w:ascii="Sylfaen" w:hAnsi="Sylfaen" w:cs="Calibri"/>
          <w:lang w:eastAsia="en-US"/>
        </w:rPr>
        <w:t>“Strengthening technical capacity of infectious diseases control service in Georgia”</w:t>
      </w:r>
      <w:r w:rsidR="00D16F39" w:rsidRPr="00347A68">
        <w:rPr>
          <w:rFonts w:ascii="Sylfaen" w:hAnsi="Sylfaen" w:cs="Calibri"/>
          <w:lang w:eastAsia="en-US"/>
        </w:rPr>
        <w:t xml:space="preserve">, </w:t>
      </w:r>
      <w:r w:rsidR="00074A8B" w:rsidRPr="00347A68">
        <w:rPr>
          <w:rFonts w:ascii="Sylfaen" w:hAnsi="Sylfaen" w:cs="Calibri"/>
          <w:lang w:eastAsia="en-US"/>
        </w:rPr>
        <w:t xml:space="preserve">but </w:t>
      </w:r>
      <w:r w:rsidR="00A70789" w:rsidRPr="00347A68">
        <w:rPr>
          <w:rFonts w:ascii="Sylfaen" w:hAnsi="Sylfaen" w:cs="Calibri"/>
          <w:lang w:eastAsia="en-US"/>
        </w:rPr>
        <w:t xml:space="preserve">unfortunately, </w:t>
      </w:r>
      <w:r w:rsidR="00D16F39" w:rsidRPr="00347A68">
        <w:rPr>
          <w:rFonts w:ascii="Sylfaen" w:hAnsi="Sylfaen" w:cs="Calibri"/>
          <w:lang w:eastAsia="en-US"/>
        </w:rPr>
        <w:t xml:space="preserve">due to existing challenges </w:t>
      </w:r>
      <w:r w:rsidR="00A70789" w:rsidRPr="00347A68">
        <w:rPr>
          <w:rFonts w:ascii="Sylfaen" w:hAnsi="Sylfaen" w:cs="Calibri"/>
          <w:lang w:eastAsia="en-US"/>
        </w:rPr>
        <w:t xml:space="preserve">regarding </w:t>
      </w:r>
      <w:r w:rsidR="00BF2D15" w:rsidRPr="00347A68">
        <w:rPr>
          <w:rFonts w:ascii="Sylfaen" w:hAnsi="Sylfaen" w:cs="Calibri"/>
          <w:lang w:eastAsia="en-US"/>
        </w:rPr>
        <w:t xml:space="preserve">the </w:t>
      </w:r>
      <w:r w:rsidR="00A70789" w:rsidRPr="00347A68">
        <w:rPr>
          <w:rFonts w:ascii="Sylfaen" w:hAnsi="Sylfaen" w:cs="Calibri"/>
          <w:lang w:eastAsia="en-US"/>
        </w:rPr>
        <w:t xml:space="preserve">infrastructure of the </w:t>
      </w:r>
      <w:r w:rsidR="00BF2D15" w:rsidRPr="00347A68">
        <w:rPr>
          <w:rFonts w:ascii="Sylfaen" w:hAnsi="Sylfaen" w:cs="Calibri"/>
          <w:lang w:eastAsia="en-US"/>
        </w:rPr>
        <w:t>Infectious Diseases, AIDS and Clinical Immunology Research Center</w:t>
      </w:r>
      <w:r w:rsidR="005A5569" w:rsidRPr="00347A68">
        <w:rPr>
          <w:rFonts w:ascii="Sylfaen" w:hAnsi="Sylfaen" w:cs="Calibri"/>
          <w:lang w:eastAsia="en-US"/>
        </w:rPr>
        <w:t xml:space="preserve"> (IDACIRC)</w:t>
      </w:r>
      <w:r w:rsidR="008F505A">
        <w:rPr>
          <w:rFonts w:ascii="Sylfaen" w:hAnsi="Sylfaen" w:cs="Calibri"/>
          <w:lang w:eastAsia="en-US"/>
        </w:rPr>
        <w:t xml:space="preserve"> we are</w:t>
      </w:r>
      <w:r w:rsidR="008F505A" w:rsidRPr="008F505A">
        <w:rPr>
          <w:rFonts w:ascii="Sylfaen" w:hAnsi="Sylfaen" w:cs="Calibri"/>
          <w:lang w:eastAsia="en-US"/>
        </w:rPr>
        <w:t xml:space="preserve"> </w:t>
      </w:r>
      <w:r w:rsidR="008F505A">
        <w:rPr>
          <w:rFonts w:ascii="Sylfaen" w:hAnsi="Sylfaen" w:cs="Calibri"/>
          <w:lang w:eastAsia="en-US"/>
        </w:rPr>
        <w:t>not able to accommodate the proposed laboratory and medical equipment</w:t>
      </w:r>
      <w:r w:rsidR="00B561D1">
        <w:rPr>
          <w:rFonts w:ascii="Sylfaen" w:hAnsi="Sylfaen" w:cs="Calibri"/>
          <w:lang w:eastAsia="en-US"/>
        </w:rPr>
        <w:t xml:space="preserve">, </w:t>
      </w:r>
      <w:r w:rsidR="001A10B8">
        <w:rPr>
          <w:rFonts w:ascii="Sylfaen" w:hAnsi="Sylfaen" w:cs="Calibri"/>
          <w:lang w:eastAsia="en-US"/>
        </w:rPr>
        <w:t>such as</w:t>
      </w:r>
      <w:r w:rsidR="00B561D1">
        <w:rPr>
          <w:rFonts w:ascii="Sylfaen" w:hAnsi="Sylfaen" w:cs="Calibri"/>
          <w:lang w:eastAsia="en-US"/>
        </w:rPr>
        <w:t xml:space="preserve"> MRI</w:t>
      </w:r>
      <w:r w:rsidR="008F505A">
        <w:rPr>
          <w:rFonts w:ascii="Sylfaen" w:hAnsi="Sylfaen" w:cs="Calibri"/>
          <w:lang w:eastAsia="en-US"/>
        </w:rPr>
        <w:t xml:space="preserve"> </w:t>
      </w:r>
      <w:r w:rsidR="00B561D1">
        <w:rPr>
          <w:rFonts w:ascii="Sylfaen" w:hAnsi="Sylfaen" w:cs="Calibri"/>
          <w:lang w:eastAsia="en-US"/>
        </w:rPr>
        <w:t xml:space="preserve">etc. </w:t>
      </w:r>
      <w:r w:rsidR="008F505A">
        <w:rPr>
          <w:rFonts w:ascii="Sylfaen" w:hAnsi="Sylfaen" w:cs="Calibri"/>
          <w:lang w:eastAsia="en-US"/>
        </w:rPr>
        <w:t xml:space="preserve">in the existing facility of </w:t>
      </w:r>
      <w:r w:rsidR="008F505A" w:rsidRPr="00347A68">
        <w:rPr>
          <w:rFonts w:ascii="Sylfaen" w:hAnsi="Sylfaen" w:cs="Calibri"/>
          <w:lang w:eastAsia="en-US"/>
        </w:rPr>
        <w:t>IDACIRC</w:t>
      </w:r>
      <w:r w:rsidR="00AE1820">
        <w:rPr>
          <w:rFonts w:ascii="Sylfaen" w:hAnsi="Sylfaen" w:cs="Calibri"/>
          <w:lang w:eastAsia="en-US"/>
        </w:rPr>
        <w:t xml:space="preserve"> at this time. </w:t>
      </w:r>
    </w:p>
    <w:p w:rsidR="008F505A" w:rsidRDefault="008F505A" w:rsidP="00347A68">
      <w:pPr>
        <w:jc w:val="both"/>
        <w:rPr>
          <w:rFonts w:ascii="Sylfaen" w:hAnsi="Sylfaen" w:cs="Calibri"/>
          <w:lang w:eastAsia="en-US"/>
        </w:rPr>
      </w:pPr>
    </w:p>
    <w:p w:rsidR="00C47A5B" w:rsidRDefault="00AE1820" w:rsidP="00C47A5B">
      <w:pPr>
        <w:rPr>
          <w:rFonts w:ascii="Sylfaen" w:hAnsi="Sylfaen" w:cs="Calibri"/>
          <w:lang w:eastAsia="en-US"/>
        </w:rPr>
      </w:pPr>
      <w:r>
        <w:rPr>
          <w:rFonts w:ascii="Sylfaen" w:hAnsi="Sylfaen" w:cs="Calibri"/>
          <w:lang w:eastAsia="en-US"/>
        </w:rPr>
        <w:t xml:space="preserve">Considering the </w:t>
      </w:r>
      <w:r w:rsidR="00890036">
        <w:rPr>
          <w:rFonts w:ascii="Sylfaen" w:hAnsi="Sylfaen" w:cs="Calibri"/>
          <w:lang w:eastAsia="en-US"/>
        </w:rPr>
        <w:t>devastated</w:t>
      </w:r>
      <w:r>
        <w:rPr>
          <w:rFonts w:ascii="Sylfaen" w:hAnsi="Sylfaen" w:cs="Calibri"/>
          <w:lang w:eastAsia="en-US"/>
        </w:rPr>
        <w:t xml:space="preserve"> </w:t>
      </w:r>
      <w:r w:rsidR="004A7F49">
        <w:rPr>
          <w:rFonts w:ascii="Sylfaen" w:hAnsi="Sylfaen" w:cs="Calibri"/>
          <w:lang w:eastAsia="en-US"/>
        </w:rPr>
        <w:t xml:space="preserve">condition of the existing </w:t>
      </w:r>
      <w:r>
        <w:rPr>
          <w:rFonts w:ascii="Sylfaen" w:hAnsi="Sylfaen" w:cs="Calibri"/>
          <w:lang w:eastAsia="en-US"/>
        </w:rPr>
        <w:t xml:space="preserve">building of IDACIRC, </w:t>
      </w:r>
      <w:r w:rsidR="008F505A">
        <w:rPr>
          <w:rFonts w:ascii="Sylfaen" w:hAnsi="Sylfaen" w:cs="Calibri"/>
          <w:lang w:eastAsia="en-US"/>
        </w:rPr>
        <w:t xml:space="preserve">the Government of Georgia </w:t>
      </w:r>
      <w:r>
        <w:rPr>
          <w:rFonts w:ascii="Sylfaen" w:hAnsi="Sylfaen" w:cs="Calibri"/>
          <w:lang w:eastAsia="en-US"/>
        </w:rPr>
        <w:t xml:space="preserve">made </w:t>
      </w:r>
      <w:r w:rsidR="004A7F49">
        <w:rPr>
          <w:rFonts w:ascii="Sylfaen" w:hAnsi="Sylfaen" w:cs="Calibri"/>
          <w:lang w:eastAsia="en-US"/>
        </w:rPr>
        <w:t xml:space="preserve">the </w:t>
      </w:r>
      <w:r>
        <w:rPr>
          <w:rFonts w:ascii="Sylfaen" w:hAnsi="Sylfaen" w:cs="Calibri"/>
          <w:lang w:eastAsia="en-US"/>
        </w:rPr>
        <w:t xml:space="preserve">decision </w:t>
      </w:r>
      <w:r w:rsidR="00890036">
        <w:rPr>
          <w:rFonts w:ascii="Sylfaen" w:hAnsi="Sylfaen" w:cs="Calibri"/>
          <w:lang w:eastAsia="en-US"/>
        </w:rPr>
        <w:t xml:space="preserve">to construct </w:t>
      </w:r>
      <w:r w:rsidR="00C47A5B">
        <w:rPr>
          <w:rFonts w:ascii="Sylfaen" w:hAnsi="Sylfaen" w:cs="Calibri"/>
          <w:lang w:eastAsia="en-US"/>
        </w:rPr>
        <w:t xml:space="preserve">a </w:t>
      </w:r>
      <w:r w:rsidR="00890036">
        <w:rPr>
          <w:rFonts w:ascii="Sylfaen" w:hAnsi="Sylfaen" w:cs="Calibri"/>
          <w:lang w:eastAsia="en-US"/>
        </w:rPr>
        <w:t xml:space="preserve">new building </w:t>
      </w:r>
      <w:r w:rsidR="00054210">
        <w:rPr>
          <w:rFonts w:ascii="Sylfaen" w:hAnsi="Sylfaen" w:cs="Calibri"/>
          <w:lang w:eastAsia="en-US"/>
        </w:rPr>
        <w:t xml:space="preserve">in order to ensure </w:t>
      </w:r>
      <w:r w:rsidR="00C47A5B">
        <w:rPr>
          <w:rFonts w:ascii="Sylfaen" w:hAnsi="Sylfaen" w:cs="Calibri"/>
          <w:lang w:eastAsia="en-US"/>
        </w:rPr>
        <w:t>high quality service provision in modern health facility. The land for the building is already allocated and tender procurement procedure for construction and equipping is also in process. Therefore</w:t>
      </w:r>
      <w:r w:rsidR="00C47A5B" w:rsidRPr="00347A68">
        <w:rPr>
          <w:rFonts w:ascii="Sylfaen" w:hAnsi="Sylfaen" w:cs="Calibri"/>
          <w:lang w:eastAsia="en-US"/>
        </w:rPr>
        <w:t>, we would like to kindly ask you to consider the possibility of postponing implementation of the grant project till 2021.</w:t>
      </w:r>
    </w:p>
    <w:p w:rsidR="00C47A5B" w:rsidRDefault="00C47A5B" w:rsidP="00C47A5B">
      <w:pPr>
        <w:rPr>
          <w:rFonts w:ascii="Sylfaen" w:hAnsi="Sylfaen" w:cs="Calibri"/>
          <w:lang w:eastAsia="en-US"/>
        </w:rPr>
      </w:pPr>
    </w:p>
    <w:p w:rsidR="00913A50" w:rsidRPr="00DB126A" w:rsidRDefault="00C47A5B" w:rsidP="00DB126A">
      <w:pPr>
        <w:pStyle w:val="NormalWeb"/>
        <w:shd w:val="clear" w:color="auto" w:fill="FFFFFF"/>
        <w:spacing w:before="0" w:beforeAutospacing="0" w:after="0" w:afterAutospacing="0" w:line="315" w:lineRule="atLeast"/>
        <w:rPr>
          <w:rFonts w:ascii="BPGArialsmall" w:hAnsi="BPGArialsmall"/>
          <w:color w:val="373737"/>
          <w:sz w:val="21"/>
          <w:szCs w:val="21"/>
        </w:rPr>
      </w:pPr>
      <w:r w:rsidRPr="00347A68">
        <w:rPr>
          <w:rFonts w:ascii="Sylfaen" w:hAnsi="Sylfaen" w:cs="Calibri"/>
        </w:rPr>
        <w:t xml:space="preserve">If such proposal would not be acceptable for </w:t>
      </w:r>
      <w:r w:rsidR="00913A50">
        <w:rPr>
          <w:rFonts w:ascii="Sylfaen" w:hAnsi="Sylfaen" w:cs="Calibri"/>
        </w:rPr>
        <w:t xml:space="preserve">the </w:t>
      </w:r>
      <w:r w:rsidRPr="00347A68">
        <w:rPr>
          <w:rFonts w:ascii="Sylfaen" w:hAnsi="Sylfaen" w:cs="Calibri"/>
        </w:rPr>
        <w:t xml:space="preserve">Chinese government, we would like to ask you to </w:t>
      </w:r>
      <w:r w:rsidR="00913A50">
        <w:rPr>
          <w:rFonts w:ascii="Sylfaen" w:hAnsi="Sylfaen" w:cs="Calibri"/>
        </w:rPr>
        <w:t>direct</w:t>
      </w:r>
      <w:r w:rsidR="00DB126A">
        <w:rPr>
          <w:rFonts w:ascii="Sylfaen" w:hAnsi="Sylfaen" w:cs="Calibri"/>
        </w:rPr>
        <w:t xml:space="preserve"> the</w:t>
      </w:r>
      <w:r w:rsidR="00913A50">
        <w:rPr>
          <w:rFonts w:ascii="Sylfaen" w:hAnsi="Sylfaen" w:cs="Calibri"/>
        </w:rPr>
        <w:t xml:space="preserve"> grant aid for</w:t>
      </w:r>
      <w:r w:rsidR="008A57B7">
        <w:rPr>
          <w:rFonts w:ascii="Sylfaen" w:hAnsi="Sylfaen" w:cs="Calibri"/>
        </w:rPr>
        <w:t xml:space="preserve"> equipping </w:t>
      </w:r>
      <w:proofErr w:type="spellStart"/>
      <w:r w:rsidR="008A57B7">
        <w:rPr>
          <w:rFonts w:ascii="Sylfaen" w:hAnsi="Sylfaen" w:cs="Calibri"/>
        </w:rPr>
        <w:t>multiprofile</w:t>
      </w:r>
      <w:proofErr w:type="spellEnd"/>
      <w:r w:rsidR="008A57B7">
        <w:rPr>
          <w:rFonts w:ascii="Sylfaen" w:hAnsi="Sylfaen" w:cs="Calibri"/>
        </w:rPr>
        <w:t xml:space="preserve"> University Hospital</w:t>
      </w:r>
      <w:r w:rsidRPr="00347A68">
        <w:rPr>
          <w:rFonts w:ascii="Sylfaen" w:hAnsi="Sylfaen" w:cs="Calibri"/>
        </w:rPr>
        <w:t xml:space="preserve"> in the village of </w:t>
      </w:r>
      <w:proofErr w:type="spellStart"/>
      <w:r w:rsidRPr="00347A68">
        <w:rPr>
          <w:rFonts w:ascii="Sylfaen" w:hAnsi="Sylfaen" w:cs="Calibri"/>
        </w:rPr>
        <w:t>Rukhi</w:t>
      </w:r>
      <w:proofErr w:type="spellEnd"/>
      <w:r w:rsidRPr="00347A68">
        <w:rPr>
          <w:rFonts w:ascii="Sylfaen" w:hAnsi="Sylfaen" w:cs="Calibri"/>
        </w:rPr>
        <w:t>, Zugdidi</w:t>
      </w:r>
      <w:r w:rsidR="00DB126A">
        <w:rPr>
          <w:rFonts w:ascii="Sylfaen" w:hAnsi="Sylfaen" w:cs="Calibri"/>
        </w:rPr>
        <w:t>, which is in the s</w:t>
      </w:r>
      <w:r w:rsidR="008A57B7">
        <w:rPr>
          <w:rFonts w:ascii="Sylfaen" w:hAnsi="Sylfaen" w:cs="Calibri"/>
        </w:rPr>
        <w:t>tate ownership</w:t>
      </w:r>
      <w:r w:rsidRPr="00347A68">
        <w:rPr>
          <w:rFonts w:ascii="Sylfaen" w:hAnsi="Sylfaen" w:cs="Calibri"/>
        </w:rPr>
        <w:t>.</w:t>
      </w:r>
      <w:r w:rsidR="008A57B7">
        <w:rPr>
          <w:rFonts w:ascii="Sylfaen" w:hAnsi="Sylfaen" w:cs="Calibri"/>
        </w:rPr>
        <w:t xml:space="preserve"> </w:t>
      </w:r>
      <w:r w:rsidR="008A57B7">
        <w:rPr>
          <w:rFonts w:ascii="BPGArialsmall" w:hAnsi="BPGArialsmall"/>
          <w:color w:val="373737"/>
          <w:sz w:val="21"/>
          <w:szCs w:val="21"/>
        </w:rPr>
        <w:t>The entire construction area covers 30,000 square meters.</w:t>
      </w:r>
      <w:r w:rsidR="00DB126A">
        <w:rPr>
          <w:rFonts w:ascii="BPGArialsmall" w:hAnsi="BPGArialsmall"/>
          <w:color w:val="373737"/>
          <w:sz w:val="21"/>
          <w:szCs w:val="21"/>
        </w:rPr>
        <w:t xml:space="preserve"> </w:t>
      </w:r>
      <w:r w:rsidR="00913A50">
        <w:rPr>
          <w:rFonts w:ascii="Sylfaen" w:hAnsi="Sylfaen"/>
          <w:color w:val="727272"/>
          <w:sz w:val="21"/>
          <w:szCs w:val="21"/>
        </w:rPr>
        <w:t xml:space="preserve">220-bed university hospital consists of 7 blocks and different type technical buildings. At the moment, </w:t>
      </w:r>
      <w:r w:rsidR="008A57B7">
        <w:rPr>
          <w:rFonts w:ascii="Sylfaen" w:hAnsi="Sylfaen"/>
          <w:color w:val="727272"/>
          <w:sz w:val="21"/>
          <w:szCs w:val="21"/>
        </w:rPr>
        <w:t xml:space="preserve">the </w:t>
      </w:r>
      <w:r w:rsidR="00913A50">
        <w:rPr>
          <w:rFonts w:ascii="Sylfaen" w:hAnsi="Sylfaen"/>
          <w:color w:val="727272"/>
          <w:sz w:val="21"/>
          <w:szCs w:val="21"/>
        </w:rPr>
        <w:t>construction is completed in all 7 buildings; Sewage and water supply systems and helicopter landing area is arranged.  The outer perimeter paving works are ongoing.</w:t>
      </w:r>
      <w:r w:rsidR="00913A50">
        <w:rPr>
          <w:rFonts w:ascii="Sylfaen" w:hAnsi="Sylfaen"/>
          <w:color w:val="727272"/>
          <w:sz w:val="21"/>
          <w:szCs w:val="21"/>
        </w:rPr>
        <w:t xml:space="preserve"> </w:t>
      </w:r>
      <w:r w:rsidR="00913A50">
        <w:rPr>
          <w:rFonts w:ascii="Sylfaen" w:hAnsi="Sylfaen"/>
          <w:color w:val="727272"/>
          <w:sz w:val="21"/>
          <w:szCs w:val="21"/>
        </w:rPr>
        <w:t>There will be arranged classrooms and libraries for medical students and residents, sports facilities, parking, internal paths, pools and parks on the territory of the hospital. Also, 92 –bed dormitory for the residents and the family members of patients will be arranged.</w:t>
      </w:r>
      <w:r w:rsidR="00DB126A">
        <w:rPr>
          <w:rFonts w:ascii="Sylfaen" w:hAnsi="Sylfaen"/>
          <w:color w:val="727272"/>
          <w:sz w:val="21"/>
          <w:szCs w:val="21"/>
        </w:rPr>
        <w:t xml:space="preserve"> </w:t>
      </w:r>
      <w:r w:rsidR="0063242F">
        <w:rPr>
          <w:rFonts w:ascii="Sylfaen" w:hAnsi="Sylfaen"/>
          <w:color w:val="727272"/>
          <w:sz w:val="21"/>
          <w:szCs w:val="21"/>
        </w:rPr>
        <w:t xml:space="preserve">Internal decoration works will be finished till the end of the year. </w:t>
      </w:r>
      <w:proofErr w:type="spellStart"/>
      <w:r w:rsidR="00DB126A">
        <w:rPr>
          <w:rFonts w:ascii="Sylfaen" w:hAnsi="Sylfaen"/>
          <w:color w:val="727272"/>
          <w:sz w:val="21"/>
          <w:szCs w:val="21"/>
        </w:rPr>
        <w:t>Shida</w:t>
      </w:r>
      <w:proofErr w:type="spellEnd"/>
      <w:r w:rsidR="00DB126A">
        <w:rPr>
          <w:rFonts w:ascii="Sylfaen" w:hAnsi="Sylfaen"/>
          <w:color w:val="727272"/>
          <w:sz w:val="21"/>
          <w:szCs w:val="21"/>
        </w:rPr>
        <w:t xml:space="preserve"> </w:t>
      </w:r>
      <w:proofErr w:type="spellStart"/>
      <w:r w:rsidR="00DB126A">
        <w:rPr>
          <w:rFonts w:ascii="Sylfaen" w:hAnsi="Sylfaen"/>
          <w:color w:val="727272"/>
          <w:sz w:val="21"/>
          <w:szCs w:val="21"/>
        </w:rPr>
        <w:t>mopirketeba</w:t>
      </w:r>
      <w:proofErr w:type="spellEnd"/>
      <w:r w:rsidR="00DB126A">
        <w:rPr>
          <w:rFonts w:ascii="Sylfaen" w:hAnsi="Sylfaen"/>
          <w:color w:val="727272"/>
          <w:sz w:val="21"/>
          <w:szCs w:val="21"/>
        </w:rPr>
        <w:t xml:space="preserve"> </w:t>
      </w:r>
      <w:proofErr w:type="spellStart"/>
      <w:r w:rsidR="00DB126A">
        <w:rPr>
          <w:rFonts w:ascii="Sylfaen" w:hAnsi="Sylfaen"/>
          <w:color w:val="727272"/>
          <w:sz w:val="21"/>
          <w:szCs w:val="21"/>
        </w:rPr>
        <w:t>mimdinareobs</w:t>
      </w:r>
      <w:proofErr w:type="spellEnd"/>
      <w:r w:rsidR="00DB126A">
        <w:rPr>
          <w:rFonts w:ascii="Sylfaen" w:hAnsi="Sylfaen"/>
          <w:color w:val="727272"/>
          <w:sz w:val="21"/>
          <w:szCs w:val="21"/>
        </w:rPr>
        <w:t xml:space="preserve"> da </w:t>
      </w:r>
      <w:proofErr w:type="spellStart"/>
      <w:r w:rsidR="00DB126A">
        <w:rPr>
          <w:rFonts w:ascii="Sylfaen" w:hAnsi="Sylfaen"/>
          <w:color w:val="727272"/>
          <w:sz w:val="21"/>
          <w:szCs w:val="21"/>
        </w:rPr>
        <w:t>wlis</w:t>
      </w:r>
      <w:proofErr w:type="spellEnd"/>
      <w:r w:rsidR="00DB126A">
        <w:rPr>
          <w:rFonts w:ascii="Sylfaen" w:hAnsi="Sylfaen"/>
          <w:color w:val="727272"/>
          <w:sz w:val="21"/>
          <w:szCs w:val="21"/>
        </w:rPr>
        <w:t xml:space="preserve"> bolos </w:t>
      </w:r>
      <w:proofErr w:type="spellStart"/>
      <w:r w:rsidR="00DB126A">
        <w:rPr>
          <w:rFonts w:ascii="Sylfaen" w:hAnsi="Sylfaen"/>
          <w:color w:val="727272"/>
          <w:sz w:val="21"/>
          <w:szCs w:val="21"/>
        </w:rPr>
        <w:t>dasruldeba</w:t>
      </w:r>
      <w:proofErr w:type="spellEnd"/>
    </w:p>
    <w:p w:rsidR="00913A50" w:rsidRDefault="008A57B7" w:rsidP="00D16F39">
      <w:pPr>
        <w:shd w:val="clear" w:color="auto" w:fill="FFFFFF"/>
        <w:rPr>
          <w:rFonts w:ascii="Sylfaen" w:eastAsia="Times New Roman" w:hAnsi="Sylfaen" w:cs="Times New Roman"/>
          <w:lang w:eastAsia="en-US"/>
        </w:rPr>
      </w:pPr>
      <w:r w:rsidRPr="008A57B7">
        <w:rPr>
          <w:rFonts w:ascii="Sylfaen" w:eastAsia="Times New Roman" w:hAnsi="Sylfaen" w:cs="Times New Roman"/>
          <w:lang w:eastAsia="en-US"/>
        </w:rPr>
        <w:t>Ultrasound, X-ray and wide range of laboratory investigations, full-service radiation therapy, computer and magnetic resonance imaging will be available to patients.</w:t>
      </w:r>
    </w:p>
    <w:p w:rsidR="008A57B7" w:rsidRDefault="00DB126A" w:rsidP="00913A50">
      <w:pPr>
        <w:pStyle w:val="NormalWeb"/>
        <w:shd w:val="clear" w:color="auto" w:fill="FFFFFF"/>
        <w:spacing w:before="0" w:beforeAutospacing="0" w:after="0" w:afterAutospacing="0" w:line="315" w:lineRule="atLeast"/>
        <w:rPr>
          <w:rFonts w:ascii="BPGArialsmall" w:hAnsi="BPGArialsmall"/>
          <w:color w:val="373737"/>
          <w:sz w:val="21"/>
          <w:szCs w:val="21"/>
        </w:rPr>
      </w:pPr>
      <w:r>
        <w:rPr>
          <w:rFonts w:ascii="BPGArialsmall" w:hAnsi="BPGArialsmall"/>
          <w:color w:val="373737"/>
          <w:sz w:val="21"/>
          <w:szCs w:val="21"/>
        </w:rPr>
        <w:t xml:space="preserve">This unique project will serve as </w:t>
      </w:r>
    </w:p>
    <w:p w:rsidR="00913A50" w:rsidRDefault="00913A50" w:rsidP="00913A50">
      <w:pPr>
        <w:pStyle w:val="NormalWeb"/>
        <w:shd w:val="clear" w:color="auto" w:fill="FFFFFF"/>
        <w:spacing w:before="0" w:beforeAutospacing="0" w:after="0" w:afterAutospacing="0" w:line="315" w:lineRule="atLeast"/>
        <w:rPr>
          <w:rFonts w:ascii="BPGArialsmall" w:hAnsi="BPGArialsmall"/>
          <w:color w:val="373737"/>
          <w:sz w:val="21"/>
          <w:szCs w:val="21"/>
        </w:rPr>
      </w:pPr>
      <w:r>
        <w:rPr>
          <w:rStyle w:val="Strong"/>
          <w:rFonts w:ascii="inherit" w:hAnsi="inherit"/>
          <w:color w:val="373737"/>
          <w:sz w:val="21"/>
          <w:szCs w:val="21"/>
          <w:bdr w:val="none" w:sz="0" w:space="0" w:color="auto" w:frame="1"/>
        </w:rPr>
        <w:lastRenderedPageBreak/>
        <w:t>Outcome</w:t>
      </w:r>
      <w:r>
        <w:rPr>
          <w:rFonts w:ascii="BPGArialsmall" w:hAnsi="BPGArialsmall"/>
          <w:color w:val="373737"/>
          <w:sz w:val="21"/>
          <w:szCs w:val="21"/>
        </w:rPr>
        <w:t xml:space="preserve">: The construction of the clinic is significant in a number of regards. After it becomes operational, the settlers of </w:t>
      </w:r>
      <w:proofErr w:type="spellStart"/>
      <w:r>
        <w:rPr>
          <w:rFonts w:ascii="BPGArialsmall" w:hAnsi="BPGArialsmall"/>
          <w:color w:val="373737"/>
          <w:sz w:val="21"/>
          <w:szCs w:val="21"/>
        </w:rPr>
        <w:t>Rukhi</w:t>
      </w:r>
      <w:proofErr w:type="spellEnd"/>
      <w:r>
        <w:rPr>
          <w:rFonts w:ascii="BPGArialsmall" w:hAnsi="BPGArialsmall"/>
          <w:color w:val="373737"/>
          <w:sz w:val="21"/>
          <w:szCs w:val="21"/>
        </w:rPr>
        <w:t xml:space="preserve"> and the surrounding villages of </w:t>
      </w:r>
      <w:proofErr w:type="spellStart"/>
      <w:r>
        <w:rPr>
          <w:rFonts w:ascii="BPGArialsmall" w:hAnsi="BPGArialsmall"/>
          <w:color w:val="373737"/>
          <w:sz w:val="21"/>
          <w:szCs w:val="21"/>
        </w:rPr>
        <w:t>Akhalabastumani</w:t>
      </w:r>
      <w:proofErr w:type="spellEnd"/>
      <w:r>
        <w:rPr>
          <w:rFonts w:ascii="BPGArialsmall" w:hAnsi="BPGArialsmall"/>
          <w:color w:val="373737"/>
          <w:sz w:val="21"/>
          <w:szCs w:val="21"/>
        </w:rPr>
        <w:t xml:space="preserve"> and </w:t>
      </w:r>
      <w:proofErr w:type="spellStart"/>
      <w:r>
        <w:rPr>
          <w:rFonts w:ascii="BPGArialsmall" w:hAnsi="BPGArialsmall"/>
          <w:color w:val="373737"/>
          <w:sz w:val="21"/>
          <w:szCs w:val="21"/>
        </w:rPr>
        <w:t>Rike</w:t>
      </w:r>
      <w:proofErr w:type="spellEnd"/>
      <w:r>
        <w:rPr>
          <w:rFonts w:ascii="BPGArialsmall" w:hAnsi="BPGArialsmall"/>
          <w:color w:val="373737"/>
          <w:sz w:val="21"/>
          <w:szCs w:val="21"/>
        </w:rPr>
        <w:t>, won't have to travel to Zugdidi for medical services. The hospital will serve the patients both from the region and Abkhazia.</w:t>
      </w:r>
    </w:p>
    <w:p w:rsidR="00913A50" w:rsidRDefault="00913A50" w:rsidP="00913A50">
      <w:pPr>
        <w:pStyle w:val="NormalWeb"/>
        <w:shd w:val="clear" w:color="auto" w:fill="FFFFFF"/>
        <w:spacing w:before="0" w:beforeAutospacing="0" w:after="0" w:afterAutospacing="0" w:line="315" w:lineRule="atLeast"/>
        <w:rPr>
          <w:rFonts w:ascii="BPGArialsmall" w:hAnsi="BPGArialsmall"/>
          <w:color w:val="373737"/>
          <w:sz w:val="21"/>
          <w:szCs w:val="21"/>
        </w:rPr>
      </w:pPr>
      <w:r>
        <w:rPr>
          <w:rFonts w:ascii="BPGArialsmall" w:hAnsi="BPGArialsmall"/>
          <w:color w:val="373737"/>
          <w:sz w:val="21"/>
          <w:szCs w:val="21"/>
        </w:rPr>
        <w:t>On the territory of the clinic, for the students and post-graduates in the field of medicine, there will be arranged auditoriums and a library, as well as sports and health infrastructure, parking lots, inner pathways, pools and parks. A dormitory with a total capacity of 92 places will be built to accommodate prost-graduates and the family members of the patients undergoing treatment in the hospital. </w:t>
      </w:r>
    </w:p>
    <w:p w:rsidR="00913A50" w:rsidRDefault="00913A50" w:rsidP="00913A50">
      <w:pPr>
        <w:pStyle w:val="NormalWeb"/>
        <w:shd w:val="clear" w:color="auto" w:fill="FFFFFF"/>
        <w:spacing w:before="0" w:beforeAutospacing="0" w:after="0" w:afterAutospacing="0" w:line="315" w:lineRule="atLeast"/>
        <w:rPr>
          <w:rFonts w:ascii="BPGArialsmall" w:hAnsi="BPGArialsmall"/>
          <w:color w:val="373737"/>
          <w:sz w:val="21"/>
          <w:szCs w:val="21"/>
        </w:rPr>
      </w:pPr>
      <w:r>
        <w:rPr>
          <w:rFonts w:ascii="BPGArialsmall" w:hAnsi="BPGArialsmall"/>
          <w:color w:val="373737"/>
          <w:sz w:val="21"/>
          <w:szCs w:val="21"/>
        </w:rPr>
        <w:t> </w:t>
      </w:r>
    </w:p>
    <w:p w:rsidR="0063242F" w:rsidRPr="0063242F" w:rsidRDefault="0063242F" w:rsidP="0063242F">
      <w:pPr>
        <w:shd w:val="clear" w:color="auto" w:fill="FFFFFF"/>
        <w:spacing w:before="375" w:after="150" w:line="300" w:lineRule="atLeast"/>
        <w:outlineLvl w:val="3"/>
        <w:rPr>
          <w:rFonts w:ascii="Times New Roman" w:eastAsia="Times New Roman" w:hAnsi="Times New Roman" w:cs="Times New Roman"/>
          <w:b/>
          <w:bCs/>
          <w:color w:val="333333"/>
          <w:lang w:eastAsia="en-US"/>
        </w:rPr>
      </w:pPr>
      <w:r w:rsidRPr="0063242F">
        <w:rPr>
          <w:rFonts w:ascii="Times New Roman" w:eastAsia="Times New Roman" w:hAnsi="Times New Roman" w:cs="Times New Roman"/>
          <w:b/>
          <w:bCs/>
          <w:color w:val="333333"/>
          <w:lang w:eastAsia="en-US"/>
        </w:rPr>
        <w:t xml:space="preserve">In the beginning of the next year </w:t>
      </w:r>
      <w:proofErr w:type="spellStart"/>
      <w:r w:rsidRPr="0063242F">
        <w:rPr>
          <w:rFonts w:ascii="Times New Roman" w:eastAsia="Times New Roman" w:hAnsi="Times New Roman" w:cs="Times New Roman"/>
          <w:b/>
          <w:bCs/>
          <w:color w:val="333333"/>
          <w:lang w:eastAsia="en-US"/>
        </w:rPr>
        <w:t>multi functional</w:t>
      </w:r>
      <w:proofErr w:type="spellEnd"/>
      <w:r w:rsidRPr="0063242F">
        <w:rPr>
          <w:rFonts w:ascii="Times New Roman" w:eastAsia="Times New Roman" w:hAnsi="Times New Roman" w:cs="Times New Roman"/>
          <w:b/>
          <w:bCs/>
          <w:color w:val="333333"/>
          <w:lang w:eastAsia="en-US"/>
        </w:rPr>
        <w:t xml:space="preserve"> university hospital with a capacity of 220 patients will be opened in </w:t>
      </w:r>
      <w:proofErr w:type="spellStart"/>
      <w:r w:rsidRPr="0063242F">
        <w:rPr>
          <w:rFonts w:ascii="Times New Roman" w:eastAsia="Times New Roman" w:hAnsi="Times New Roman" w:cs="Times New Roman"/>
          <w:b/>
          <w:bCs/>
          <w:color w:val="333333"/>
          <w:lang w:eastAsia="en-US"/>
        </w:rPr>
        <w:t>Rukhi</w:t>
      </w:r>
      <w:proofErr w:type="spellEnd"/>
      <w:r w:rsidRPr="0063242F">
        <w:rPr>
          <w:rFonts w:ascii="Times New Roman" w:eastAsia="Times New Roman" w:hAnsi="Times New Roman" w:cs="Times New Roman"/>
          <w:b/>
          <w:bCs/>
          <w:color w:val="333333"/>
          <w:lang w:eastAsia="en-US"/>
        </w:rPr>
        <w:t>.</w:t>
      </w:r>
    </w:p>
    <w:p w:rsidR="0063242F" w:rsidRPr="0063242F" w:rsidRDefault="0063242F" w:rsidP="0063242F">
      <w:pPr>
        <w:shd w:val="clear" w:color="auto" w:fill="FFFFFF"/>
        <w:rPr>
          <w:rFonts w:ascii="Times New Roman" w:eastAsia="Times New Roman" w:hAnsi="Times New Roman" w:cs="Times New Roman"/>
          <w:color w:val="333333"/>
          <w:sz w:val="20"/>
          <w:szCs w:val="20"/>
          <w:lang w:eastAsia="en-US"/>
        </w:rPr>
      </w:pPr>
      <w:r w:rsidRPr="0063242F">
        <w:rPr>
          <w:rFonts w:ascii="Times New Roman" w:eastAsia="Times New Roman" w:hAnsi="Times New Roman" w:cs="Times New Roman"/>
          <w:color w:val="333333"/>
          <w:sz w:val="20"/>
          <w:szCs w:val="20"/>
          <w:lang w:eastAsia="en-US"/>
        </w:rPr>
        <w:t>The construction works are in the active phase. Completed and ongoing works were visited by Prime Minister of Georgia and the members of the Cabinet.</w:t>
      </w:r>
      <w:r w:rsidRPr="0063242F">
        <w:rPr>
          <w:rFonts w:ascii="Times New Roman" w:eastAsia="Times New Roman" w:hAnsi="Times New Roman" w:cs="Times New Roman"/>
          <w:color w:val="333333"/>
          <w:sz w:val="20"/>
          <w:szCs w:val="20"/>
          <w:lang w:eastAsia="en-US"/>
        </w:rPr>
        <w:br/>
        <w:t>The main building of the hospital has been completed and the construction of auxiliary buildings is ongoing.</w:t>
      </w:r>
    </w:p>
    <w:p w:rsidR="0063242F" w:rsidRPr="0063242F" w:rsidRDefault="0063242F" w:rsidP="0063242F">
      <w:pPr>
        <w:shd w:val="clear" w:color="auto" w:fill="FFFFFF"/>
        <w:spacing w:after="300"/>
        <w:rPr>
          <w:rFonts w:ascii="Times New Roman" w:eastAsia="Times New Roman" w:hAnsi="Times New Roman" w:cs="Times New Roman"/>
          <w:color w:val="333333"/>
          <w:sz w:val="20"/>
          <w:szCs w:val="20"/>
          <w:lang w:eastAsia="en-US"/>
        </w:rPr>
      </w:pPr>
      <w:r w:rsidRPr="0063242F">
        <w:rPr>
          <w:rFonts w:ascii="Times New Roman" w:eastAsia="Times New Roman" w:hAnsi="Times New Roman" w:cs="Times New Roman"/>
          <w:color w:val="333333"/>
          <w:sz w:val="20"/>
          <w:szCs w:val="20"/>
          <w:lang w:eastAsia="en-US"/>
        </w:rPr>
        <w:t xml:space="preserve">As it was noted by the Minister of Health Davit </w:t>
      </w:r>
      <w:proofErr w:type="spellStart"/>
      <w:r w:rsidRPr="0063242F">
        <w:rPr>
          <w:rFonts w:ascii="Times New Roman" w:eastAsia="Times New Roman" w:hAnsi="Times New Roman" w:cs="Times New Roman"/>
          <w:color w:val="333333"/>
          <w:sz w:val="20"/>
          <w:szCs w:val="20"/>
          <w:lang w:eastAsia="en-US"/>
        </w:rPr>
        <w:t>Sergeenko</w:t>
      </w:r>
      <w:proofErr w:type="spellEnd"/>
      <w:r w:rsidRPr="0063242F">
        <w:rPr>
          <w:rFonts w:ascii="Times New Roman" w:eastAsia="Times New Roman" w:hAnsi="Times New Roman" w:cs="Times New Roman"/>
          <w:color w:val="333333"/>
          <w:sz w:val="20"/>
          <w:szCs w:val="20"/>
          <w:lang w:eastAsia="en-US"/>
        </w:rPr>
        <w:t>, the classrooms and the library, as well as – sports facilities, swimming pools and parks for medical students and residents of the clinic will be constructed on the territory of the hospital.</w:t>
      </w:r>
    </w:p>
    <w:p w:rsidR="0063242F" w:rsidRPr="0063242F" w:rsidRDefault="0063242F" w:rsidP="0063242F">
      <w:pPr>
        <w:shd w:val="clear" w:color="auto" w:fill="FFFFFF"/>
        <w:rPr>
          <w:rFonts w:ascii="Times New Roman" w:eastAsia="Times New Roman" w:hAnsi="Times New Roman" w:cs="Times New Roman"/>
          <w:color w:val="333333"/>
          <w:sz w:val="20"/>
          <w:szCs w:val="20"/>
          <w:lang w:eastAsia="en-US"/>
        </w:rPr>
      </w:pPr>
      <w:r w:rsidRPr="0063242F">
        <w:rPr>
          <w:rFonts w:ascii="Times New Roman" w:eastAsia="Times New Roman" w:hAnsi="Times New Roman" w:cs="Times New Roman"/>
          <w:color w:val="333333"/>
          <w:sz w:val="20"/>
          <w:szCs w:val="20"/>
          <w:lang w:eastAsia="en-US"/>
        </w:rPr>
        <w:t>According to the minister, after opening of the clinic, up to 600 people will be employed.</w:t>
      </w:r>
      <w:r w:rsidRPr="0063242F">
        <w:rPr>
          <w:rFonts w:ascii="Times New Roman" w:eastAsia="Times New Roman" w:hAnsi="Times New Roman" w:cs="Times New Roman"/>
          <w:color w:val="333333"/>
          <w:sz w:val="20"/>
          <w:szCs w:val="20"/>
          <w:lang w:eastAsia="en-US"/>
        </w:rPr>
        <w:br/>
        <w:t xml:space="preserve">Following the launch of the clinic, residents of </w:t>
      </w:r>
      <w:proofErr w:type="spellStart"/>
      <w:r w:rsidRPr="0063242F">
        <w:rPr>
          <w:rFonts w:ascii="Times New Roman" w:eastAsia="Times New Roman" w:hAnsi="Times New Roman" w:cs="Times New Roman"/>
          <w:color w:val="333333"/>
          <w:sz w:val="20"/>
          <w:szCs w:val="20"/>
          <w:lang w:eastAsia="en-US"/>
        </w:rPr>
        <w:t>Rukhi</w:t>
      </w:r>
      <w:proofErr w:type="spellEnd"/>
      <w:r w:rsidRPr="0063242F">
        <w:rPr>
          <w:rFonts w:ascii="Times New Roman" w:eastAsia="Times New Roman" w:hAnsi="Times New Roman" w:cs="Times New Roman"/>
          <w:color w:val="333333"/>
          <w:sz w:val="20"/>
          <w:szCs w:val="20"/>
          <w:lang w:eastAsia="en-US"/>
        </w:rPr>
        <w:t xml:space="preserve"> and the nearby villages will not have to travel to Zugdidi to get medical care.</w:t>
      </w:r>
    </w:p>
    <w:p w:rsidR="0063242F" w:rsidRPr="0063242F" w:rsidRDefault="0063242F" w:rsidP="0063242F">
      <w:pPr>
        <w:shd w:val="clear" w:color="auto" w:fill="FFFFFF"/>
        <w:spacing w:after="300"/>
        <w:rPr>
          <w:rFonts w:ascii="Times New Roman" w:eastAsia="Times New Roman" w:hAnsi="Times New Roman" w:cs="Times New Roman"/>
          <w:color w:val="333333"/>
          <w:sz w:val="20"/>
          <w:szCs w:val="20"/>
          <w:lang w:eastAsia="en-US"/>
        </w:rPr>
      </w:pPr>
      <w:r w:rsidRPr="0063242F">
        <w:rPr>
          <w:rFonts w:ascii="Times New Roman" w:eastAsia="Times New Roman" w:hAnsi="Times New Roman" w:cs="Times New Roman"/>
          <w:color w:val="333333"/>
          <w:sz w:val="20"/>
          <w:szCs w:val="20"/>
          <w:lang w:eastAsia="en-US"/>
        </w:rPr>
        <w:t>The hospital will also serve patients from other regions, including Abkhazia. 92-bed dormitory will be constructed for the residents, family members and relatives of the patients brought to the clinic for the treatment.</w:t>
      </w:r>
    </w:p>
    <w:p w:rsidR="0063242F" w:rsidRPr="0063242F" w:rsidRDefault="0063242F" w:rsidP="0063242F">
      <w:pPr>
        <w:pBdr>
          <w:top w:val="single" w:sz="2" w:space="0" w:color="777777"/>
          <w:left w:val="single" w:sz="24" w:space="14" w:color="777777"/>
          <w:bottom w:val="single" w:sz="2" w:space="0" w:color="777777"/>
          <w:right w:val="single" w:sz="2" w:space="14" w:color="777777"/>
        </w:pBdr>
        <w:shd w:val="clear" w:color="auto" w:fill="FFFFFF"/>
        <w:spacing w:line="420" w:lineRule="atLeast"/>
        <w:rPr>
          <w:rFonts w:ascii="Arial" w:eastAsia="Times New Roman" w:hAnsi="Arial" w:cs="Arial"/>
          <w:i/>
          <w:iCs/>
          <w:color w:val="999999"/>
          <w:sz w:val="27"/>
          <w:szCs w:val="27"/>
          <w:lang w:eastAsia="en-US"/>
        </w:rPr>
      </w:pPr>
      <w:r w:rsidRPr="0063242F">
        <w:rPr>
          <w:rFonts w:ascii="Arial" w:eastAsia="Times New Roman" w:hAnsi="Arial" w:cs="Arial"/>
          <w:b/>
          <w:bCs/>
          <w:i/>
          <w:iCs/>
          <w:color w:val="999999"/>
          <w:sz w:val="27"/>
          <w:szCs w:val="27"/>
          <w:bdr w:val="none" w:sz="0" w:space="0" w:color="auto" w:frame="1"/>
          <w:lang w:eastAsia="en-US"/>
        </w:rPr>
        <w:t>The cost of the project is 41 264 000 GEL and is completely financed from the state budget. During the construction works 154 persons are employed. Most of them are local residents.</w:t>
      </w:r>
    </w:p>
    <w:p w:rsidR="008A57B7" w:rsidRDefault="008A57B7" w:rsidP="00913A50">
      <w:pPr>
        <w:pStyle w:val="NormalWeb"/>
        <w:shd w:val="clear" w:color="auto" w:fill="FFFFFF"/>
        <w:spacing w:before="0" w:beforeAutospacing="0" w:after="0" w:afterAutospacing="0" w:line="315" w:lineRule="atLeast"/>
        <w:rPr>
          <w:rFonts w:ascii="BPGArialsmall" w:hAnsi="BPGArialsmall"/>
          <w:color w:val="373737"/>
          <w:sz w:val="21"/>
          <w:szCs w:val="21"/>
        </w:rPr>
      </w:pPr>
    </w:p>
    <w:p w:rsidR="0063242F" w:rsidRDefault="0063242F" w:rsidP="0063242F">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br/>
        <w:t>A multi-profile hospital is set to open a stone’s throw away from Georgia’s administrative border with breakaway Abkhazia, offering the highest level of care for locals and those living in the breakaway region.</w:t>
      </w:r>
    </w:p>
    <w:p w:rsidR="0063242F" w:rsidRDefault="0063242F" w:rsidP="0063242F">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Construction of a 41.3 million GEL hospital complex is already underway and is due to be completed in 2017.</w:t>
      </w:r>
    </w:p>
    <w:p w:rsidR="0063242F" w:rsidRDefault="0063242F" w:rsidP="0063242F">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The total cost of the new university hospital was expected to reach 41,264,000 GEL (about $17,597,308 /€15,900,703*) and boast 220 beds.</w:t>
      </w:r>
    </w:p>
    <w:p w:rsidR="0063242F" w:rsidRDefault="0063242F" w:rsidP="0063242F">
      <w:pPr>
        <w:pStyle w:val="NormalWeb"/>
        <w:shd w:val="clear" w:color="auto" w:fill="FFFFFF"/>
        <w:spacing w:before="0" w:beforeAutospacing="0" w:after="300" w:afterAutospacing="0"/>
        <w:rPr>
          <w:rFonts w:ascii="Arial" w:hAnsi="Arial" w:cs="Arial"/>
          <w:color w:val="000000"/>
          <w:sz w:val="21"/>
          <w:szCs w:val="21"/>
        </w:rPr>
      </w:pPr>
      <w:hyperlink r:id="rId4" w:tgtFrame="_blank" w:history="1">
        <w:r>
          <w:rPr>
            <w:rStyle w:val="Hyperlink"/>
            <w:rFonts w:ascii="Arial" w:hAnsi="Arial" w:cs="Arial"/>
            <w:b/>
            <w:bCs/>
            <w:color w:val="1E90FF"/>
            <w:sz w:val="21"/>
            <w:szCs w:val="21"/>
          </w:rPr>
          <w:t>State Construction Company Ltd </w:t>
        </w:r>
      </w:hyperlink>
      <w:r>
        <w:rPr>
          <w:rFonts w:ascii="Arial" w:hAnsi="Arial" w:cs="Arial"/>
          <w:color w:val="000000"/>
          <w:sz w:val="21"/>
          <w:szCs w:val="21"/>
        </w:rPr>
        <w:t xml:space="preserve">was responsible for building the hospital in </w:t>
      </w:r>
      <w:proofErr w:type="spellStart"/>
      <w:r>
        <w:rPr>
          <w:rFonts w:ascii="Arial" w:hAnsi="Arial" w:cs="Arial"/>
          <w:color w:val="000000"/>
          <w:sz w:val="21"/>
          <w:szCs w:val="21"/>
        </w:rPr>
        <w:t>Rukhi</w:t>
      </w:r>
      <w:proofErr w:type="spellEnd"/>
      <w:r>
        <w:rPr>
          <w:rFonts w:ascii="Arial" w:hAnsi="Arial" w:cs="Arial"/>
          <w:color w:val="000000"/>
          <w:sz w:val="21"/>
          <w:szCs w:val="21"/>
        </w:rPr>
        <w:t xml:space="preserve">, a village in the western Georgian city of Zugdidi, located about a </w:t>
      </w:r>
      <w:proofErr w:type="spellStart"/>
      <w:r>
        <w:rPr>
          <w:rFonts w:ascii="Arial" w:hAnsi="Arial" w:cs="Arial"/>
          <w:color w:val="000000"/>
          <w:sz w:val="21"/>
          <w:szCs w:val="21"/>
        </w:rPr>
        <w:t>kilometre</w:t>
      </w:r>
      <w:proofErr w:type="spellEnd"/>
      <w:r>
        <w:rPr>
          <w:rFonts w:ascii="Arial" w:hAnsi="Arial" w:cs="Arial"/>
          <w:color w:val="000000"/>
          <w:sz w:val="21"/>
          <w:szCs w:val="21"/>
        </w:rPr>
        <w:t xml:space="preserve"> from </w:t>
      </w:r>
      <w:proofErr w:type="spellStart"/>
      <w:r>
        <w:rPr>
          <w:rFonts w:ascii="Arial" w:hAnsi="Arial" w:cs="Arial"/>
          <w:color w:val="000000"/>
          <w:sz w:val="21"/>
          <w:szCs w:val="21"/>
        </w:rPr>
        <w:t>Enguri</w:t>
      </w:r>
      <w:proofErr w:type="spellEnd"/>
      <w:r>
        <w:rPr>
          <w:rFonts w:ascii="Arial" w:hAnsi="Arial" w:cs="Arial"/>
          <w:color w:val="000000"/>
          <w:sz w:val="21"/>
          <w:szCs w:val="21"/>
        </w:rPr>
        <w:t xml:space="preserve"> Bridge along the so-called Administrative Boundary Line (ABL) between occupied Abkhazia and the rest of Georgia.</w:t>
      </w:r>
    </w:p>
    <w:p w:rsidR="0063242F" w:rsidRDefault="0063242F" w:rsidP="0063242F">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The Ministry of Regional Development and Infrastructure of Georgia was the responsible party representing the State Construction Company Ltd, which was founded in 2006 with 100 percent participation of the state.</w:t>
      </w:r>
    </w:p>
    <w:p w:rsidR="0063242F" w:rsidRDefault="0063242F" w:rsidP="0063242F">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The hospital will be fully equipped with modern technologies and will include seven facilities.</w:t>
      </w:r>
    </w:p>
    <w:p w:rsidR="0063242F" w:rsidRDefault="0063242F" w:rsidP="0063242F">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In addition, an auditorium and library will be built for medical students and residents; sports facilities, parking lots, inner trails, pools and gardens will be constructed in the hospital territory too. A dormitory providing accommodation for residents, patients and their family members was also planned to be built.</w:t>
      </w:r>
    </w:p>
    <w:p w:rsidR="0063242F" w:rsidRDefault="0063242F" w:rsidP="00913A50">
      <w:pPr>
        <w:pStyle w:val="NormalWeb"/>
        <w:shd w:val="clear" w:color="auto" w:fill="FFFFFF"/>
        <w:spacing w:before="0" w:beforeAutospacing="0" w:after="0" w:afterAutospacing="0" w:line="315" w:lineRule="atLeast"/>
        <w:rPr>
          <w:rFonts w:ascii="BPGArialsmall" w:hAnsi="BPGArialsmall"/>
          <w:color w:val="373737"/>
          <w:sz w:val="21"/>
          <w:szCs w:val="21"/>
        </w:rPr>
      </w:pPr>
    </w:p>
    <w:p w:rsidR="00F97EDF" w:rsidRDefault="00913A50" w:rsidP="00D16F39">
      <w:pPr>
        <w:shd w:val="clear" w:color="auto" w:fill="FFFFFF"/>
        <w:rPr>
          <w:rFonts w:ascii="Sylfaen" w:eastAsia="Times New Roman" w:hAnsi="Sylfaen" w:cs="Times New Roman"/>
          <w:lang w:eastAsia="en-US"/>
        </w:rPr>
      </w:pPr>
      <w:r>
        <w:rPr>
          <w:rFonts w:ascii="Sylfaen" w:eastAsia="Times New Roman" w:hAnsi="Sylfaen" w:cs="Times New Roman"/>
          <w:lang w:eastAsia="en-US"/>
        </w:rPr>
        <w:t xml:space="preserve">Once again we would like to </w:t>
      </w:r>
      <w:r w:rsidR="00F97EDF">
        <w:rPr>
          <w:rFonts w:ascii="Sylfaen" w:eastAsia="Times New Roman" w:hAnsi="Sylfaen" w:cs="Times New Roman"/>
          <w:lang w:eastAsia="en-US"/>
        </w:rPr>
        <w:t>express</w:t>
      </w:r>
      <w:r>
        <w:rPr>
          <w:rFonts w:ascii="Sylfaen" w:eastAsia="Times New Roman" w:hAnsi="Sylfaen" w:cs="Times New Roman"/>
          <w:lang w:eastAsia="en-US"/>
        </w:rPr>
        <w:t xml:space="preserve"> our </w:t>
      </w:r>
      <w:r w:rsidR="0063242F">
        <w:rPr>
          <w:rFonts w:ascii="Sylfaen" w:eastAsia="Times New Roman" w:hAnsi="Sylfaen" w:cs="Times New Roman"/>
          <w:lang w:eastAsia="en-US"/>
        </w:rPr>
        <w:t xml:space="preserve">most </w:t>
      </w:r>
      <w:r>
        <w:rPr>
          <w:rFonts w:ascii="Sylfaen" w:eastAsia="Times New Roman" w:hAnsi="Sylfaen" w:cs="Times New Roman"/>
          <w:lang w:eastAsia="en-US"/>
        </w:rPr>
        <w:t xml:space="preserve">sincere </w:t>
      </w:r>
      <w:r w:rsidR="0063242F">
        <w:rPr>
          <w:rFonts w:ascii="Sylfaen" w:eastAsia="Times New Roman" w:hAnsi="Sylfaen" w:cs="Times New Roman"/>
          <w:lang w:eastAsia="en-US"/>
        </w:rPr>
        <w:t xml:space="preserve">gratitude </w:t>
      </w:r>
      <w:r w:rsidR="00F97EDF">
        <w:rPr>
          <w:rFonts w:ascii="Sylfaen" w:eastAsia="Times New Roman" w:hAnsi="Sylfaen" w:cs="Times New Roman"/>
          <w:lang w:eastAsia="en-US"/>
        </w:rPr>
        <w:t xml:space="preserve">for collaboration and support. It is our great </w:t>
      </w:r>
      <w:proofErr w:type="spellStart"/>
      <w:r w:rsidR="00F97EDF">
        <w:rPr>
          <w:rFonts w:ascii="Sylfaen" w:eastAsia="Times New Roman" w:hAnsi="Sylfaen" w:cs="Times New Roman"/>
          <w:lang w:eastAsia="en-US"/>
        </w:rPr>
        <w:t>leasure</w:t>
      </w:r>
      <w:proofErr w:type="spellEnd"/>
      <w:r w:rsidR="00F97EDF">
        <w:rPr>
          <w:rFonts w:ascii="Sylfaen" w:eastAsia="Times New Roman" w:hAnsi="Sylfaen" w:cs="Times New Roman"/>
          <w:lang w:eastAsia="en-US"/>
        </w:rPr>
        <w:t xml:space="preserve"> to continued our partnership within the proposed grant project.</w:t>
      </w:r>
    </w:p>
    <w:p w:rsidR="00F97EDF" w:rsidRDefault="00F97EDF" w:rsidP="00D16F39">
      <w:pPr>
        <w:shd w:val="clear" w:color="auto" w:fill="FFFFFF"/>
        <w:rPr>
          <w:rFonts w:ascii="Sylfaen" w:eastAsia="Times New Roman" w:hAnsi="Sylfaen" w:cs="Times New Roman"/>
          <w:lang w:eastAsia="en-US"/>
        </w:rPr>
      </w:pPr>
    </w:p>
    <w:p w:rsidR="00913A50" w:rsidRDefault="00F97EDF" w:rsidP="00D16F39">
      <w:pPr>
        <w:shd w:val="clear" w:color="auto" w:fill="FFFFFF"/>
        <w:rPr>
          <w:rFonts w:ascii="Sylfaen" w:eastAsia="Times New Roman" w:hAnsi="Sylfaen" w:cs="Times New Roman"/>
          <w:lang w:eastAsia="en-US"/>
        </w:rPr>
      </w:pPr>
      <w:r>
        <w:rPr>
          <w:rFonts w:ascii="Sylfaen" w:eastAsia="Times New Roman" w:hAnsi="Sylfaen" w:cs="Times New Roman"/>
          <w:lang w:eastAsia="en-US"/>
        </w:rPr>
        <w:t xml:space="preserve">Please, accept the assurance of my </w:t>
      </w:r>
      <w:proofErr w:type="spellStart"/>
      <w:r>
        <w:rPr>
          <w:rFonts w:ascii="Sylfaen" w:eastAsia="Times New Roman" w:hAnsi="Sylfaen" w:cs="Times New Roman"/>
          <w:lang w:eastAsia="en-US"/>
        </w:rPr>
        <w:t>highes</w:t>
      </w:r>
      <w:proofErr w:type="spellEnd"/>
      <w:r>
        <w:rPr>
          <w:rFonts w:ascii="Sylfaen" w:eastAsia="Times New Roman" w:hAnsi="Sylfaen" w:cs="Times New Roman"/>
          <w:lang w:eastAsia="en-US"/>
        </w:rPr>
        <w:t xml:space="preserve"> onsideration.</w:t>
      </w:r>
      <w:bookmarkStart w:id="0" w:name="_GoBack"/>
      <w:bookmarkEnd w:id="0"/>
    </w:p>
    <w:p w:rsidR="00913A50" w:rsidRDefault="00913A50" w:rsidP="00D16F39">
      <w:pPr>
        <w:shd w:val="clear" w:color="auto" w:fill="FFFFFF"/>
        <w:rPr>
          <w:rFonts w:ascii="Sylfaen" w:eastAsia="Times New Roman" w:hAnsi="Sylfaen" w:cs="Times New Roman"/>
          <w:lang w:eastAsia="en-US"/>
        </w:rPr>
      </w:pPr>
    </w:p>
    <w:p w:rsidR="005F7817" w:rsidRPr="00347A68" w:rsidRDefault="005F7817" w:rsidP="00D16F39">
      <w:pPr>
        <w:shd w:val="clear" w:color="auto" w:fill="FFFFFF"/>
        <w:jc w:val="both"/>
        <w:rPr>
          <w:rFonts w:ascii="Sylfaen" w:eastAsia="Times New Roman" w:hAnsi="Sylfaen" w:cs="Times New Roman"/>
          <w:lang w:eastAsia="en-US"/>
        </w:rPr>
      </w:pPr>
      <w:r w:rsidRPr="00347A68">
        <w:rPr>
          <w:rFonts w:ascii="Sylfaen" w:eastAsia="Times New Roman" w:hAnsi="Sylfaen" w:cs="Times New Roman"/>
          <w:lang w:val="ka-GE" w:eastAsia="en-US"/>
        </w:rPr>
        <w:t>2014 წელს დაიწყო მრავალპროფილიანი საუნივერსიტეტო კლინიკის მშენებლობა ზუგდიდის მუნიციპალიტეტის სოფ. რუხში, რომელიც გათვლილია 220 საწოლზე და უზრუნველყოფილ იქნება ყველა საჭირო დამხმარე ინფრასტრუქტურით (თერაპიული განყოფილება 43 საწოლი, პედიატრიული განყოფილება 46 საწოლი, სამეანო-გინეკოლოგიური განყოფილება - 29 საწოლი, ქირურგიული განყოფილება - 43 საწოლი, ინტენსიური თერაპიის განყოფილება - 18 საწოლი, რეანიმაციული განყოფილება - 14 საწოლი, ქიმიოთერაპიის განყოფილება - 11 საწოლი, ჰემოდიალიზური განყოფილება - 16 საწოლი). პაციენებისთვის ხელმისაწვდომი იქნება ულტრაბგერითი, რენტგენოლოგიური და ფართო სპექტრის ლაბორატორიული გამოკვლევები, სხივური თერაპიის სრული სერვისი, კომპიუტერული და მაგნიტურ-რეზონანსული ტომოგრაფია.</w:t>
      </w:r>
    </w:p>
    <w:p w:rsidR="005F7817" w:rsidRPr="00347A68" w:rsidRDefault="005F7817" w:rsidP="00D16F39">
      <w:pPr>
        <w:shd w:val="clear" w:color="auto" w:fill="FFFFFF"/>
        <w:rPr>
          <w:rFonts w:ascii="Sylfaen" w:eastAsia="Times New Roman" w:hAnsi="Sylfaen" w:cs="Times New Roman"/>
          <w:lang w:eastAsia="en-US"/>
        </w:rPr>
      </w:pPr>
      <w:r w:rsidRPr="00347A68">
        <w:rPr>
          <w:rFonts w:ascii="Sylfaen" w:eastAsia="Times New Roman" w:hAnsi="Sylfaen" w:cs="Times New Roman"/>
          <w:lang w:eastAsia="en-US"/>
        </w:rPr>
        <w:br/>
      </w:r>
      <w:proofErr w:type="spellStart"/>
      <w:r w:rsidRPr="00347A68">
        <w:rPr>
          <w:rFonts w:ascii="Sylfaen" w:eastAsia="Times New Roman" w:hAnsi="Sylfaen" w:cs="Times New Roman"/>
          <w:lang w:eastAsia="en-US"/>
        </w:rPr>
        <w:t>კლინიკას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სამედიცინო</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პროფილის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სტუდენტების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და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რეზიდენტებისთვის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აუდიტორიები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და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ბიბლიოთეკა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ასევე</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სპორტულ-გამაჯანსაღებელი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ინფრასტრუქტურა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იქნება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კლინიკის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ტერიტორიაზე</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რეზიდენტებისთვის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და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პაციენტების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ოჯახის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წევრებისთვის</w:t>
      </w:r>
      <w:proofErr w:type="spellEnd"/>
      <w:r w:rsidRPr="00347A68">
        <w:rPr>
          <w:rFonts w:ascii="Sylfaen" w:eastAsia="Times New Roman" w:hAnsi="Sylfaen" w:cs="Times New Roman"/>
          <w:lang w:eastAsia="en-US"/>
        </w:rPr>
        <w:t xml:space="preserve"> 92-ადგილიანი </w:t>
      </w:r>
      <w:proofErr w:type="spellStart"/>
      <w:r w:rsidRPr="00347A68">
        <w:rPr>
          <w:rFonts w:ascii="Sylfaen" w:eastAsia="Times New Roman" w:hAnsi="Sylfaen" w:cs="Times New Roman"/>
          <w:lang w:eastAsia="en-US"/>
        </w:rPr>
        <w:t>საერთო</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საცხოვრებელი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იფუნქციონირებს</w:t>
      </w:r>
      <w:proofErr w:type="spellEnd"/>
      <w:r w:rsidRPr="00347A68">
        <w:rPr>
          <w:rFonts w:ascii="Sylfaen" w:eastAsia="Times New Roman" w:hAnsi="Sylfaen" w:cs="Times New Roman"/>
          <w:lang w:eastAsia="en-US"/>
        </w:rPr>
        <w:t>.</w:t>
      </w:r>
      <w:r w:rsidRPr="00347A68">
        <w:rPr>
          <w:rFonts w:ascii="Sylfaen" w:eastAsia="Times New Roman" w:hAnsi="Sylfaen" w:cs="Times New Roman"/>
          <w:lang w:eastAsia="en-US"/>
        </w:rPr>
        <w:br/>
      </w:r>
      <w:r w:rsidRPr="00347A68">
        <w:rPr>
          <w:rFonts w:ascii="Sylfaen" w:eastAsia="Times New Roman" w:hAnsi="Sylfaen" w:cs="Times New Roman"/>
          <w:lang w:eastAsia="en-US"/>
        </w:rPr>
        <w:br/>
        <w:t>„</w:t>
      </w:r>
      <w:proofErr w:type="spellStart"/>
      <w:r w:rsidRPr="00347A68">
        <w:rPr>
          <w:rFonts w:ascii="Sylfaen" w:eastAsia="Times New Roman" w:hAnsi="Sylfaen" w:cs="Times New Roman"/>
          <w:lang w:eastAsia="en-US"/>
        </w:rPr>
        <w:t>ოკუპირებულ</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ტერიტორიაზე</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მცხოვრები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ჩვენი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აფხაზი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დები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და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ძმები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გამყოფ</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ხაზთან</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ძალიან</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ახლოს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მდებარე</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მულტიფუნქციურ</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საავადმყოფოში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მიიღებენ</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ყველა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სერვისს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რასაც</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კლინიკა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პაციენტებს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შესთავაზებს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ასევე</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მათი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ოჯახის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წევრებს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და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ახლობლებს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შეეძლებათ</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დარჩნენ</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იქვე</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მდებარე</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სასტუმროში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კლინიკის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ამოქმედების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შემდეგ</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რეგიონის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მოსახლეობას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არ</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მოუწევს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დედაქალაქსა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და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სხვა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რეგიონში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წასვლა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სრულყოფილი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თანამედროვე</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და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ხარისხიანი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ჯანდაცვის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სერვისების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მისაღებად</w:t>
      </w:r>
      <w:proofErr w:type="spellEnd"/>
      <w:r w:rsidRPr="00347A68">
        <w:rPr>
          <w:rFonts w:ascii="Sylfaen" w:eastAsia="Times New Roman" w:hAnsi="Sylfaen" w:cs="Times New Roman"/>
          <w:lang w:eastAsia="en-US"/>
        </w:rPr>
        <w:t xml:space="preserve">“, - </w:t>
      </w:r>
      <w:proofErr w:type="spellStart"/>
      <w:r w:rsidRPr="00347A68">
        <w:rPr>
          <w:rFonts w:ascii="Sylfaen" w:eastAsia="Times New Roman" w:hAnsi="Sylfaen" w:cs="Times New Roman"/>
          <w:lang w:eastAsia="en-US"/>
        </w:rPr>
        <w:t>უთხრა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ლაივპრესს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ნუგზარ</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გაბელიამ</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სამეგრელო-ზემო</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სვანეთის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სამხარეო</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ადმინისტრაციის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რეგიონული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პროექტების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კოორდინირების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სამსახურის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უფროსის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მოადგილემ</w:t>
      </w:r>
      <w:proofErr w:type="spellEnd"/>
      <w:r w:rsidRPr="00347A68">
        <w:rPr>
          <w:rFonts w:ascii="Sylfaen" w:eastAsia="Times New Roman" w:hAnsi="Sylfaen" w:cs="Times New Roman"/>
          <w:lang w:eastAsia="en-US"/>
        </w:rPr>
        <w:t>.</w:t>
      </w:r>
      <w:r w:rsidRPr="00347A68">
        <w:rPr>
          <w:rFonts w:ascii="Sylfaen" w:eastAsia="Times New Roman" w:hAnsi="Sylfaen" w:cs="Times New Roman"/>
          <w:lang w:eastAsia="en-US"/>
        </w:rPr>
        <w:br/>
      </w:r>
      <w:r w:rsidRPr="00347A68">
        <w:rPr>
          <w:rFonts w:ascii="Sylfaen" w:eastAsia="Times New Roman" w:hAnsi="Sylfaen" w:cs="Times New Roman"/>
          <w:lang w:eastAsia="en-US"/>
        </w:rPr>
        <w:br/>
      </w:r>
      <w:proofErr w:type="spellStart"/>
      <w:r w:rsidRPr="00347A68">
        <w:rPr>
          <w:rFonts w:ascii="Sylfaen" w:eastAsia="Times New Roman" w:hAnsi="Sylfaen" w:cs="Times New Roman"/>
          <w:lang w:eastAsia="en-US"/>
        </w:rPr>
        <w:lastRenderedPageBreak/>
        <w:t>კლინიკაში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რომელიც</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აღჭურვილი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იქნება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უახლესი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ტექნოლოგ</w:t>
      </w:r>
      <w:proofErr w:type="spellEnd"/>
      <w:r w:rsidRPr="00347A68">
        <w:rPr>
          <w:rFonts w:ascii="Sylfaen" w:eastAsia="Times New Roman" w:hAnsi="Sylfaen" w:cs="Times New Roman"/>
          <w:lang w:val="ka-GE" w:eastAsia="en-US"/>
        </w:rPr>
        <w:t>ი</w:t>
      </w:r>
      <w:proofErr w:type="spellStart"/>
      <w:r w:rsidRPr="00347A68">
        <w:rPr>
          <w:rFonts w:ascii="Sylfaen" w:eastAsia="Times New Roman" w:hAnsi="Sylfaen" w:cs="Times New Roman"/>
          <w:lang w:eastAsia="en-US"/>
        </w:rPr>
        <w:t>ებით</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ექიმები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გაივლიან</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გადამზადების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კურსებს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რაც</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გარკვეულწილად</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შრომის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ბაზაზე</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შექნის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კონკურენციას</w:t>
      </w:r>
      <w:proofErr w:type="spellEnd"/>
      <w:r w:rsidRPr="00347A68">
        <w:rPr>
          <w:rFonts w:ascii="Sylfaen" w:eastAsia="Times New Roman" w:hAnsi="Sylfaen" w:cs="Times New Roman"/>
          <w:lang w:eastAsia="en-US"/>
        </w:rPr>
        <w:t>.</w:t>
      </w:r>
    </w:p>
    <w:p w:rsidR="00625D6C" w:rsidRPr="00347A68" w:rsidRDefault="00625D6C" w:rsidP="00D16F39">
      <w:pPr>
        <w:rPr>
          <w:rFonts w:ascii="Sylfaen" w:hAnsi="Sylfaen" w:cs="Calibri"/>
          <w:lang w:eastAsia="en-US"/>
        </w:rPr>
      </w:pPr>
    </w:p>
    <w:p w:rsidR="005F7817" w:rsidRPr="00347A68" w:rsidRDefault="005F7817" w:rsidP="00D16F39">
      <w:pPr>
        <w:rPr>
          <w:rFonts w:ascii="Sylfaen" w:hAnsi="Sylfaen" w:cs="Calibri"/>
          <w:lang w:eastAsia="en-US"/>
        </w:rPr>
      </w:pPr>
    </w:p>
    <w:p w:rsidR="00625D6C" w:rsidRPr="00347A68" w:rsidRDefault="00625D6C" w:rsidP="00D16F39">
      <w:pPr>
        <w:jc w:val="both"/>
        <w:rPr>
          <w:rFonts w:ascii="Sylfaen" w:eastAsia="Times New Roman" w:hAnsi="Sylfaen" w:cs="Times New Roman"/>
          <w:lang w:eastAsia="en-US"/>
        </w:rPr>
      </w:pPr>
      <w:r w:rsidRPr="00347A68">
        <w:rPr>
          <w:rFonts w:ascii="Sylfaen" w:eastAsia="Times New Roman" w:hAnsi="Sylfaen" w:cs="Times New Roman"/>
          <w:lang w:eastAsia="en-US"/>
        </w:rPr>
        <w:t xml:space="preserve">We highly appreciate your technical support rendered to the Ministry of </w:t>
      </w:r>
      <w:proofErr w:type="spellStart"/>
      <w:r w:rsidRPr="00347A68">
        <w:rPr>
          <w:rFonts w:ascii="Sylfaen" w:eastAsia="Times New Roman" w:hAnsi="Sylfaen" w:cs="Times New Roman"/>
          <w:lang w:eastAsia="en-US"/>
        </w:rPr>
        <w:t>Labour</w:t>
      </w:r>
      <w:proofErr w:type="spellEnd"/>
      <w:r w:rsidRPr="00347A68">
        <w:rPr>
          <w:rFonts w:ascii="Sylfaen" w:eastAsia="Times New Roman" w:hAnsi="Sylfaen" w:cs="Times New Roman"/>
          <w:lang w:eastAsia="en-US"/>
        </w:rPr>
        <w:t xml:space="preserve">, Health and Social Affairs of Georgia for health professionals’ capacity building and contribution to health care system development in Georgia. </w:t>
      </w:r>
    </w:p>
    <w:p w:rsidR="00625D6C" w:rsidRPr="00347A68" w:rsidRDefault="00625D6C" w:rsidP="00D16F39">
      <w:pPr>
        <w:rPr>
          <w:rFonts w:ascii="Sylfaen" w:hAnsi="Sylfaen" w:cs="Calibri"/>
          <w:lang w:eastAsia="en-US"/>
        </w:rPr>
      </w:pPr>
      <w:r w:rsidRPr="00347A68">
        <w:rPr>
          <w:rStyle w:val="5yl5"/>
          <w:rFonts w:ascii="Sylfaen" w:hAnsi="Sylfaen"/>
        </w:rPr>
        <w:t>I would like to outline the importance of our partnership and express our strong commitment to continue beneficial collaboration with the Global Fund in order to eliminate the major public health threats worldwide.</w:t>
      </w:r>
    </w:p>
    <w:p w:rsidR="00625D6C" w:rsidRPr="00347A68" w:rsidRDefault="00625D6C" w:rsidP="00D16F39">
      <w:pPr>
        <w:rPr>
          <w:rFonts w:ascii="Sylfaen" w:hAnsi="Sylfaen" w:cs="Calibri"/>
          <w:lang w:eastAsia="en-US"/>
        </w:rPr>
      </w:pPr>
    </w:p>
    <w:p w:rsidR="00625D6C" w:rsidRPr="00347A68" w:rsidRDefault="00625D6C" w:rsidP="00D16F39">
      <w:pPr>
        <w:rPr>
          <w:rFonts w:ascii="Sylfaen" w:hAnsi="Sylfaen" w:cs="Calibri"/>
          <w:lang w:eastAsia="en-US"/>
        </w:rPr>
      </w:pPr>
      <w:proofErr w:type="gramStart"/>
      <w:r w:rsidRPr="00347A68">
        <w:rPr>
          <w:rFonts w:ascii="Sylfaen" w:hAnsi="Sylfaen" w:cs="Calibri"/>
          <w:lang w:eastAsia="en-US"/>
        </w:rPr>
        <w:t>Dear  Mr.</w:t>
      </w:r>
      <w:proofErr w:type="gramEnd"/>
      <w:r w:rsidRPr="00347A68">
        <w:rPr>
          <w:rFonts w:ascii="Sylfaen" w:hAnsi="Sylfaen" w:cs="Calibri"/>
          <w:lang w:eastAsia="en-US"/>
        </w:rPr>
        <w:t> Li </w:t>
      </w:r>
      <w:proofErr w:type="spellStart"/>
      <w:r w:rsidRPr="00347A68">
        <w:rPr>
          <w:rFonts w:ascii="Sylfaen" w:hAnsi="Sylfaen" w:cs="Calibri"/>
          <w:lang w:eastAsia="en-US"/>
        </w:rPr>
        <w:t>Jianhui</w:t>
      </w:r>
      <w:proofErr w:type="spellEnd"/>
      <w:r w:rsidRPr="00347A68">
        <w:rPr>
          <w:rFonts w:ascii="Sylfaen" w:hAnsi="Sylfaen" w:cs="Calibri"/>
          <w:lang w:eastAsia="en-US"/>
        </w:rPr>
        <w:t>,</w:t>
      </w:r>
    </w:p>
    <w:p w:rsidR="00625D6C" w:rsidRPr="00347A68" w:rsidRDefault="00625D6C" w:rsidP="00D16F39">
      <w:pPr>
        <w:rPr>
          <w:rFonts w:ascii="Sylfaen" w:hAnsi="Sylfaen" w:cs="Calibri"/>
          <w:lang w:eastAsia="en-US"/>
        </w:rPr>
      </w:pPr>
    </w:p>
    <w:p w:rsidR="00625D6C" w:rsidRPr="00347A68" w:rsidRDefault="00625D6C" w:rsidP="00D16F39">
      <w:pPr>
        <w:rPr>
          <w:rFonts w:ascii="Sylfaen" w:hAnsi="Sylfaen" w:cs="Calibri"/>
          <w:lang w:eastAsia="en-US"/>
        </w:rPr>
      </w:pPr>
    </w:p>
    <w:p w:rsidR="00625D6C" w:rsidRPr="00347A68" w:rsidRDefault="00625D6C" w:rsidP="00D16F39">
      <w:pPr>
        <w:rPr>
          <w:rFonts w:ascii="Sylfaen" w:hAnsi="Sylfaen" w:cs="Calibri"/>
          <w:lang w:eastAsia="en-US"/>
        </w:rPr>
      </w:pPr>
      <w:r w:rsidRPr="00347A68">
        <w:rPr>
          <w:rFonts w:ascii="Sylfaen" w:hAnsi="Sylfaen" w:cs="Calibri"/>
          <w:lang w:eastAsia="en-US"/>
        </w:rPr>
        <w:t xml:space="preserve">Georgian experts are now reviewing detailed specifications you have provided to assess their compliance with the need. During this review our experts asked for additional clarifications regarding the medical and laboratory equipment (items 1 through 20). Namely we would like to ask you to add in the file information about what brand is proposed for each equipment. For example, there is specific brand “Haier” suggested for refrigerator. We will appreciate if you could add the same information for the first 20 items provided in the </w:t>
      </w:r>
      <w:proofErr w:type="gramStart"/>
      <w:r w:rsidRPr="00347A68">
        <w:rPr>
          <w:rFonts w:ascii="Sylfaen" w:hAnsi="Sylfaen" w:cs="Calibri"/>
          <w:lang w:eastAsia="en-US"/>
        </w:rPr>
        <w:t>file ”Proposed</w:t>
      </w:r>
      <w:proofErr w:type="gramEnd"/>
      <w:r w:rsidRPr="00347A68">
        <w:rPr>
          <w:rFonts w:ascii="Sylfaen" w:hAnsi="Sylfaen" w:cs="Calibri"/>
          <w:lang w:eastAsia="en-US"/>
        </w:rPr>
        <w:t xml:space="preserve"> items”. Specifications for laboratory and clinical furniture (items 21 and 22) are sufficient.</w:t>
      </w:r>
    </w:p>
    <w:p w:rsidR="00625D6C" w:rsidRPr="00347A68" w:rsidRDefault="00625D6C" w:rsidP="00D16F39">
      <w:pPr>
        <w:rPr>
          <w:rFonts w:ascii="Sylfaen" w:hAnsi="Sylfaen" w:cs="Calibri"/>
          <w:lang w:eastAsia="en-US"/>
        </w:rPr>
      </w:pPr>
    </w:p>
    <w:p w:rsidR="00625D6C" w:rsidRPr="00347A68" w:rsidRDefault="00625D6C" w:rsidP="00D16F39">
      <w:pPr>
        <w:rPr>
          <w:rFonts w:ascii="Sylfaen" w:hAnsi="Sylfaen" w:cs="Calibri"/>
          <w:lang w:eastAsia="en-US"/>
        </w:rPr>
      </w:pPr>
      <w:r w:rsidRPr="00347A68">
        <w:rPr>
          <w:rFonts w:ascii="Sylfaen" w:hAnsi="Sylfaen" w:cs="Calibri"/>
          <w:lang w:eastAsia="en-US"/>
        </w:rPr>
        <w:t>Thank you once again for cooperation and continued support.</w:t>
      </w:r>
    </w:p>
    <w:p w:rsidR="00625D6C" w:rsidRPr="00347A68" w:rsidRDefault="00625D6C" w:rsidP="00D16F39">
      <w:pPr>
        <w:rPr>
          <w:rFonts w:ascii="Sylfaen" w:hAnsi="Sylfaen" w:cs="Calibri"/>
          <w:lang w:eastAsia="en-US"/>
        </w:rPr>
      </w:pPr>
    </w:p>
    <w:p w:rsidR="00625D6C" w:rsidRPr="00347A68" w:rsidRDefault="00625D6C" w:rsidP="00D16F39">
      <w:pPr>
        <w:rPr>
          <w:rFonts w:ascii="Sylfaen" w:hAnsi="Sylfaen" w:cs="Calibri"/>
          <w:lang w:eastAsia="en-US"/>
        </w:rPr>
      </w:pPr>
      <w:r w:rsidRPr="00347A68">
        <w:rPr>
          <w:rFonts w:ascii="Sylfaen" w:hAnsi="Sylfaen" w:cs="Calibri"/>
          <w:lang w:eastAsia="en-US"/>
        </w:rPr>
        <w:t>Kind regards,</w:t>
      </w:r>
    </w:p>
    <w:p w:rsidR="004B2D0C" w:rsidRPr="00347A68" w:rsidRDefault="00F97EDF" w:rsidP="00D16F39">
      <w:pPr>
        <w:rPr>
          <w:rFonts w:ascii="Sylfaen" w:hAnsi="Sylfaen"/>
        </w:rPr>
      </w:pPr>
    </w:p>
    <w:sectPr w:rsidR="004B2D0C" w:rsidRPr="00347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BPGArialsmall">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90"/>
    <w:rsid w:val="00036958"/>
    <w:rsid w:val="00054210"/>
    <w:rsid w:val="00074A8B"/>
    <w:rsid w:val="001A10B8"/>
    <w:rsid w:val="00263138"/>
    <w:rsid w:val="00282768"/>
    <w:rsid w:val="002E078C"/>
    <w:rsid w:val="003333F8"/>
    <w:rsid w:val="00347A68"/>
    <w:rsid w:val="004A7F49"/>
    <w:rsid w:val="005125F9"/>
    <w:rsid w:val="005A5569"/>
    <w:rsid w:val="005E1D68"/>
    <w:rsid w:val="005F7817"/>
    <w:rsid w:val="00625D6C"/>
    <w:rsid w:val="0063242F"/>
    <w:rsid w:val="006A4219"/>
    <w:rsid w:val="00890036"/>
    <w:rsid w:val="008A57B7"/>
    <w:rsid w:val="008F505A"/>
    <w:rsid w:val="00913A50"/>
    <w:rsid w:val="009C5D27"/>
    <w:rsid w:val="009D2308"/>
    <w:rsid w:val="00A70789"/>
    <w:rsid w:val="00AB682B"/>
    <w:rsid w:val="00AE1820"/>
    <w:rsid w:val="00B1121E"/>
    <w:rsid w:val="00B561D1"/>
    <w:rsid w:val="00BA5F04"/>
    <w:rsid w:val="00BF2D15"/>
    <w:rsid w:val="00C47A5B"/>
    <w:rsid w:val="00CA233E"/>
    <w:rsid w:val="00D16F39"/>
    <w:rsid w:val="00DB126A"/>
    <w:rsid w:val="00F17090"/>
    <w:rsid w:val="00F9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8D1C"/>
  <w15:chartTrackingRefBased/>
  <w15:docId w15:val="{B66A473A-0465-4C0E-BEFB-CB4A7F3C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6C"/>
    <w:pPr>
      <w:spacing w:after="0" w:line="240" w:lineRule="auto"/>
    </w:pPr>
    <w:rPr>
      <w:rFonts w:ascii="SimSun" w:eastAsia="SimSun" w:hAnsi="SimSun" w:cs="SimSun"/>
      <w:sz w:val="24"/>
      <w:szCs w:val="24"/>
      <w:lang w:eastAsia="zh-CN"/>
    </w:rPr>
  </w:style>
  <w:style w:type="paragraph" w:styleId="Heading4">
    <w:name w:val="heading 4"/>
    <w:basedOn w:val="Normal"/>
    <w:link w:val="Heading4Char"/>
    <w:uiPriority w:val="9"/>
    <w:qFormat/>
    <w:rsid w:val="0063242F"/>
    <w:pPr>
      <w:spacing w:before="100" w:beforeAutospacing="1" w:after="100" w:afterAutospacing="1"/>
      <w:outlineLvl w:val="3"/>
    </w:pPr>
    <w:rPr>
      <w:rFonts w:ascii="Times New Roman" w:eastAsia="Times New Roman" w:hAnsi="Times New Roman" w:cs="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F17090"/>
  </w:style>
  <w:style w:type="character" w:styleId="Emphasis">
    <w:name w:val="Emphasis"/>
    <w:basedOn w:val="DefaultParagraphFont"/>
    <w:uiPriority w:val="20"/>
    <w:qFormat/>
    <w:rsid w:val="00F17090"/>
    <w:rPr>
      <w:i/>
      <w:iCs/>
    </w:rPr>
  </w:style>
  <w:style w:type="character" w:customStyle="1" w:styleId="5yl5">
    <w:name w:val="5yl5"/>
    <w:basedOn w:val="DefaultParagraphFont"/>
    <w:rsid w:val="00625D6C"/>
  </w:style>
  <w:style w:type="paragraph" w:styleId="NormalWeb">
    <w:name w:val="Normal (Web)"/>
    <w:basedOn w:val="Normal"/>
    <w:uiPriority w:val="99"/>
    <w:unhideWhenUsed/>
    <w:rsid w:val="00913A50"/>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913A50"/>
    <w:rPr>
      <w:b/>
      <w:bCs/>
    </w:rPr>
  </w:style>
  <w:style w:type="character" w:customStyle="1" w:styleId="Heading4Char">
    <w:name w:val="Heading 4 Char"/>
    <w:basedOn w:val="DefaultParagraphFont"/>
    <w:link w:val="Heading4"/>
    <w:uiPriority w:val="9"/>
    <w:rsid w:val="0063242F"/>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324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75059">
      <w:bodyDiv w:val="1"/>
      <w:marLeft w:val="0"/>
      <w:marRight w:val="0"/>
      <w:marTop w:val="0"/>
      <w:marBottom w:val="0"/>
      <w:divBdr>
        <w:top w:val="none" w:sz="0" w:space="0" w:color="auto"/>
        <w:left w:val="none" w:sz="0" w:space="0" w:color="auto"/>
        <w:bottom w:val="none" w:sz="0" w:space="0" w:color="auto"/>
        <w:right w:val="none" w:sz="0" w:space="0" w:color="auto"/>
      </w:divBdr>
    </w:div>
    <w:div w:id="1436092201">
      <w:bodyDiv w:val="1"/>
      <w:marLeft w:val="0"/>
      <w:marRight w:val="0"/>
      <w:marTop w:val="0"/>
      <w:marBottom w:val="0"/>
      <w:divBdr>
        <w:top w:val="none" w:sz="0" w:space="0" w:color="auto"/>
        <w:left w:val="none" w:sz="0" w:space="0" w:color="auto"/>
        <w:bottom w:val="none" w:sz="0" w:space="0" w:color="auto"/>
        <w:right w:val="none" w:sz="0" w:space="0" w:color="auto"/>
      </w:divBdr>
      <w:divsChild>
        <w:div w:id="1763135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36560788">
      <w:bodyDiv w:val="1"/>
      <w:marLeft w:val="0"/>
      <w:marRight w:val="0"/>
      <w:marTop w:val="0"/>
      <w:marBottom w:val="0"/>
      <w:divBdr>
        <w:top w:val="none" w:sz="0" w:space="0" w:color="auto"/>
        <w:left w:val="none" w:sz="0" w:space="0" w:color="auto"/>
        <w:bottom w:val="none" w:sz="0" w:space="0" w:color="auto"/>
        <w:right w:val="none" w:sz="0" w:space="0" w:color="auto"/>
      </w:divBdr>
    </w:div>
    <w:div w:id="1613123112">
      <w:bodyDiv w:val="1"/>
      <w:marLeft w:val="0"/>
      <w:marRight w:val="0"/>
      <w:marTop w:val="0"/>
      <w:marBottom w:val="0"/>
      <w:divBdr>
        <w:top w:val="none" w:sz="0" w:space="0" w:color="auto"/>
        <w:left w:val="none" w:sz="0" w:space="0" w:color="auto"/>
        <w:bottom w:val="none" w:sz="0" w:space="0" w:color="auto"/>
        <w:right w:val="none" w:sz="0" w:space="0" w:color="auto"/>
      </w:divBdr>
    </w:div>
    <w:div w:id="1691561436">
      <w:bodyDiv w:val="1"/>
      <w:marLeft w:val="0"/>
      <w:marRight w:val="0"/>
      <w:marTop w:val="0"/>
      <w:marBottom w:val="0"/>
      <w:divBdr>
        <w:top w:val="none" w:sz="0" w:space="0" w:color="auto"/>
        <w:left w:val="none" w:sz="0" w:space="0" w:color="auto"/>
        <w:bottom w:val="none" w:sz="0" w:space="0" w:color="auto"/>
        <w:right w:val="none" w:sz="0" w:space="0" w:color="auto"/>
      </w:divBdr>
    </w:div>
    <w:div w:id="1947419060">
      <w:bodyDiv w:val="1"/>
      <w:marLeft w:val="0"/>
      <w:marRight w:val="0"/>
      <w:marTop w:val="0"/>
      <w:marBottom w:val="0"/>
      <w:divBdr>
        <w:top w:val="none" w:sz="0" w:space="0" w:color="auto"/>
        <w:left w:val="none" w:sz="0" w:space="0" w:color="auto"/>
        <w:bottom w:val="none" w:sz="0" w:space="0" w:color="auto"/>
        <w:right w:val="none" w:sz="0" w:space="0" w:color="auto"/>
      </w:divBdr>
    </w:div>
    <w:div w:id="202867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c.ge/index.php?lang_id=ENG&amp;sec_id=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marie anjapharidze</cp:lastModifiedBy>
  <cp:revision>2</cp:revision>
  <dcterms:created xsi:type="dcterms:W3CDTF">2018-07-22T16:47:00Z</dcterms:created>
  <dcterms:modified xsi:type="dcterms:W3CDTF">2018-07-22T16:47:00Z</dcterms:modified>
</cp:coreProperties>
</file>